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46B15" w14:textId="77777777" w:rsidR="006F269F" w:rsidRPr="008C3B5C" w:rsidRDefault="006F269F" w:rsidP="006F269F">
      <w:pPr>
        <w:spacing w:after="0" w:line="240" w:lineRule="auto"/>
        <w:jc w:val="right"/>
        <w:rPr>
          <w:rFonts w:cstheme="minorHAnsi"/>
        </w:rPr>
      </w:pPr>
      <w:r w:rsidRPr="008C3B5C">
        <w:rPr>
          <w:rFonts w:cstheme="minorHAnsi"/>
          <w:noProof/>
          <w:lang w:eastAsia="en-NZ"/>
        </w:rPr>
        <w:drawing>
          <wp:inline distT="0" distB="0" distL="0" distR="0" wp14:anchorId="1E3FB558" wp14:editId="217784BA">
            <wp:extent cx="1385888" cy="807887"/>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391" cy="809929"/>
                    </a:xfrm>
                    <a:prstGeom prst="rect">
                      <a:avLst/>
                    </a:prstGeom>
                    <a:noFill/>
                    <a:ln>
                      <a:noFill/>
                    </a:ln>
                  </pic:spPr>
                </pic:pic>
              </a:graphicData>
            </a:graphic>
          </wp:inline>
        </w:drawing>
      </w:r>
    </w:p>
    <w:p w14:paraId="7FECDF10" w14:textId="77777777" w:rsidR="006F269F" w:rsidRPr="008C3B5C" w:rsidRDefault="006F269F" w:rsidP="006F269F">
      <w:pPr>
        <w:spacing w:after="0" w:line="240" w:lineRule="auto"/>
        <w:rPr>
          <w:rFonts w:cstheme="minorHAnsi"/>
        </w:rPr>
      </w:pPr>
    </w:p>
    <w:p w14:paraId="3D36723B" w14:textId="77777777" w:rsidR="006F269F" w:rsidRPr="008C3B5C" w:rsidRDefault="006F269F" w:rsidP="006F269F">
      <w:pPr>
        <w:pStyle w:val="Default"/>
        <w:rPr>
          <w:rFonts w:asciiTheme="minorHAnsi" w:hAnsiTheme="minorHAnsi" w:cstheme="minorHAnsi"/>
          <w:sz w:val="22"/>
          <w:szCs w:val="22"/>
        </w:rPr>
      </w:pPr>
    </w:p>
    <w:p w14:paraId="3ACBC58D" w14:textId="1C9257D2" w:rsidR="006F269F" w:rsidRPr="008C3B5C" w:rsidRDefault="00691A26" w:rsidP="003E717B">
      <w:pPr>
        <w:pStyle w:val="Default"/>
        <w:rPr>
          <w:rFonts w:asciiTheme="minorHAnsi" w:hAnsiTheme="minorHAnsi" w:cstheme="minorHAnsi"/>
          <w:sz w:val="22"/>
          <w:szCs w:val="22"/>
        </w:rPr>
      </w:pPr>
      <w:r w:rsidRPr="008C3B5C">
        <w:rPr>
          <w:rFonts w:asciiTheme="minorHAnsi" w:hAnsiTheme="minorHAnsi" w:cstheme="minorHAnsi"/>
          <w:b/>
          <w:bCs/>
          <w:sz w:val="22"/>
          <w:szCs w:val="22"/>
        </w:rPr>
        <w:t xml:space="preserve">ANNUAL GENERAL MEETING </w:t>
      </w:r>
      <w:r w:rsidR="006F269F" w:rsidRPr="008C3B5C">
        <w:rPr>
          <w:rFonts w:asciiTheme="minorHAnsi" w:hAnsiTheme="minorHAnsi" w:cstheme="minorHAnsi"/>
          <w:b/>
          <w:bCs/>
          <w:sz w:val="22"/>
          <w:szCs w:val="22"/>
        </w:rPr>
        <w:t xml:space="preserve">MINUTES OF THE MEDICAL TECHNOLOGY ASSOCIATION OF </w:t>
      </w:r>
      <w:r>
        <w:rPr>
          <w:rFonts w:asciiTheme="minorHAnsi" w:hAnsiTheme="minorHAnsi" w:cstheme="minorHAnsi"/>
          <w:b/>
          <w:bCs/>
          <w:sz w:val="22"/>
          <w:szCs w:val="22"/>
        </w:rPr>
        <w:t>NZ</w:t>
      </w:r>
    </w:p>
    <w:p w14:paraId="7409DF57" w14:textId="77777777" w:rsidR="003E717B" w:rsidRPr="008C3B5C" w:rsidRDefault="003E717B" w:rsidP="003E717B">
      <w:pPr>
        <w:pBdr>
          <w:bottom w:val="single" w:sz="12" w:space="1" w:color="auto"/>
        </w:pBdr>
        <w:spacing w:after="0" w:line="240" w:lineRule="auto"/>
        <w:rPr>
          <w:rFonts w:cstheme="minorHAnsi"/>
          <w:iCs/>
        </w:rPr>
      </w:pPr>
      <w:bookmarkStart w:id="0" w:name="_Hlk171414023"/>
      <w:r w:rsidRPr="008C3B5C">
        <w:rPr>
          <w:rFonts w:cstheme="minorHAnsi"/>
          <w:iCs/>
        </w:rPr>
        <w:t>3:30pm, 25 June 2024</w:t>
      </w:r>
    </w:p>
    <w:bookmarkEnd w:id="0"/>
    <w:p w14:paraId="1585A598" w14:textId="77777777" w:rsidR="006F269F" w:rsidRPr="008C3B5C" w:rsidRDefault="006F269F" w:rsidP="000B1ABB">
      <w:pPr>
        <w:spacing w:after="0" w:line="240" w:lineRule="auto"/>
        <w:rPr>
          <w:rFonts w:cstheme="minorHAnsi"/>
        </w:rPr>
      </w:pPr>
    </w:p>
    <w:p w14:paraId="432E6CBE" w14:textId="77777777" w:rsidR="006F269F" w:rsidRPr="008C3B5C" w:rsidRDefault="006F269F" w:rsidP="000B1ABB">
      <w:pPr>
        <w:spacing w:after="0" w:line="240" w:lineRule="auto"/>
        <w:rPr>
          <w:rFonts w:cstheme="minorHAnsi"/>
        </w:rPr>
      </w:pPr>
    </w:p>
    <w:p w14:paraId="2F812EB9" w14:textId="77777777" w:rsidR="00417606" w:rsidRPr="008C3B5C" w:rsidRDefault="006F269F" w:rsidP="00C571DD">
      <w:pPr>
        <w:spacing w:after="0" w:line="240" w:lineRule="auto"/>
        <w:rPr>
          <w:rFonts w:cstheme="minorHAnsi"/>
        </w:rPr>
      </w:pPr>
      <w:r w:rsidRPr="008C3B5C">
        <w:rPr>
          <w:rFonts w:cstheme="minorHAnsi"/>
          <w:b/>
          <w:bCs/>
        </w:rPr>
        <w:t>MINUTES OF THE 20</w:t>
      </w:r>
      <w:r w:rsidR="00AE1BBF" w:rsidRPr="008C3B5C">
        <w:rPr>
          <w:rFonts w:cstheme="minorHAnsi"/>
          <w:b/>
          <w:bCs/>
        </w:rPr>
        <w:t>2</w:t>
      </w:r>
      <w:r w:rsidR="00B460DC" w:rsidRPr="008C3B5C">
        <w:rPr>
          <w:rFonts w:cstheme="minorHAnsi"/>
          <w:b/>
          <w:bCs/>
        </w:rPr>
        <w:t>3</w:t>
      </w:r>
      <w:r w:rsidRPr="008C3B5C">
        <w:rPr>
          <w:rFonts w:cstheme="minorHAnsi"/>
          <w:b/>
          <w:bCs/>
        </w:rPr>
        <w:t xml:space="preserve"> AGM</w:t>
      </w:r>
      <w:r w:rsidRPr="008C3B5C">
        <w:rPr>
          <w:rFonts w:cstheme="minorHAnsi"/>
        </w:rPr>
        <w:t xml:space="preserve"> </w:t>
      </w:r>
    </w:p>
    <w:p w14:paraId="789D0A16" w14:textId="77777777" w:rsidR="00417606" w:rsidRPr="008C3B5C" w:rsidRDefault="00417606" w:rsidP="00C571DD">
      <w:pPr>
        <w:spacing w:after="0" w:line="240" w:lineRule="auto"/>
        <w:rPr>
          <w:rFonts w:cstheme="minorHAnsi"/>
        </w:rPr>
      </w:pPr>
    </w:p>
    <w:p w14:paraId="4D83508B" w14:textId="09EA326C" w:rsidR="00C571DD" w:rsidRPr="008C3B5C" w:rsidRDefault="006F269F" w:rsidP="00C571DD">
      <w:pPr>
        <w:spacing w:after="0" w:line="240" w:lineRule="auto"/>
        <w:rPr>
          <w:rFonts w:cstheme="minorHAnsi"/>
        </w:rPr>
      </w:pPr>
      <w:r w:rsidRPr="008C3B5C">
        <w:rPr>
          <w:rFonts w:cstheme="minorHAnsi"/>
        </w:rPr>
        <w:t xml:space="preserve">Minutes were circulated prior to the meeting and were taken as a true and correct record of the meeting. </w:t>
      </w:r>
      <w:r w:rsidR="00C571DD" w:rsidRPr="008C3B5C">
        <w:rPr>
          <w:rFonts w:cstheme="minorHAnsi"/>
        </w:rPr>
        <w:t xml:space="preserve"> There were no matters arising from last minutes.</w:t>
      </w:r>
    </w:p>
    <w:p w14:paraId="670E9B86" w14:textId="41B5D317" w:rsidR="006F269F" w:rsidRPr="008C3B5C" w:rsidRDefault="006F269F" w:rsidP="000B1ABB">
      <w:pPr>
        <w:pStyle w:val="Default"/>
        <w:rPr>
          <w:rFonts w:asciiTheme="minorHAnsi" w:hAnsiTheme="minorHAnsi" w:cstheme="minorHAnsi"/>
          <w:sz w:val="22"/>
          <w:szCs w:val="22"/>
        </w:rPr>
      </w:pPr>
    </w:p>
    <w:p w14:paraId="571991E9" w14:textId="44EA4A11" w:rsidR="00727626" w:rsidRPr="008C3B5C" w:rsidRDefault="00727626" w:rsidP="007D0733">
      <w:pPr>
        <w:spacing w:after="0" w:line="240" w:lineRule="auto"/>
        <w:ind w:left="3600" w:firstLine="720"/>
        <w:rPr>
          <w:rFonts w:cstheme="minorHAnsi"/>
        </w:rPr>
      </w:pPr>
      <w:r w:rsidRPr="008C3B5C">
        <w:rPr>
          <w:rFonts w:cstheme="minorHAnsi"/>
          <w:b/>
          <w:i/>
        </w:rPr>
        <w:t xml:space="preserve">Approved:   </w:t>
      </w:r>
      <w:r w:rsidR="00052CD6" w:rsidRPr="008C3B5C">
        <w:rPr>
          <w:rFonts w:cstheme="minorHAnsi"/>
          <w:bCs/>
          <w:i/>
        </w:rPr>
        <w:t>Andrew Short, Permobil</w:t>
      </w:r>
    </w:p>
    <w:p w14:paraId="0AFF8BB6" w14:textId="657B6C5A" w:rsidR="00727626" w:rsidRPr="008C3B5C" w:rsidRDefault="00727626" w:rsidP="007D0733">
      <w:pPr>
        <w:spacing w:after="0" w:line="240" w:lineRule="auto"/>
        <w:ind w:left="3600" w:firstLine="720"/>
        <w:rPr>
          <w:rFonts w:cstheme="minorHAnsi"/>
        </w:rPr>
      </w:pPr>
      <w:r w:rsidRPr="008C3B5C">
        <w:rPr>
          <w:rFonts w:cstheme="minorHAnsi"/>
          <w:b/>
          <w:i/>
        </w:rPr>
        <w:t>Seconded:</w:t>
      </w:r>
      <w:r w:rsidRPr="008C3B5C">
        <w:rPr>
          <w:rFonts w:cstheme="minorHAnsi"/>
        </w:rPr>
        <w:t xml:space="preserve">  </w:t>
      </w:r>
      <w:r w:rsidR="00664CB7" w:rsidRPr="008C3B5C">
        <w:rPr>
          <w:rFonts w:cstheme="minorHAnsi"/>
          <w:bCs/>
          <w:i/>
        </w:rPr>
        <w:t xml:space="preserve">Anthony Blythe, </w:t>
      </w:r>
      <w:r w:rsidR="008B7858" w:rsidRPr="008C3B5C">
        <w:rPr>
          <w:rFonts w:cstheme="minorHAnsi"/>
          <w:bCs/>
          <w:i/>
        </w:rPr>
        <w:t>Arjo</w:t>
      </w:r>
      <w:r w:rsidR="00597AB5" w:rsidRPr="008C3B5C">
        <w:rPr>
          <w:rFonts w:cstheme="minorHAnsi"/>
        </w:rPr>
        <w:t xml:space="preserve"> </w:t>
      </w:r>
    </w:p>
    <w:p w14:paraId="37E1F906" w14:textId="52444886" w:rsidR="00727626" w:rsidRPr="008C3B5C" w:rsidRDefault="00727626" w:rsidP="00965B5A">
      <w:pPr>
        <w:spacing w:after="0" w:line="240" w:lineRule="auto"/>
        <w:jc w:val="right"/>
        <w:rPr>
          <w:rFonts w:cstheme="minorHAnsi"/>
          <w:b/>
          <w:i/>
        </w:rPr>
      </w:pPr>
    </w:p>
    <w:p w14:paraId="7C623CAE" w14:textId="77777777" w:rsidR="005C7E9F" w:rsidRPr="008C3B5C" w:rsidRDefault="005C7E9F" w:rsidP="005C7E9F">
      <w:pPr>
        <w:spacing w:after="0" w:line="240" w:lineRule="auto"/>
        <w:rPr>
          <w:rFonts w:cstheme="minorHAnsi"/>
          <w:b/>
        </w:rPr>
      </w:pPr>
      <w:r w:rsidRPr="008C3B5C">
        <w:rPr>
          <w:rFonts w:cstheme="minorHAnsi"/>
          <w:b/>
        </w:rPr>
        <w:t>ELECTION OF EXECUTIVE BOARD</w:t>
      </w:r>
    </w:p>
    <w:p w14:paraId="33FB9E79" w14:textId="77777777" w:rsidR="008430C8" w:rsidRPr="008C3B5C" w:rsidRDefault="008430C8" w:rsidP="005C7E9F">
      <w:pPr>
        <w:spacing w:after="0" w:line="240" w:lineRule="auto"/>
        <w:rPr>
          <w:rFonts w:cstheme="minorHAnsi"/>
          <w:b/>
        </w:rPr>
      </w:pPr>
    </w:p>
    <w:p w14:paraId="02CA18F8" w14:textId="50630B01" w:rsidR="008430C8" w:rsidRPr="008C3B5C" w:rsidRDefault="008430C8" w:rsidP="005C7E9F">
      <w:pPr>
        <w:spacing w:after="0" w:line="240" w:lineRule="auto"/>
        <w:rPr>
          <w:rFonts w:cstheme="minorHAnsi"/>
          <w:bCs/>
        </w:rPr>
      </w:pPr>
      <w:r w:rsidRPr="008C3B5C">
        <w:rPr>
          <w:rFonts w:cstheme="minorHAnsi"/>
          <w:bCs/>
        </w:rPr>
        <w:t xml:space="preserve">Note that the election of the executive board was bought forward in the agenda to allow </w:t>
      </w:r>
      <w:r w:rsidR="000B46EB" w:rsidRPr="008C3B5C">
        <w:rPr>
          <w:rFonts w:cstheme="minorHAnsi"/>
          <w:bCs/>
        </w:rPr>
        <w:t>the maximum number of members to vote.</w:t>
      </w:r>
    </w:p>
    <w:p w14:paraId="5FBED91E" w14:textId="77777777" w:rsidR="005C7E9F" w:rsidRPr="008C3B5C" w:rsidRDefault="005C7E9F" w:rsidP="005C7E9F">
      <w:pPr>
        <w:spacing w:after="0" w:line="240" w:lineRule="auto"/>
        <w:rPr>
          <w:rFonts w:cstheme="minorHAnsi"/>
          <w:b/>
        </w:rPr>
      </w:pPr>
    </w:p>
    <w:p w14:paraId="379C421E" w14:textId="7355DB31" w:rsidR="005C7E9F" w:rsidRPr="008C3B5C" w:rsidRDefault="005C7E9F" w:rsidP="005C7E9F">
      <w:pPr>
        <w:spacing w:after="0" w:line="240" w:lineRule="auto"/>
        <w:rPr>
          <w:rFonts w:cstheme="minorHAnsi"/>
          <w:b/>
        </w:rPr>
      </w:pPr>
      <w:r w:rsidRPr="008C3B5C">
        <w:rPr>
          <w:rFonts w:cstheme="minorHAnsi"/>
          <w:b/>
        </w:rPr>
        <w:t>202</w:t>
      </w:r>
      <w:r w:rsidR="008B7858" w:rsidRPr="008C3B5C">
        <w:rPr>
          <w:rFonts w:cstheme="minorHAnsi"/>
          <w:b/>
        </w:rPr>
        <w:t>3</w:t>
      </w:r>
      <w:r w:rsidRPr="008C3B5C">
        <w:rPr>
          <w:rFonts w:cstheme="minorHAnsi"/>
          <w:b/>
        </w:rPr>
        <w:t xml:space="preserve"> Board members: </w:t>
      </w:r>
    </w:p>
    <w:p w14:paraId="00A15A29" w14:textId="77777777" w:rsidR="005C7E9F" w:rsidRPr="008C3B5C" w:rsidRDefault="005C7E9F" w:rsidP="005C7E9F">
      <w:pPr>
        <w:spacing w:after="0" w:line="240" w:lineRule="auto"/>
        <w:rPr>
          <w:rFonts w:cstheme="minorHAnsi"/>
          <w:b/>
        </w:rPr>
      </w:pPr>
    </w:p>
    <w:p w14:paraId="490C8187" w14:textId="77777777" w:rsidR="005C7E9F" w:rsidRPr="008C3B5C" w:rsidRDefault="005C7E9F" w:rsidP="005C7E9F">
      <w:pPr>
        <w:numPr>
          <w:ilvl w:val="0"/>
          <w:numId w:val="3"/>
        </w:numPr>
        <w:spacing w:after="0" w:line="240" w:lineRule="auto"/>
        <w:rPr>
          <w:rFonts w:cstheme="minorHAnsi"/>
        </w:rPr>
      </w:pPr>
      <w:r w:rsidRPr="008C3B5C">
        <w:rPr>
          <w:rFonts w:cstheme="minorHAnsi"/>
          <w:lang w:val="en-US"/>
        </w:rPr>
        <w:t xml:space="preserve">Erin Currie, Philips </w:t>
      </w:r>
    </w:p>
    <w:p w14:paraId="7FD1FF71" w14:textId="77777777" w:rsidR="005C7E9F" w:rsidRPr="008C3B5C" w:rsidRDefault="005C7E9F" w:rsidP="005C7E9F">
      <w:pPr>
        <w:numPr>
          <w:ilvl w:val="0"/>
          <w:numId w:val="3"/>
        </w:numPr>
        <w:spacing w:after="0" w:line="240" w:lineRule="auto"/>
        <w:rPr>
          <w:rFonts w:cstheme="minorHAnsi"/>
        </w:rPr>
      </w:pPr>
      <w:r w:rsidRPr="008C3B5C">
        <w:rPr>
          <w:rFonts w:cstheme="minorHAnsi"/>
          <w:lang w:val="en-US"/>
        </w:rPr>
        <w:t xml:space="preserve">Andrew Hickey, Intermed  </w:t>
      </w:r>
    </w:p>
    <w:p w14:paraId="0C5DFBBF" w14:textId="559C60B9" w:rsidR="005C7E9F" w:rsidRPr="008C3B5C" w:rsidRDefault="005C7E9F" w:rsidP="00ED3204">
      <w:pPr>
        <w:numPr>
          <w:ilvl w:val="0"/>
          <w:numId w:val="3"/>
        </w:numPr>
        <w:spacing w:after="0" w:line="240" w:lineRule="auto"/>
        <w:rPr>
          <w:rFonts w:cstheme="minorHAnsi"/>
        </w:rPr>
      </w:pPr>
      <w:r w:rsidRPr="008C3B5C">
        <w:rPr>
          <w:rFonts w:cstheme="minorHAnsi"/>
          <w:lang w:val="en-US"/>
        </w:rPr>
        <w:t xml:space="preserve">Chris Iles, Obex </w:t>
      </w:r>
    </w:p>
    <w:p w14:paraId="0C8F82FD" w14:textId="6080D683" w:rsidR="005C7E9F" w:rsidRPr="008C3B5C" w:rsidRDefault="005C7E9F" w:rsidP="005C7E9F">
      <w:pPr>
        <w:pStyle w:val="ListParagraph"/>
        <w:numPr>
          <w:ilvl w:val="0"/>
          <w:numId w:val="3"/>
        </w:numPr>
        <w:spacing w:after="0" w:line="240" w:lineRule="auto"/>
        <w:rPr>
          <w:rFonts w:cstheme="minorHAnsi"/>
        </w:rPr>
      </w:pPr>
      <w:r w:rsidRPr="008C3B5C">
        <w:rPr>
          <w:rFonts w:cstheme="minorHAnsi"/>
          <w:lang w:val="en-US"/>
        </w:rPr>
        <w:t>Sarah Najdek, Johnson &amp; Johnson Medtech</w:t>
      </w:r>
      <w:r w:rsidR="00ED3204" w:rsidRPr="008C3B5C">
        <w:rPr>
          <w:rFonts w:cstheme="minorHAnsi"/>
          <w:lang w:val="en-US"/>
        </w:rPr>
        <w:t xml:space="preserve"> stood down </w:t>
      </w:r>
      <w:r w:rsidR="009F7B5A">
        <w:rPr>
          <w:rFonts w:cstheme="minorHAnsi"/>
          <w:lang w:val="en-US"/>
        </w:rPr>
        <w:t xml:space="preserve">in December 2023 </w:t>
      </w:r>
      <w:r w:rsidR="00ED3204" w:rsidRPr="008C3B5C">
        <w:rPr>
          <w:rFonts w:cstheme="minorHAnsi"/>
          <w:lang w:val="en-US"/>
        </w:rPr>
        <w:t>and Amy Wilkinson was seconded</w:t>
      </w:r>
      <w:r w:rsidRPr="008C3B5C">
        <w:rPr>
          <w:rFonts w:cstheme="minorHAnsi"/>
          <w:lang w:val="en-US"/>
        </w:rPr>
        <w:t xml:space="preserve">  </w:t>
      </w:r>
    </w:p>
    <w:p w14:paraId="78A0EB04" w14:textId="77777777" w:rsidR="005C7E9F" w:rsidRPr="008C3B5C" w:rsidRDefault="005C7E9F" w:rsidP="005C7E9F">
      <w:pPr>
        <w:pStyle w:val="ListParagraph"/>
        <w:numPr>
          <w:ilvl w:val="0"/>
          <w:numId w:val="3"/>
        </w:numPr>
        <w:spacing w:after="0" w:line="240" w:lineRule="auto"/>
        <w:rPr>
          <w:rFonts w:cstheme="minorHAnsi"/>
        </w:rPr>
      </w:pPr>
      <w:r w:rsidRPr="008C3B5C">
        <w:rPr>
          <w:rFonts w:cstheme="minorHAnsi"/>
          <w:lang w:val="en-US"/>
        </w:rPr>
        <w:t xml:space="preserve">Anne Familton, Becton Dickinson </w:t>
      </w:r>
    </w:p>
    <w:p w14:paraId="5064E0C1" w14:textId="77777777" w:rsidR="005C7E9F" w:rsidRPr="008C3B5C" w:rsidRDefault="005C7E9F" w:rsidP="005C7E9F">
      <w:pPr>
        <w:pStyle w:val="ListParagraph"/>
        <w:numPr>
          <w:ilvl w:val="0"/>
          <w:numId w:val="3"/>
        </w:numPr>
        <w:spacing w:after="0" w:line="240" w:lineRule="auto"/>
        <w:rPr>
          <w:rFonts w:cstheme="minorHAnsi"/>
        </w:rPr>
      </w:pPr>
      <w:r w:rsidRPr="008C3B5C">
        <w:rPr>
          <w:rFonts w:cstheme="minorHAnsi"/>
          <w:lang w:val="en-US"/>
        </w:rPr>
        <w:t>John Matthews, EBOS Healthcare</w:t>
      </w:r>
    </w:p>
    <w:p w14:paraId="66954E69" w14:textId="06522EA1" w:rsidR="006F1198" w:rsidRPr="008C3B5C" w:rsidRDefault="006F1198" w:rsidP="005C7E9F">
      <w:pPr>
        <w:pStyle w:val="ListParagraph"/>
        <w:numPr>
          <w:ilvl w:val="0"/>
          <w:numId w:val="3"/>
        </w:numPr>
        <w:spacing w:after="0" w:line="240" w:lineRule="auto"/>
        <w:rPr>
          <w:rFonts w:cstheme="minorHAnsi"/>
        </w:rPr>
      </w:pPr>
      <w:r w:rsidRPr="008C3B5C">
        <w:rPr>
          <w:rFonts w:cstheme="minorHAnsi"/>
          <w:lang w:val="en-US"/>
        </w:rPr>
        <w:t>Wing Lam Wong, Roche Diagnostics</w:t>
      </w:r>
    </w:p>
    <w:p w14:paraId="490F1FF5" w14:textId="77777777" w:rsidR="005C7E9F" w:rsidRPr="008C3B5C" w:rsidRDefault="005C7E9F" w:rsidP="005C7E9F">
      <w:pPr>
        <w:spacing w:after="0" w:line="240" w:lineRule="auto"/>
        <w:rPr>
          <w:rFonts w:cstheme="minorHAnsi"/>
          <w:b/>
        </w:rPr>
      </w:pPr>
    </w:p>
    <w:p w14:paraId="6449DDA8" w14:textId="47060D41" w:rsidR="005C7E9F" w:rsidRPr="008C3B5C" w:rsidRDefault="005C7E9F" w:rsidP="005C7E9F">
      <w:pPr>
        <w:spacing w:after="0" w:line="240" w:lineRule="auto"/>
        <w:rPr>
          <w:rFonts w:cstheme="minorHAnsi"/>
        </w:rPr>
      </w:pPr>
      <w:r w:rsidRPr="008C3B5C">
        <w:rPr>
          <w:rFonts w:cstheme="minorHAnsi"/>
        </w:rPr>
        <w:t>The following</w:t>
      </w:r>
      <w:r w:rsidR="003D25BF" w:rsidRPr="008C3B5C">
        <w:rPr>
          <w:rFonts w:cstheme="minorHAnsi"/>
        </w:rPr>
        <w:t xml:space="preserve"> nominees</w:t>
      </w:r>
      <w:r w:rsidRPr="008C3B5C">
        <w:rPr>
          <w:rFonts w:cstheme="minorHAnsi"/>
        </w:rPr>
        <w:t xml:space="preserve"> stood for election.</w:t>
      </w:r>
    </w:p>
    <w:p w14:paraId="00C96634" w14:textId="77777777" w:rsidR="005C7E9F" w:rsidRPr="008C3B5C" w:rsidRDefault="005C7E9F" w:rsidP="005C7E9F">
      <w:pPr>
        <w:spacing w:after="0" w:line="240" w:lineRule="auto"/>
        <w:rPr>
          <w:rFonts w:cstheme="minorHAnsi"/>
        </w:rPr>
      </w:pPr>
    </w:p>
    <w:p w14:paraId="49628925" w14:textId="77777777" w:rsidR="005C7E9F" w:rsidRPr="008C3B5C" w:rsidRDefault="005C7E9F" w:rsidP="005C7E9F">
      <w:pPr>
        <w:spacing w:after="0" w:line="240" w:lineRule="auto"/>
        <w:rPr>
          <w:rFonts w:cstheme="minorHAnsi"/>
          <w:b/>
        </w:rPr>
      </w:pPr>
      <w:r w:rsidRPr="008C3B5C">
        <w:rPr>
          <w:rFonts w:cstheme="minorHAnsi"/>
          <w:b/>
        </w:rPr>
        <w:t>Nominations:</w:t>
      </w:r>
    </w:p>
    <w:p w14:paraId="005F9A65" w14:textId="0CEC206A" w:rsidR="002A1B0B" w:rsidRPr="008C3B5C" w:rsidRDefault="002A1B0B" w:rsidP="002A1B0B">
      <w:pPr>
        <w:spacing w:before="100" w:beforeAutospacing="1" w:after="100" w:afterAutospacing="1" w:line="240" w:lineRule="auto"/>
        <w:rPr>
          <w:rFonts w:eastAsia="Aptos" w:cstheme="minorHAnsi"/>
          <w:lang w:eastAsia="en-NZ"/>
        </w:rPr>
      </w:pPr>
      <w:r w:rsidRPr="008C3B5C">
        <w:rPr>
          <w:rFonts w:eastAsia="Aptos" w:cstheme="minorHAnsi"/>
          <w:lang w:eastAsia="en-NZ"/>
        </w:rPr>
        <w:t xml:space="preserve">The following existing board members </w:t>
      </w:r>
      <w:r w:rsidR="00AC4BAC" w:rsidRPr="008C3B5C">
        <w:rPr>
          <w:rFonts w:eastAsia="Aptos" w:cstheme="minorHAnsi"/>
          <w:lang w:eastAsia="en-NZ"/>
        </w:rPr>
        <w:t>s</w:t>
      </w:r>
      <w:r w:rsidR="00040E2A" w:rsidRPr="008C3B5C">
        <w:rPr>
          <w:rFonts w:eastAsia="Aptos" w:cstheme="minorHAnsi"/>
          <w:lang w:eastAsia="en-NZ"/>
        </w:rPr>
        <w:t>ought re-</w:t>
      </w:r>
      <w:r w:rsidR="00AC4BAC" w:rsidRPr="008C3B5C">
        <w:rPr>
          <w:rFonts w:eastAsia="Aptos" w:cstheme="minorHAnsi"/>
          <w:lang w:eastAsia="en-NZ"/>
        </w:rPr>
        <w:t>election:</w:t>
      </w:r>
    </w:p>
    <w:p w14:paraId="7AACD8E8" w14:textId="5730A610" w:rsidR="002261BA" w:rsidRPr="008C3B5C" w:rsidRDefault="002261BA" w:rsidP="002261BA">
      <w:pPr>
        <w:numPr>
          <w:ilvl w:val="0"/>
          <w:numId w:val="24"/>
        </w:numPr>
        <w:spacing w:before="100" w:beforeAutospacing="1" w:after="100" w:afterAutospacing="1" w:line="240" w:lineRule="auto"/>
        <w:rPr>
          <w:rFonts w:eastAsia="Aptos" w:cstheme="minorHAnsi"/>
          <w:lang w:eastAsia="en-NZ"/>
        </w:rPr>
      </w:pPr>
      <w:r w:rsidRPr="008C3B5C">
        <w:rPr>
          <w:rFonts w:eastAsia="Aptos" w:cstheme="minorHAnsi"/>
          <w:lang w:eastAsia="en-NZ"/>
        </w:rPr>
        <w:t>Erin Currie, Country Manager, Health Systems, Philips (Currently Deputy Chair)</w:t>
      </w:r>
    </w:p>
    <w:p w14:paraId="540A42C7" w14:textId="77777777" w:rsidR="002261BA" w:rsidRPr="008C3B5C" w:rsidRDefault="002261BA" w:rsidP="002261BA">
      <w:pPr>
        <w:numPr>
          <w:ilvl w:val="0"/>
          <w:numId w:val="24"/>
        </w:numPr>
        <w:spacing w:before="100" w:beforeAutospacing="1" w:after="100" w:afterAutospacing="1" w:line="240" w:lineRule="auto"/>
        <w:rPr>
          <w:rFonts w:eastAsia="Aptos" w:cstheme="minorHAnsi"/>
          <w:lang w:eastAsia="en-NZ"/>
        </w:rPr>
      </w:pPr>
      <w:r w:rsidRPr="008C3B5C">
        <w:rPr>
          <w:rFonts w:eastAsia="Aptos" w:cstheme="minorHAnsi"/>
          <w:lang w:eastAsia="en-NZ"/>
        </w:rPr>
        <w:t>John Matthews, NZ Manager, EBOS Healthcare</w:t>
      </w:r>
    </w:p>
    <w:p w14:paraId="28B0A7EF" w14:textId="77777777" w:rsidR="002261BA" w:rsidRPr="008C3B5C" w:rsidRDefault="002261BA" w:rsidP="002261BA">
      <w:pPr>
        <w:numPr>
          <w:ilvl w:val="0"/>
          <w:numId w:val="24"/>
        </w:numPr>
        <w:spacing w:before="100" w:beforeAutospacing="1" w:after="100" w:afterAutospacing="1" w:line="240" w:lineRule="auto"/>
        <w:rPr>
          <w:rFonts w:eastAsia="Aptos" w:cstheme="minorHAnsi"/>
          <w:lang w:eastAsia="en-NZ"/>
        </w:rPr>
      </w:pPr>
      <w:r w:rsidRPr="008C3B5C">
        <w:rPr>
          <w:rFonts w:eastAsia="Aptos" w:cstheme="minorHAnsi"/>
          <w:lang w:eastAsia="en-NZ"/>
        </w:rPr>
        <w:t>Amy Wilkinson, GM and Country Director at J&amp;J MedTech (Seconded)</w:t>
      </w:r>
    </w:p>
    <w:p w14:paraId="1C2734EC" w14:textId="728ED466" w:rsidR="002261BA" w:rsidRPr="008C3B5C" w:rsidRDefault="002261BA" w:rsidP="002261BA">
      <w:pPr>
        <w:spacing w:before="100" w:beforeAutospacing="1" w:after="100" w:afterAutospacing="1"/>
        <w:rPr>
          <w:rFonts w:eastAsia="Aptos" w:cstheme="minorHAnsi"/>
          <w:lang w:eastAsia="en-NZ"/>
        </w:rPr>
      </w:pPr>
      <w:r w:rsidRPr="008C3B5C">
        <w:rPr>
          <w:rFonts w:eastAsia="Aptos" w:cstheme="minorHAnsi"/>
          <w:lang w:eastAsia="en-NZ"/>
        </w:rPr>
        <w:t xml:space="preserve">Additionally, three new </w:t>
      </w:r>
      <w:r w:rsidR="00AC4BAC" w:rsidRPr="008C3B5C">
        <w:rPr>
          <w:rFonts w:eastAsia="Aptos" w:cstheme="minorHAnsi"/>
          <w:lang w:eastAsia="en-NZ"/>
        </w:rPr>
        <w:t>nominees stood:</w:t>
      </w:r>
    </w:p>
    <w:p w14:paraId="272604F2" w14:textId="77777777" w:rsidR="002261BA" w:rsidRPr="008C3B5C" w:rsidRDefault="002261BA" w:rsidP="002261BA">
      <w:pPr>
        <w:numPr>
          <w:ilvl w:val="0"/>
          <w:numId w:val="25"/>
        </w:numPr>
        <w:spacing w:before="100" w:beforeAutospacing="1" w:after="100" w:afterAutospacing="1" w:line="240" w:lineRule="auto"/>
        <w:rPr>
          <w:rFonts w:eastAsia="Aptos" w:cstheme="minorHAnsi"/>
          <w:lang w:eastAsia="en-NZ"/>
        </w:rPr>
      </w:pPr>
      <w:r w:rsidRPr="008C3B5C">
        <w:rPr>
          <w:rFonts w:eastAsia="Aptos" w:cstheme="minorHAnsi"/>
          <w:lang w:eastAsia="en-NZ"/>
        </w:rPr>
        <w:t>Kate King, Director of Government Affairs, Medtronic, ANZ</w:t>
      </w:r>
    </w:p>
    <w:p w14:paraId="78988F21" w14:textId="77777777" w:rsidR="002261BA" w:rsidRPr="008C3B5C" w:rsidRDefault="002261BA" w:rsidP="002261BA">
      <w:pPr>
        <w:numPr>
          <w:ilvl w:val="0"/>
          <w:numId w:val="25"/>
        </w:numPr>
        <w:spacing w:before="100" w:beforeAutospacing="1" w:after="100" w:afterAutospacing="1" w:line="240" w:lineRule="auto"/>
        <w:rPr>
          <w:rFonts w:eastAsia="Aptos" w:cstheme="minorHAnsi"/>
          <w:lang w:eastAsia="en-NZ"/>
        </w:rPr>
      </w:pPr>
      <w:r w:rsidRPr="008C3B5C">
        <w:rPr>
          <w:rFonts w:eastAsia="Aptos" w:cstheme="minorHAnsi"/>
          <w:lang w:eastAsia="en-NZ"/>
        </w:rPr>
        <w:t>Polo Guilbert-Wright, Senior Director Government Affairs, ANZ</w:t>
      </w:r>
    </w:p>
    <w:p w14:paraId="63F538A9" w14:textId="2A6B2433" w:rsidR="009565A6" w:rsidRPr="008C3B5C" w:rsidRDefault="002261BA" w:rsidP="0059168B">
      <w:pPr>
        <w:numPr>
          <w:ilvl w:val="0"/>
          <w:numId w:val="25"/>
        </w:numPr>
        <w:spacing w:before="100" w:beforeAutospacing="1" w:after="100" w:afterAutospacing="1" w:line="240" w:lineRule="auto"/>
        <w:rPr>
          <w:rFonts w:eastAsia="Aptos" w:cstheme="minorHAnsi"/>
          <w:lang w:eastAsia="en-NZ"/>
        </w:rPr>
      </w:pPr>
      <w:r w:rsidRPr="008C3B5C">
        <w:rPr>
          <w:rFonts w:eastAsia="Aptos" w:cstheme="minorHAnsi"/>
          <w:lang w:eastAsia="en-NZ"/>
        </w:rPr>
        <w:t>Yariv Levin, Chief Compliance Officer, Toku Eyes</w:t>
      </w:r>
    </w:p>
    <w:p w14:paraId="06F98E3E" w14:textId="2E4932EB" w:rsidR="005C7E9F" w:rsidRPr="008C3B5C" w:rsidRDefault="00164F6B" w:rsidP="005C7E9F">
      <w:pPr>
        <w:spacing w:after="0" w:line="240" w:lineRule="auto"/>
        <w:rPr>
          <w:rFonts w:cstheme="minorHAnsi"/>
        </w:rPr>
      </w:pPr>
      <w:r w:rsidRPr="008C3B5C">
        <w:rPr>
          <w:rFonts w:cstheme="minorHAnsi"/>
        </w:rPr>
        <w:lastRenderedPageBreak/>
        <w:t>T</w:t>
      </w:r>
      <w:r w:rsidR="005C7E9F" w:rsidRPr="008C3B5C">
        <w:rPr>
          <w:rFonts w:cstheme="minorHAnsi"/>
        </w:rPr>
        <w:t>he membership</w:t>
      </w:r>
      <w:r w:rsidRPr="008C3B5C">
        <w:rPr>
          <w:rFonts w:cstheme="minorHAnsi"/>
        </w:rPr>
        <w:t xml:space="preserve"> voted with the following result</w:t>
      </w:r>
      <w:r w:rsidR="005C7E9F" w:rsidRPr="008C3B5C">
        <w:rPr>
          <w:rFonts w:cstheme="minorHAnsi"/>
        </w:rPr>
        <w:t>.</w:t>
      </w:r>
    </w:p>
    <w:p w14:paraId="2ED2A41C" w14:textId="77777777" w:rsidR="005C7E9F" w:rsidRPr="008C3B5C" w:rsidRDefault="005C7E9F" w:rsidP="005C7E9F">
      <w:pPr>
        <w:spacing w:after="0" w:line="240" w:lineRule="auto"/>
        <w:rPr>
          <w:rFonts w:cstheme="minorHAnsi"/>
          <w:b/>
        </w:rPr>
      </w:pPr>
    </w:p>
    <w:p w14:paraId="1991AF5E" w14:textId="0A96F516" w:rsidR="005C7E9F" w:rsidRPr="008C3B5C" w:rsidRDefault="005C7E9F" w:rsidP="005C7E9F">
      <w:pPr>
        <w:spacing w:after="0" w:line="240" w:lineRule="auto"/>
        <w:rPr>
          <w:rFonts w:cstheme="minorHAnsi"/>
          <w:b/>
        </w:rPr>
      </w:pPr>
      <w:r w:rsidRPr="008C3B5C">
        <w:rPr>
          <w:rFonts w:cstheme="minorHAnsi"/>
          <w:b/>
        </w:rPr>
        <w:t>Election Result</w:t>
      </w:r>
    </w:p>
    <w:p w14:paraId="06925BDB" w14:textId="77777777" w:rsidR="0059168B" w:rsidRPr="008C3B5C" w:rsidRDefault="0059168B" w:rsidP="0059168B">
      <w:pPr>
        <w:numPr>
          <w:ilvl w:val="0"/>
          <w:numId w:val="24"/>
        </w:numPr>
        <w:spacing w:before="100" w:beforeAutospacing="1" w:after="100" w:afterAutospacing="1" w:line="240" w:lineRule="auto"/>
        <w:rPr>
          <w:rFonts w:eastAsia="Aptos" w:cstheme="minorHAnsi"/>
          <w:lang w:eastAsia="en-NZ"/>
        </w:rPr>
      </w:pPr>
      <w:r w:rsidRPr="008C3B5C">
        <w:rPr>
          <w:rFonts w:eastAsia="Aptos" w:cstheme="minorHAnsi"/>
          <w:lang w:eastAsia="en-NZ"/>
        </w:rPr>
        <w:t>Erin Currie, Country Manager, Health Systems, Philips (Currently Deputy Chair)</w:t>
      </w:r>
    </w:p>
    <w:p w14:paraId="6C65336F" w14:textId="77777777" w:rsidR="0059168B" w:rsidRPr="008C3B5C" w:rsidRDefault="0059168B" w:rsidP="0059168B">
      <w:pPr>
        <w:numPr>
          <w:ilvl w:val="0"/>
          <w:numId w:val="24"/>
        </w:numPr>
        <w:spacing w:before="100" w:beforeAutospacing="1" w:after="100" w:afterAutospacing="1" w:line="240" w:lineRule="auto"/>
        <w:rPr>
          <w:rFonts w:eastAsia="Aptos" w:cstheme="minorHAnsi"/>
          <w:lang w:eastAsia="en-NZ"/>
        </w:rPr>
      </w:pPr>
      <w:r w:rsidRPr="008C3B5C">
        <w:rPr>
          <w:rFonts w:eastAsia="Aptos" w:cstheme="minorHAnsi"/>
          <w:lang w:eastAsia="en-NZ"/>
        </w:rPr>
        <w:t>Kate King, Director of Government Affairs, Medtronic, ANZ</w:t>
      </w:r>
    </w:p>
    <w:p w14:paraId="5811C792" w14:textId="77777777" w:rsidR="0059168B" w:rsidRPr="008C3B5C" w:rsidRDefault="0059168B" w:rsidP="0059168B">
      <w:pPr>
        <w:numPr>
          <w:ilvl w:val="0"/>
          <w:numId w:val="24"/>
        </w:numPr>
        <w:spacing w:before="100" w:beforeAutospacing="1" w:after="100" w:afterAutospacing="1" w:line="240" w:lineRule="auto"/>
        <w:rPr>
          <w:rFonts w:eastAsia="Aptos" w:cstheme="minorHAnsi"/>
          <w:lang w:eastAsia="en-NZ"/>
        </w:rPr>
      </w:pPr>
      <w:r w:rsidRPr="008C3B5C">
        <w:rPr>
          <w:rFonts w:eastAsia="Aptos" w:cstheme="minorHAnsi"/>
          <w:lang w:eastAsia="en-NZ"/>
        </w:rPr>
        <w:t>Amy Wilkinson, GM and Country Director at J&amp;J MedTech (Seconded)</w:t>
      </w:r>
    </w:p>
    <w:p w14:paraId="1910DD75" w14:textId="3CA0589B" w:rsidR="005C7E9F" w:rsidRPr="008C3B5C" w:rsidRDefault="00627A20" w:rsidP="005C7E9F">
      <w:pPr>
        <w:spacing w:after="0" w:line="240" w:lineRule="auto"/>
        <w:rPr>
          <w:rFonts w:cstheme="minorHAnsi"/>
          <w:bCs/>
          <w:lang w:val="en-US"/>
        </w:rPr>
      </w:pPr>
      <w:r w:rsidRPr="008C3B5C">
        <w:rPr>
          <w:rFonts w:cstheme="minorHAnsi"/>
          <w:bCs/>
          <w:lang w:val="en-US"/>
        </w:rPr>
        <w:t>Andrew Hickey moved that the voting papers be destroyed.</w:t>
      </w:r>
    </w:p>
    <w:p w14:paraId="15F53039" w14:textId="77777777" w:rsidR="00051956" w:rsidRPr="008C3B5C" w:rsidRDefault="00051956" w:rsidP="005C7E9F">
      <w:pPr>
        <w:spacing w:after="0" w:line="240" w:lineRule="auto"/>
        <w:rPr>
          <w:rFonts w:cstheme="minorHAnsi"/>
          <w:bCs/>
          <w:lang w:val="en-US"/>
        </w:rPr>
      </w:pPr>
    </w:p>
    <w:p w14:paraId="60219933" w14:textId="64F344A3" w:rsidR="00051956" w:rsidRPr="008C3B5C" w:rsidRDefault="00051956" w:rsidP="00051956">
      <w:pPr>
        <w:spacing w:after="0" w:line="240" w:lineRule="auto"/>
        <w:ind w:left="3600" w:firstLine="720"/>
        <w:rPr>
          <w:rFonts w:cstheme="minorHAnsi"/>
        </w:rPr>
      </w:pPr>
      <w:r w:rsidRPr="008C3B5C">
        <w:rPr>
          <w:rFonts w:cstheme="minorHAnsi"/>
          <w:b/>
          <w:i/>
        </w:rPr>
        <w:t xml:space="preserve">Approved:   </w:t>
      </w:r>
      <w:r w:rsidR="005F228C" w:rsidRPr="008C3B5C">
        <w:rPr>
          <w:rFonts w:cstheme="minorHAnsi"/>
          <w:bCs/>
          <w:i/>
        </w:rPr>
        <w:t xml:space="preserve">Pieter </w:t>
      </w:r>
      <w:r w:rsidR="008E20F1" w:rsidRPr="008C3B5C">
        <w:rPr>
          <w:rFonts w:cstheme="minorHAnsi"/>
          <w:bCs/>
          <w:i/>
        </w:rPr>
        <w:t>Wijnhoud</w:t>
      </w:r>
      <w:r w:rsidRPr="008C3B5C">
        <w:rPr>
          <w:rFonts w:cstheme="minorHAnsi"/>
          <w:bCs/>
          <w:i/>
        </w:rPr>
        <w:t xml:space="preserve">, </w:t>
      </w:r>
      <w:r w:rsidR="008E20F1" w:rsidRPr="008C3B5C">
        <w:rPr>
          <w:rFonts w:cstheme="minorHAnsi"/>
          <w:bCs/>
          <w:i/>
        </w:rPr>
        <w:t>Obex</w:t>
      </w:r>
    </w:p>
    <w:p w14:paraId="03FF14A5" w14:textId="57952F1A" w:rsidR="00051956" w:rsidRPr="008C3B5C" w:rsidRDefault="00051956" w:rsidP="00051956">
      <w:pPr>
        <w:spacing w:after="0" w:line="240" w:lineRule="auto"/>
        <w:ind w:left="3600" w:firstLine="720"/>
        <w:rPr>
          <w:rFonts w:cstheme="minorHAnsi"/>
        </w:rPr>
      </w:pPr>
      <w:r w:rsidRPr="008C3B5C">
        <w:rPr>
          <w:rFonts w:cstheme="minorHAnsi"/>
          <w:b/>
          <w:i/>
        </w:rPr>
        <w:t>Seconded:</w:t>
      </w:r>
      <w:r w:rsidRPr="008C3B5C">
        <w:rPr>
          <w:rFonts w:cstheme="minorHAnsi"/>
        </w:rPr>
        <w:t xml:space="preserve">  </w:t>
      </w:r>
      <w:r w:rsidR="00E13FB0" w:rsidRPr="008C3B5C">
        <w:rPr>
          <w:rFonts w:cstheme="minorHAnsi"/>
          <w:bCs/>
          <w:i/>
          <w:lang w:val="it-IT"/>
        </w:rPr>
        <w:t>Chandra Selvadurai</w:t>
      </w:r>
      <w:r w:rsidRPr="008C3B5C">
        <w:rPr>
          <w:rFonts w:cstheme="minorHAnsi"/>
          <w:bCs/>
          <w:i/>
        </w:rPr>
        <w:t xml:space="preserve">, </w:t>
      </w:r>
      <w:r w:rsidR="00E13FB0" w:rsidRPr="008C3B5C">
        <w:rPr>
          <w:rFonts w:cstheme="minorHAnsi"/>
          <w:bCs/>
          <w:i/>
        </w:rPr>
        <w:t>Pharmaco</w:t>
      </w:r>
      <w:r w:rsidRPr="008C3B5C">
        <w:rPr>
          <w:rFonts w:cstheme="minorHAnsi"/>
        </w:rPr>
        <w:t xml:space="preserve"> </w:t>
      </w:r>
    </w:p>
    <w:p w14:paraId="588E24AB" w14:textId="77777777" w:rsidR="00051956" w:rsidRPr="008C3B5C" w:rsidRDefault="00051956" w:rsidP="005C7E9F">
      <w:pPr>
        <w:spacing w:after="0" w:line="240" w:lineRule="auto"/>
        <w:rPr>
          <w:rFonts w:cstheme="minorHAnsi"/>
          <w:bCs/>
          <w:lang w:val="en-US"/>
        </w:rPr>
      </w:pPr>
    </w:p>
    <w:p w14:paraId="12812A3C" w14:textId="2A235EF0" w:rsidR="00042DF3" w:rsidRPr="008C3B5C" w:rsidRDefault="00042DF3" w:rsidP="00042DF3">
      <w:pPr>
        <w:spacing w:after="0" w:line="240" w:lineRule="auto"/>
        <w:rPr>
          <w:rFonts w:cstheme="minorHAnsi"/>
          <w:b/>
        </w:rPr>
      </w:pPr>
      <w:r w:rsidRPr="008C3B5C">
        <w:rPr>
          <w:rFonts w:cstheme="minorHAnsi"/>
          <w:b/>
        </w:rPr>
        <w:t>PRESIDENTS REPORT</w:t>
      </w:r>
    </w:p>
    <w:p w14:paraId="6CFBC9FF" w14:textId="77777777" w:rsidR="00042DF3" w:rsidRPr="008C3B5C" w:rsidRDefault="00042DF3" w:rsidP="0003340A">
      <w:pPr>
        <w:spacing w:after="0" w:line="240" w:lineRule="auto"/>
        <w:rPr>
          <w:rFonts w:cstheme="minorHAnsi"/>
        </w:rPr>
      </w:pPr>
    </w:p>
    <w:p w14:paraId="2189437B" w14:textId="77777777" w:rsidR="00E32010" w:rsidRPr="008C3B5C" w:rsidRDefault="00040E2A" w:rsidP="00E32010">
      <w:pPr>
        <w:rPr>
          <w:rFonts w:cstheme="minorHAnsi"/>
        </w:rPr>
      </w:pPr>
      <w:r w:rsidRPr="008C3B5C">
        <w:rPr>
          <w:rFonts w:cstheme="minorHAnsi"/>
        </w:rPr>
        <w:t>Andrew Hickey</w:t>
      </w:r>
      <w:r w:rsidR="00837249" w:rsidRPr="008C3B5C">
        <w:rPr>
          <w:rFonts w:cstheme="minorHAnsi"/>
        </w:rPr>
        <w:t xml:space="preserve"> presented the following report:</w:t>
      </w:r>
    </w:p>
    <w:p w14:paraId="278401F7" w14:textId="29EE7FFB" w:rsidR="00E32010" w:rsidRPr="00E32010" w:rsidRDefault="00E32010" w:rsidP="00E32010">
      <w:pPr>
        <w:rPr>
          <w:rFonts w:cstheme="minorHAnsi"/>
        </w:rPr>
      </w:pPr>
      <w:r w:rsidRPr="00E32010">
        <w:rPr>
          <w:rFonts w:eastAsia="Aptos" w:cstheme="minorHAnsi"/>
          <w:kern w:val="2"/>
          <w:lang w:val="en-GB"/>
          <w14:ligatures w14:val="standardContextual"/>
        </w:rPr>
        <w:t xml:space="preserve">A sentiment that would have rung true at any time in the past half-dozen years or so, but one that is particularly relevant to the past 12 months. A change of government, new health ministers, the passing of a new regulatory regime, the subsequent plan to repeal that same legislation, ongoing uncertainty around division of responsibility between stakeholders in the health sector, internal staff changes, new board members, and a new chair. It has been a period that has tested MTANZ as an organisation, challenging us to be agile and adapt to what seemed to be an endless stream of new information to digest and respond to. That being said, I am filled with a great sense of pride to say that not only have we survived, but we have thrived during this period of evolution. I firmly believe we have provided significant value to our most important stakeholders – our members – during this period. </w:t>
      </w:r>
    </w:p>
    <w:p w14:paraId="1D0E091C" w14:textId="77777777" w:rsidR="00E32010" w:rsidRPr="00E32010" w:rsidRDefault="00E32010" w:rsidP="00E32010">
      <w:pPr>
        <w:spacing w:after="160" w:line="259" w:lineRule="auto"/>
        <w:jc w:val="both"/>
        <w:rPr>
          <w:rFonts w:eastAsia="Aptos" w:cstheme="minorHAnsi"/>
          <w:kern w:val="2"/>
          <w:lang w:val="en-GB"/>
          <w14:ligatures w14:val="standardContextual"/>
        </w:rPr>
      </w:pPr>
      <w:r w:rsidRPr="00E32010">
        <w:rPr>
          <w:rFonts w:eastAsia="Aptos" w:cstheme="minorHAnsi"/>
          <w:kern w:val="2"/>
          <w:lang w:val="en-GB"/>
          <w14:ligatures w14:val="standardContextual"/>
        </w:rPr>
        <w:t xml:space="preserve">A little over a year ago, we were in the midst of a public consultation process regarding the Therapeutic Products Bill (as it was known at the time). This bill went on to be passed through parliament by the previous Labour Government in July 2023. Renamed the Therapeutic Products Act (TPA) after passing through the parliamentary process, it was set to change the regulatory regime for medical devices in New Zealand, ultimately significantly impacting the future operating environment of our industry and for all members. Advocating on behalf of the industry regarding this piece of legislation and the Rules and Regulations that were to follow would have dominated much of MTANZ’s focus for the foreseeable future. </w:t>
      </w:r>
    </w:p>
    <w:p w14:paraId="3E804339" w14:textId="77777777" w:rsidR="00E32010" w:rsidRPr="00E32010" w:rsidRDefault="00E32010" w:rsidP="00E32010">
      <w:pPr>
        <w:spacing w:after="160" w:line="259" w:lineRule="auto"/>
        <w:jc w:val="both"/>
        <w:rPr>
          <w:rFonts w:eastAsia="Aptos" w:cstheme="minorHAnsi"/>
          <w:kern w:val="2"/>
          <w:lang w:val="en-GB"/>
          <w14:ligatures w14:val="standardContextual"/>
        </w:rPr>
      </w:pPr>
      <w:r w:rsidRPr="00E32010">
        <w:rPr>
          <w:rFonts w:eastAsia="Aptos" w:cstheme="minorHAnsi"/>
          <w:kern w:val="2"/>
          <w:lang w:val="en-GB"/>
          <w14:ligatures w14:val="standardContextual"/>
        </w:rPr>
        <w:t xml:space="preserve">Fast forward to May 2024, and with the new coalition government in place, a government which promises to be more consultative and to listen more carefully to industry, we have been provided somewhat of a ‘second chance’ regarding regulatory reform in New Zealand, given the government’s stated policy of repealing the TPA. While we welcome this as a positive for MTANZ and our members, the ongoing stakeholder engagement and consultation process around what a ‘future state of medical device regulation for New Zealand’ will be remains unclear at this stage. It is great that the government has delivered on its promise to repeal the TPA, but it also inevitably leads to uncertainty around what will replace it in due course.  Much of MTANZ’s focus for the foreseeable future will be on ensuring that our voice is heard, and we have a seat at the table as any new regulatory legislation is being developed. As part of our response to the ongoing work related to regulatory reform, MTANZ introduced a new Special Advisory Group in the past year, the Regulatory Affairs Group (or the RAG), to help build our capacity and capability to engage with relevant stakeholders on this critical matter. </w:t>
      </w:r>
      <w:r w:rsidRPr="00E32010">
        <w:rPr>
          <w:rFonts w:eastAsia="Aptos" w:cstheme="minorHAnsi"/>
          <w:kern w:val="2"/>
          <w:lang w:val="en-GB"/>
          <w14:ligatures w14:val="standardContextual"/>
        </w:rPr>
        <w:lastRenderedPageBreak/>
        <w:t xml:space="preserve">While we should acknowledge the win regarding the repeal of the TPA, the battle to ensure a ‘Fit for Purpose’ regulatory regime for medical devices in New Zealand is not over. With the RAG now established, MTANZ is better positioned than ever before to respond to and inform future policy direction around medical device regulation. </w:t>
      </w:r>
    </w:p>
    <w:p w14:paraId="599FC98E" w14:textId="77777777" w:rsidR="00E32010" w:rsidRPr="00E32010" w:rsidRDefault="00E32010" w:rsidP="00E32010">
      <w:pPr>
        <w:spacing w:after="160" w:line="259" w:lineRule="auto"/>
        <w:jc w:val="both"/>
        <w:rPr>
          <w:rFonts w:eastAsia="Aptos" w:cstheme="minorHAnsi"/>
          <w:kern w:val="2"/>
          <w:lang w:val="en-GB"/>
          <w14:ligatures w14:val="standardContextual"/>
        </w:rPr>
      </w:pPr>
      <w:r w:rsidRPr="00E32010">
        <w:rPr>
          <w:rFonts w:eastAsia="Aptos" w:cstheme="minorHAnsi"/>
          <w:kern w:val="2"/>
          <w:lang w:val="en-GB"/>
          <w14:ligatures w14:val="standardContextual"/>
        </w:rPr>
        <w:t xml:space="preserve">Our other Special Advisory Groups – the Government Affairs and Policy (GAP) and the Market Access Group (MAG) - have continued to deliver on their agreed workplans. Given the rapid changes in the political environment over the past 12 months, the GAP has proven to be an invaluable resource and advisor for Cushla and her team, as well as the board. The MAG continue to advocate for clear ‘Rules of Engagement’ with organisations such as Te Whatu Ora / Health New Zealand and Pharmac, as these organisations’ remits continue to evolve. Looking forward, both the GAP and the MAG have clearly stated strategic objectives that align with the boarder organisational plan and significant workstreams ahead as the new government rolls out its vision for the health sector. I am confident that with the technical expertise in each of the three Special Advisory Groups, building off groundwork already in place, and continued strong member engagement, we are well-positioned to deliver on our strategic plan.  </w:t>
      </w:r>
    </w:p>
    <w:p w14:paraId="62044358" w14:textId="77777777" w:rsidR="00E32010" w:rsidRPr="00E32010" w:rsidRDefault="00E32010" w:rsidP="00E32010">
      <w:pPr>
        <w:spacing w:after="160" w:line="259" w:lineRule="auto"/>
        <w:jc w:val="both"/>
        <w:rPr>
          <w:rFonts w:eastAsia="Aptos" w:cstheme="minorHAnsi"/>
          <w:kern w:val="2"/>
          <w:lang w:val="en-GB"/>
          <w14:ligatures w14:val="standardContextual"/>
        </w:rPr>
      </w:pPr>
      <w:r w:rsidRPr="00E32010">
        <w:rPr>
          <w:rFonts w:eastAsia="Aptos" w:cstheme="minorHAnsi"/>
          <w:kern w:val="2"/>
          <w:lang w:val="en-GB"/>
          <w14:ligatures w14:val="standardContextual"/>
        </w:rPr>
        <w:t xml:space="preserve">The last year has also been a very busy one for the team at MTANZ, delivering on a very successful Healthtech Week in June 2023 and our first Dental Expo since before COVID.  These two major events, along with several other exhibitions throughout the year, culminated in a very strong financial result for FY24. It is a credit to the MTANZ team that these financial results were delivered despite some staff turnover and changes to our underlying operating structure during the year. </w:t>
      </w:r>
    </w:p>
    <w:p w14:paraId="58988359" w14:textId="77777777" w:rsidR="00E32010" w:rsidRPr="00E32010" w:rsidRDefault="00E32010" w:rsidP="00E32010">
      <w:pPr>
        <w:spacing w:after="160" w:line="259" w:lineRule="auto"/>
        <w:jc w:val="both"/>
        <w:rPr>
          <w:rFonts w:eastAsia="Aptos" w:cstheme="minorHAnsi"/>
          <w:kern w:val="2"/>
          <w:lang w:val="en-GB"/>
          <w14:ligatures w14:val="standardContextual"/>
        </w:rPr>
      </w:pPr>
      <w:r w:rsidRPr="00E32010">
        <w:rPr>
          <w:rFonts w:eastAsia="Aptos" w:cstheme="minorHAnsi"/>
          <w:kern w:val="2"/>
          <w:lang w:val="en-GB"/>
          <w14:ligatures w14:val="standardContextual"/>
        </w:rPr>
        <w:t xml:space="preserve">As we enter FY25, there are significant objectives to achieve and challenges to overcome.  However, we have already established good working relationships with the new government, we are engaged with the right stakeholders at Pharmac and Health New Zealand, and I believe we should be optimistic about the year ahead.  It is worth noting that from a governance perspective, over the next year, the board will be looking to finalise an update to the MTANZ constitution in order to bring us in line with the requirements of the updated Incorporated Societies Act. You will hear more about this in due course, and will require approval of the membership at a General Meeting, likely the next AGM if not before. </w:t>
      </w:r>
    </w:p>
    <w:p w14:paraId="0BD24546" w14:textId="5921A5C6" w:rsidR="00E32010" w:rsidRPr="00E32010" w:rsidRDefault="00E32010" w:rsidP="00E32010">
      <w:pPr>
        <w:spacing w:after="160" w:line="259" w:lineRule="auto"/>
        <w:jc w:val="both"/>
        <w:rPr>
          <w:rFonts w:eastAsia="Aptos" w:cstheme="minorHAnsi"/>
          <w:kern w:val="2"/>
          <w:lang w:val="en-GB"/>
          <w14:ligatures w14:val="standardContextual"/>
        </w:rPr>
      </w:pPr>
      <w:r w:rsidRPr="00E32010">
        <w:rPr>
          <w:rFonts w:eastAsia="Aptos" w:cstheme="minorHAnsi"/>
          <w:kern w:val="2"/>
          <w:lang w:val="en-GB"/>
          <w14:ligatures w14:val="standardContextual"/>
        </w:rPr>
        <w:t xml:space="preserve">In closing, I would like to acknowledge and thank some individuals. To all of the members of the Special Advisory Groups, thank you for your expertise and for being so giving of your time.  To my fellow board members, - thank you once again for your ongoing support and wise counsel. And last but certainly not least, I want to specifically acknowledge and thank Cushla Symth, who has been the driving force of the MTANZ organisation. </w:t>
      </w:r>
    </w:p>
    <w:p w14:paraId="6AC9DA18" w14:textId="64D9B40A" w:rsidR="00E90D74" w:rsidRPr="008C3B5C" w:rsidRDefault="009F0BBC" w:rsidP="00042DF3">
      <w:pPr>
        <w:spacing w:after="0" w:line="240" w:lineRule="auto"/>
        <w:ind w:left="3600" w:firstLine="720"/>
        <w:rPr>
          <w:rFonts w:cstheme="minorHAnsi"/>
          <w:i/>
        </w:rPr>
      </w:pPr>
      <w:r w:rsidRPr="008C3B5C">
        <w:rPr>
          <w:rFonts w:cstheme="minorHAnsi"/>
          <w:b/>
          <w:i/>
        </w:rPr>
        <w:t>Approved</w:t>
      </w:r>
      <w:r w:rsidR="00D709CE" w:rsidRPr="008C3B5C">
        <w:rPr>
          <w:rFonts w:cstheme="minorHAnsi"/>
          <w:b/>
          <w:i/>
        </w:rPr>
        <w:t xml:space="preserve">: </w:t>
      </w:r>
      <w:r w:rsidR="00935F44" w:rsidRPr="008C3B5C">
        <w:rPr>
          <w:rFonts w:cstheme="minorHAnsi"/>
          <w:b/>
          <w:i/>
        </w:rPr>
        <w:t xml:space="preserve"> </w:t>
      </w:r>
      <w:r w:rsidR="000F73E0">
        <w:rPr>
          <w:rFonts w:cstheme="minorHAnsi"/>
          <w:bCs/>
          <w:i/>
        </w:rPr>
        <w:t>Andrew Short</w:t>
      </w:r>
      <w:r w:rsidR="00E82FD1" w:rsidRPr="008C3B5C">
        <w:rPr>
          <w:rFonts w:cstheme="minorHAnsi"/>
          <w:bCs/>
          <w:i/>
        </w:rPr>
        <w:t xml:space="preserve">, </w:t>
      </w:r>
      <w:r w:rsidR="000F73E0">
        <w:rPr>
          <w:rFonts w:cstheme="minorHAnsi"/>
          <w:bCs/>
          <w:i/>
        </w:rPr>
        <w:t>Permobil</w:t>
      </w:r>
    </w:p>
    <w:p w14:paraId="5CC0BD5C" w14:textId="1E64C96F" w:rsidR="00E90D74" w:rsidRPr="008C3B5C" w:rsidRDefault="00D709CE" w:rsidP="00042DF3">
      <w:pPr>
        <w:spacing w:after="0" w:line="240" w:lineRule="auto"/>
        <w:ind w:left="3600" w:firstLine="720"/>
        <w:rPr>
          <w:rFonts w:cstheme="minorHAnsi"/>
          <w:i/>
        </w:rPr>
      </w:pPr>
      <w:r w:rsidRPr="008C3B5C">
        <w:rPr>
          <w:rFonts w:cstheme="minorHAnsi"/>
          <w:b/>
          <w:i/>
        </w:rPr>
        <w:t xml:space="preserve">Seconded:  </w:t>
      </w:r>
      <w:r w:rsidR="000F73E0">
        <w:rPr>
          <w:rFonts w:cstheme="minorHAnsi"/>
          <w:bCs/>
          <w:i/>
        </w:rPr>
        <w:t>Alex Bamford, Bamford</w:t>
      </w:r>
    </w:p>
    <w:p w14:paraId="3C8D79EE" w14:textId="77777777" w:rsidR="00213C15" w:rsidRPr="008C3B5C" w:rsidRDefault="00213C15" w:rsidP="007836F4">
      <w:pPr>
        <w:spacing w:after="0" w:line="240" w:lineRule="auto"/>
        <w:rPr>
          <w:rFonts w:cstheme="minorHAnsi"/>
          <w:b/>
        </w:rPr>
      </w:pPr>
    </w:p>
    <w:p w14:paraId="1173A669" w14:textId="21B51FB0" w:rsidR="00B45383" w:rsidRPr="008C3B5C" w:rsidRDefault="00B45383" w:rsidP="007836F4">
      <w:pPr>
        <w:spacing w:after="0" w:line="240" w:lineRule="auto"/>
        <w:rPr>
          <w:rFonts w:cstheme="minorHAnsi"/>
          <w:b/>
        </w:rPr>
      </w:pPr>
      <w:r w:rsidRPr="008C3B5C">
        <w:rPr>
          <w:rFonts w:cstheme="minorHAnsi"/>
          <w:b/>
        </w:rPr>
        <w:t>CHIEF EXECUTIVE OFFICER’S REPORT</w:t>
      </w:r>
    </w:p>
    <w:p w14:paraId="5BF4BE2B" w14:textId="346ECF2A" w:rsidR="00FA599E" w:rsidRPr="008C3B5C" w:rsidRDefault="008F27C5" w:rsidP="003D3BFF">
      <w:pPr>
        <w:spacing w:before="200" w:after="0" w:line="216" w:lineRule="auto"/>
        <w:rPr>
          <w:rFonts w:eastAsiaTheme="minorEastAsia" w:cstheme="minorHAnsi"/>
          <w:bCs/>
          <w:kern w:val="24"/>
          <w:lang w:eastAsia="en-NZ"/>
        </w:rPr>
      </w:pPr>
      <w:r w:rsidRPr="008C3B5C">
        <w:rPr>
          <w:rFonts w:eastAsiaTheme="minorEastAsia" w:cstheme="minorHAnsi"/>
          <w:bCs/>
          <w:kern w:val="24"/>
          <w:lang w:eastAsia="en-NZ"/>
        </w:rPr>
        <w:t xml:space="preserve">Cushla </w:t>
      </w:r>
      <w:r w:rsidR="002968C0" w:rsidRPr="008C3B5C">
        <w:rPr>
          <w:rFonts w:eastAsiaTheme="minorEastAsia" w:cstheme="minorHAnsi"/>
          <w:bCs/>
          <w:kern w:val="24"/>
          <w:lang w:eastAsia="en-NZ"/>
        </w:rPr>
        <w:t>Smyth</w:t>
      </w:r>
      <w:r w:rsidRPr="008C3B5C">
        <w:rPr>
          <w:rFonts w:eastAsiaTheme="minorEastAsia" w:cstheme="minorHAnsi"/>
          <w:bCs/>
          <w:kern w:val="24"/>
          <w:lang w:eastAsia="en-NZ"/>
        </w:rPr>
        <w:t xml:space="preserve"> presented the </w:t>
      </w:r>
      <w:r w:rsidR="00566305" w:rsidRPr="008C3B5C">
        <w:rPr>
          <w:rFonts w:eastAsiaTheme="minorEastAsia" w:cstheme="minorHAnsi"/>
          <w:bCs/>
          <w:kern w:val="24"/>
          <w:lang w:eastAsia="en-NZ"/>
        </w:rPr>
        <w:t>slide deck in Appendix One</w:t>
      </w:r>
      <w:r w:rsidR="00C02492" w:rsidRPr="008C3B5C">
        <w:rPr>
          <w:rFonts w:eastAsiaTheme="minorEastAsia" w:cstheme="minorHAnsi"/>
          <w:bCs/>
          <w:kern w:val="24"/>
          <w:lang w:eastAsia="en-NZ"/>
        </w:rPr>
        <w:t>.</w:t>
      </w:r>
    </w:p>
    <w:p w14:paraId="497208DD" w14:textId="77777777" w:rsidR="00B00EDF" w:rsidRPr="008C3B5C" w:rsidRDefault="00B00EDF" w:rsidP="00172539">
      <w:pPr>
        <w:spacing w:after="0" w:line="240" w:lineRule="auto"/>
        <w:rPr>
          <w:rFonts w:cstheme="minorHAnsi"/>
          <w:b/>
          <w:bCs/>
        </w:rPr>
      </w:pPr>
    </w:p>
    <w:p w14:paraId="576E2B53" w14:textId="5EE6BE0C" w:rsidR="00707331" w:rsidRPr="008C3B5C" w:rsidRDefault="00707331" w:rsidP="00C02492">
      <w:pPr>
        <w:spacing w:after="0" w:line="240" w:lineRule="auto"/>
        <w:ind w:left="4320"/>
        <w:rPr>
          <w:rFonts w:cstheme="minorHAnsi"/>
          <w:i/>
        </w:rPr>
      </w:pPr>
      <w:r w:rsidRPr="008C3B5C">
        <w:rPr>
          <w:rFonts w:cstheme="minorHAnsi"/>
          <w:b/>
          <w:i/>
        </w:rPr>
        <w:t xml:space="preserve">Accepted: </w:t>
      </w:r>
      <w:r w:rsidR="00F65438" w:rsidRPr="008C3B5C">
        <w:rPr>
          <w:rFonts w:cstheme="minorHAnsi"/>
          <w:b/>
          <w:i/>
        </w:rPr>
        <w:t xml:space="preserve"> </w:t>
      </w:r>
      <w:r w:rsidR="006931E4">
        <w:rPr>
          <w:rFonts w:cstheme="minorHAnsi"/>
          <w:bCs/>
          <w:i/>
        </w:rPr>
        <w:t>Katie Noble, Allied Medical</w:t>
      </w:r>
    </w:p>
    <w:p w14:paraId="3880FE0C" w14:textId="70FEDFC8" w:rsidR="00707331" w:rsidRPr="008C3B5C" w:rsidRDefault="00707331" w:rsidP="00C02492">
      <w:pPr>
        <w:spacing w:after="0" w:line="240" w:lineRule="auto"/>
        <w:ind w:left="4320"/>
        <w:rPr>
          <w:rFonts w:cstheme="minorHAnsi"/>
          <w:bCs/>
        </w:rPr>
      </w:pPr>
      <w:r w:rsidRPr="008C3B5C">
        <w:rPr>
          <w:rFonts w:cstheme="minorHAnsi"/>
          <w:b/>
          <w:i/>
        </w:rPr>
        <w:t xml:space="preserve">Seconded:  </w:t>
      </w:r>
      <w:r w:rsidR="006931E4">
        <w:rPr>
          <w:rFonts w:cstheme="minorHAnsi"/>
          <w:bCs/>
          <w:i/>
        </w:rPr>
        <w:t>Kate King, Medtronic</w:t>
      </w:r>
    </w:p>
    <w:p w14:paraId="20B5B57B" w14:textId="77777777" w:rsidR="002A24B1" w:rsidRPr="008C3B5C" w:rsidRDefault="002A24B1" w:rsidP="00D94F62">
      <w:pPr>
        <w:spacing w:after="0" w:line="240" w:lineRule="auto"/>
        <w:rPr>
          <w:rFonts w:cstheme="minorHAnsi"/>
          <w:bCs/>
        </w:rPr>
      </w:pPr>
    </w:p>
    <w:p w14:paraId="2841B910" w14:textId="089149BA" w:rsidR="00C41D7D" w:rsidRPr="008C3B5C" w:rsidRDefault="00D4204A" w:rsidP="00EA4B3B">
      <w:pPr>
        <w:spacing w:after="160" w:line="259" w:lineRule="auto"/>
        <w:rPr>
          <w:rFonts w:cstheme="minorHAnsi"/>
          <w:b/>
        </w:rPr>
      </w:pPr>
      <w:r w:rsidRPr="008C3B5C">
        <w:rPr>
          <w:rFonts w:cstheme="minorHAnsi"/>
          <w:b/>
        </w:rPr>
        <w:t>FINANCIAL REPORT</w:t>
      </w:r>
      <w:r w:rsidR="003C1546" w:rsidRPr="008C3B5C">
        <w:rPr>
          <w:rFonts w:cstheme="minorHAnsi"/>
          <w:b/>
        </w:rPr>
        <w:t xml:space="preserve"> </w:t>
      </w:r>
    </w:p>
    <w:p w14:paraId="4670DA3B" w14:textId="247686CD" w:rsidR="00933901" w:rsidRPr="008C3B5C" w:rsidRDefault="00880CD6" w:rsidP="00933901">
      <w:pPr>
        <w:spacing w:after="0" w:line="240" w:lineRule="auto"/>
        <w:rPr>
          <w:rFonts w:cstheme="minorHAnsi"/>
        </w:rPr>
      </w:pPr>
      <w:r w:rsidRPr="008C3B5C">
        <w:rPr>
          <w:rFonts w:cstheme="minorHAnsi"/>
        </w:rPr>
        <w:t>Chris Isles</w:t>
      </w:r>
      <w:r w:rsidR="007640EB" w:rsidRPr="008C3B5C">
        <w:rPr>
          <w:rFonts w:cstheme="minorHAnsi"/>
        </w:rPr>
        <w:t xml:space="preserve"> presented the Annual Accounts for 20</w:t>
      </w:r>
      <w:r w:rsidR="00A229B5" w:rsidRPr="008C3B5C">
        <w:rPr>
          <w:rFonts w:cstheme="minorHAnsi"/>
        </w:rPr>
        <w:t>2</w:t>
      </w:r>
      <w:r w:rsidR="005B3506" w:rsidRPr="008C3B5C">
        <w:rPr>
          <w:rFonts w:cstheme="minorHAnsi"/>
        </w:rPr>
        <w:t>2</w:t>
      </w:r>
      <w:r w:rsidR="007640EB" w:rsidRPr="008C3B5C">
        <w:rPr>
          <w:rFonts w:cstheme="minorHAnsi"/>
        </w:rPr>
        <w:t>-20</w:t>
      </w:r>
      <w:r w:rsidR="00A229B5" w:rsidRPr="008C3B5C">
        <w:rPr>
          <w:rFonts w:cstheme="minorHAnsi"/>
        </w:rPr>
        <w:t>2</w:t>
      </w:r>
      <w:r w:rsidR="005B3506" w:rsidRPr="008C3B5C">
        <w:rPr>
          <w:rFonts w:cstheme="minorHAnsi"/>
        </w:rPr>
        <w:t>3</w:t>
      </w:r>
    </w:p>
    <w:p w14:paraId="61840829" w14:textId="77777777" w:rsidR="00933901" w:rsidRPr="008C3B5C" w:rsidRDefault="00933901" w:rsidP="00933901">
      <w:pPr>
        <w:spacing w:after="0" w:line="240" w:lineRule="auto"/>
        <w:rPr>
          <w:rFonts w:cstheme="minorHAnsi"/>
        </w:rPr>
      </w:pPr>
    </w:p>
    <w:p w14:paraId="0C7D91AC" w14:textId="77777777" w:rsidR="00D40D7F" w:rsidRPr="00D40D7F" w:rsidRDefault="00D40D7F" w:rsidP="00D40D7F">
      <w:pPr>
        <w:pStyle w:val="ListParagraph"/>
        <w:numPr>
          <w:ilvl w:val="0"/>
          <w:numId w:val="26"/>
        </w:numPr>
        <w:spacing w:line="240" w:lineRule="auto"/>
        <w:rPr>
          <w:rFonts w:eastAsiaTheme="minorEastAsia" w:cstheme="minorHAnsi"/>
          <w:color w:val="000000" w:themeColor="text1"/>
          <w:kern w:val="24"/>
          <w:lang w:eastAsia="en-NZ"/>
        </w:rPr>
      </w:pPr>
      <w:r w:rsidRPr="00D40D7F">
        <w:rPr>
          <w:rFonts w:eastAsiaTheme="minorEastAsia" w:cstheme="minorHAnsi"/>
          <w:color w:val="000000" w:themeColor="text1"/>
          <w:kern w:val="24"/>
          <w:lang w:eastAsia="en-NZ"/>
        </w:rPr>
        <w:lastRenderedPageBreak/>
        <w:t>Surplus: $147,640, Budget $59,660, LY ($44,949)</w:t>
      </w:r>
    </w:p>
    <w:p w14:paraId="484A2C48" w14:textId="77777777" w:rsidR="00D40D7F" w:rsidRPr="00D40D7F" w:rsidRDefault="00D40D7F" w:rsidP="00D40D7F">
      <w:pPr>
        <w:pStyle w:val="ListParagraph"/>
        <w:numPr>
          <w:ilvl w:val="0"/>
          <w:numId w:val="26"/>
        </w:numPr>
        <w:spacing w:line="240" w:lineRule="auto"/>
        <w:rPr>
          <w:rFonts w:eastAsiaTheme="minorEastAsia" w:cstheme="minorHAnsi"/>
          <w:color w:val="000000" w:themeColor="text1"/>
          <w:kern w:val="24"/>
          <w:lang w:eastAsia="en-NZ"/>
        </w:rPr>
      </w:pPr>
      <w:r w:rsidRPr="00D40D7F">
        <w:rPr>
          <w:rFonts w:eastAsiaTheme="minorEastAsia" w:cstheme="minorHAnsi"/>
          <w:color w:val="000000" w:themeColor="text1"/>
          <w:kern w:val="24"/>
          <w:lang w:eastAsia="en-NZ"/>
        </w:rPr>
        <w:t>Operating income – 22% above Budget</w:t>
      </w:r>
    </w:p>
    <w:p w14:paraId="609193DB" w14:textId="77777777" w:rsidR="00D40D7F" w:rsidRPr="00D40D7F" w:rsidRDefault="00D40D7F" w:rsidP="00D40D7F">
      <w:pPr>
        <w:pStyle w:val="ListParagraph"/>
        <w:numPr>
          <w:ilvl w:val="0"/>
          <w:numId w:val="26"/>
        </w:numPr>
        <w:spacing w:line="240" w:lineRule="auto"/>
        <w:rPr>
          <w:rFonts w:eastAsiaTheme="minorEastAsia" w:cstheme="minorHAnsi"/>
          <w:color w:val="000000" w:themeColor="text1"/>
          <w:kern w:val="24"/>
          <w:lang w:eastAsia="en-NZ"/>
        </w:rPr>
      </w:pPr>
      <w:r w:rsidRPr="00D40D7F">
        <w:rPr>
          <w:rFonts w:eastAsiaTheme="minorEastAsia" w:cstheme="minorHAnsi"/>
          <w:color w:val="000000" w:themeColor="text1"/>
          <w:kern w:val="24"/>
          <w:lang w:eastAsia="en-NZ"/>
        </w:rPr>
        <w:t>Gross profit – 8% above Budget</w:t>
      </w:r>
    </w:p>
    <w:p w14:paraId="4BE22042" w14:textId="77777777" w:rsidR="00D40D7F" w:rsidRPr="00D40D7F" w:rsidRDefault="00D40D7F" w:rsidP="00D40D7F">
      <w:pPr>
        <w:pStyle w:val="ListParagraph"/>
        <w:numPr>
          <w:ilvl w:val="0"/>
          <w:numId w:val="26"/>
        </w:numPr>
        <w:spacing w:line="240" w:lineRule="auto"/>
        <w:rPr>
          <w:rFonts w:eastAsiaTheme="minorEastAsia" w:cstheme="minorHAnsi"/>
          <w:color w:val="000000" w:themeColor="text1"/>
          <w:kern w:val="24"/>
          <w:lang w:eastAsia="en-NZ"/>
        </w:rPr>
      </w:pPr>
      <w:r w:rsidRPr="00D40D7F">
        <w:rPr>
          <w:rFonts w:eastAsiaTheme="minorEastAsia" w:cstheme="minorHAnsi"/>
          <w:color w:val="000000" w:themeColor="text1"/>
          <w:kern w:val="24"/>
          <w:lang w:eastAsia="en-NZ"/>
        </w:rPr>
        <w:t>Operating expenses – 0% against Budget</w:t>
      </w:r>
    </w:p>
    <w:p w14:paraId="3CFC6CCD" w14:textId="77777777" w:rsidR="00D40D7F" w:rsidRPr="008C3B5C" w:rsidRDefault="00D40D7F" w:rsidP="00D40D7F">
      <w:pPr>
        <w:pStyle w:val="ListParagraph"/>
        <w:numPr>
          <w:ilvl w:val="0"/>
          <w:numId w:val="26"/>
        </w:numPr>
        <w:spacing w:line="240" w:lineRule="auto"/>
        <w:rPr>
          <w:rFonts w:eastAsiaTheme="minorEastAsia" w:cstheme="minorHAnsi"/>
          <w:color w:val="000000" w:themeColor="text1"/>
          <w:kern w:val="24"/>
          <w:lang w:eastAsia="en-NZ"/>
        </w:rPr>
      </w:pPr>
      <w:r w:rsidRPr="00D40D7F">
        <w:rPr>
          <w:rFonts w:eastAsiaTheme="minorEastAsia" w:cstheme="minorHAnsi"/>
          <w:color w:val="000000" w:themeColor="text1"/>
          <w:kern w:val="24"/>
          <w:lang w:eastAsia="en-NZ"/>
        </w:rPr>
        <w:t>Net Assets: $602k, 32% increase over 2023</w:t>
      </w:r>
    </w:p>
    <w:p w14:paraId="31A9D3BF" w14:textId="77777777" w:rsidR="00D40D7F" w:rsidRPr="00D40D7F" w:rsidRDefault="00D40D7F" w:rsidP="00D40D7F">
      <w:pPr>
        <w:pStyle w:val="ListParagraph"/>
        <w:spacing w:line="240" w:lineRule="auto"/>
        <w:rPr>
          <w:rFonts w:eastAsiaTheme="minorEastAsia" w:cstheme="minorHAnsi"/>
          <w:color w:val="000000" w:themeColor="text1"/>
          <w:kern w:val="24"/>
          <w:lang w:eastAsia="en-NZ"/>
        </w:rPr>
      </w:pPr>
    </w:p>
    <w:p w14:paraId="3AE6D2BC" w14:textId="77777777" w:rsidR="00D40D7F" w:rsidRPr="00D40D7F" w:rsidRDefault="00D40D7F" w:rsidP="00D40D7F">
      <w:pPr>
        <w:pStyle w:val="ListParagraph"/>
        <w:numPr>
          <w:ilvl w:val="0"/>
          <w:numId w:val="26"/>
        </w:numPr>
        <w:spacing w:line="240" w:lineRule="auto"/>
        <w:rPr>
          <w:rFonts w:eastAsiaTheme="minorEastAsia" w:cstheme="minorHAnsi"/>
          <w:color w:val="000000" w:themeColor="text1"/>
          <w:kern w:val="24"/>
          <w:lang w:eastAsia="en-NZ"/>
        </w:rPr>
      </w:pPr>
      <w:r w:rsidRPr="00D40D7F">
        <w:rPr>
          <w:rFonts w:eastAsiaTheme="minorEastAsia" w:cstheme="minorHAnsi"/>
          <w:color w:val="000000" w:themeColor="text1"/>
          <w:kern w:val="24"/>
          <w:lang w:eastAsia="en-NZ"/>
        </w:rPr>
        <w:t>Budget FY25: $59k deficit.</w:t>
      </w:r>
    </w:p>
    <w:p w14:paraId="442F3D1B" w14:textId="77777777" w:rsidR="00D40D7F" w:rsidRPr="00D40D7F" w:rsidRDefault="00D40D7F" w:rsidP="00D40D7F">
      <w:pPr>
        <w:pStyle w:val="ListParagraph"/>
        <w:numPr>
          <w:ilvl w:val="0"/>
          <w:numId w:val="26"/>
        </w:numPr>
        <w:spacing w:line="240" w:lineRule="auto"/>
        <w:rPr>
          <w:rFonts w:eastAsiaTheme="minorEastAsia" w:cstheme="minorHAnsi"/>
          <w:color w:val="000000" w:themeColor="text1"/>
          <w:kern w:val="24"/>
          <w:lang w:eastAsia="en-NZ"/>
        </w:rPr>
      </w:pPr>
      <w:r w:rsidRPr="00D40D7F">
        <w:rPr>
          <w:rFonts w:eastAsiaTheme="minorEastAsia" w:cstheme="minorHAnsi"/>
          <w:color w:val="000000" w:themeColor="text1"/>
          <w:kern w:val="24"/>
          <w:lang w:eastAsia="en-NZ"/>
        </w:rPr>
        <w:t>Clean audit report</w:t>
      </w:r>
    </w:p>
    <w:p w14:paraId="6348013C" w14:textId="77777777" w:rsidR="00D40D7F" w:rsidRPr="00D40D7F" w:rsidRDefault="00D40D7F" w:rsidP="00D40D7F">
      <w:pPr>
        <w:pStyle w:val="ListParagraph"/>
        <w:numPr>
          <w:ilvl w:val="0"/>
          <w:numId w:val="26"/>
        </w:numPr>
        <w:spacing w:line="240" w:lineRule="auto"/>
        <w:rPr>
          <w:rFonts w:eastAsiaTheme="minorEastAsia" w:cstheme="minorHAnsi"/>
          <w:color w:val="000000" w:themeColor="text1"/>
          <w:kern w:val="24"/>
          <w:lang w:eastAsia="en-NZ"/>
        </w:rPr>
      </w:pPr>
      <w:r w:rsidRPr="00D40D7F">
        <w:rPr>
          <w:rFonts w:eastAsiaTheme="minorEastAsia" w:cstheme="minorHAnsi"/>
          <w:color w:val="000000" w:themeColor="text1"/>
          <w:kern w:val="24"/>
          <w:lang w:eastAsia="en-NZ"/>
        </w:rPr>
        <w:t>Reporting changes</w:t>
      </w:r>
    </w:p>
    <w:p w14:paraId="7F46392E" w14:textId="77777777" w:rsidR="003E38ED" w:rsidRPr="008C3B5C" w:rsidRDefault="003E38ED" w:rsidP="003E38ED">
      <w:pPr>
        <w:pStyle w:val="ListParagraph"/>
        <w:spacing w:after="0" w:line="240" w:lineRule="auto"/>
        <w:rPr>
          <w:rFonts w:eastAsiaTheme="minorEastAsia" w:cstheme="minorHAnsi"/>
          <w:color w:val="000000" w:themeColor="text1"/>
          <w:kern w:val="24"/>
          <w:lang w:eastAsia="en-NZ"/>
        </w:rPr>
      </w:pPr>
    </w:p>
    <w:p w14:paraId="41C12E66" w14:textId="725D99C8" w:rsidR="00A10164" w:rsidRPr="008C3B5C" w:rsidRDefault="00A10164" w:rsidP="00E24DB0">
      <w:pPr>
        <w:spacing w:after="0" w:line="240" w:lineRule="auto"/>
        <w:ind w:left="3600" w:firstLine="720"/>
        <w:rPr>
          <w:rFonts w:cstheme="minorHAnsi"/>
          <w:b/>
          <w:i/>
        </w:rPr>
      </w:pPr>
      <w:r w:rsidRPr="008C3B5C">
        <w:rPr>
          <w:rFonts w:cstheme="minorHAnsi"/>
          <w:b/>
          <w:i/>
        </w:rPr>
        <w:t>Approved</w:t>
      </w:r>
      <w:r w:rsidR="004113DE" w:rsidRPr="008C3B5C">
        <w:rPr>
          <w:rFonts w:cstheme="minorHAnsi"/>
          <w:bCs/>
          <w:i/>
        </w:rPr>
        <w:t xml:space="preserve">:  </w:t>
      </w:r>
      <w:r w:rsidR="00EC4326">
        <w:rPr>
          <w:rFonts w:cstheme="minorHAnsi"/>
          <w:bCs/>
          <w:i/>
        </w:rPr>
        <w:t xml:space="preserve">Anthony Blythe, </w:t>
      </w:r>
      <w:r w:rsidR="00952E61">
        <w:rPr>
          <w:rFonts w:cstheme="minorHAnsi"/>
          <w:bCs/>
          <w:i/>
        </w:rPr>
        <w:t>Arjo</w:t>
      </w:r>
      <w:r w:rsidR="00AF443C" w:rsidRPr="008C3B5C">
        <w:rPr>
          <w:rFonts w:cstheme="minorHAnsi"/>
          <w:b/>
          <w:i/>
        </w:rPr>
        <w:t xml:space="preserve"> </w:t>
      </w:r>
    </w:p>
    <w:p w14:paraId="3533028D" w14:textId="1C020922" w:rsidR="00A10164" w:rsidRPr="008C3B5C" w:rsidRDefault="00EB2FCF" w:rsidP="00E24DB0">
      <w:pPr>
        <w:spacing w:after="0" w:line="240" w:lineRule="auto"/>
        <w:ind w:left="3600" w:firstLine="720"/>
        <w:rPr>
          <w:rFonts w:cstheme="minorHAnsi"/>
        </w:rPr>
      </w:pPr>
      <w:r w:rsidRPr="008C3B5C">
        <w:rPr>
          <w:rFonts w:cstheme="minorHAnsi"/>
          <w:b/>
          <w:i/>
        </w:rPr>
        <w:t xml:space="preserve">Seconded:  </w:t>
      </w:r>
      <w:r w:rsidR="00D143DC">
        <w:rPr>
          <w:rFonts w:cstheme="minorHAnsi"/>
          <w:bCs/>
          <w:i/>
        </w:rPr>
        <w:t>Kate King, Medtronic</w:t>
      </w:r>
    </w:p>
    <w:p w14:paraId="2311F08C" w14:textId="77777777" w:rsidR="00D4271B" w:rsidRPr="008C3B5C" w:rsidRDefault="00D4271B" w:rsidP="005A17A1">
      <w:pPr>
        <w:spacing w:after="0" w:line="240" w:lineRule="auto"/>
        <w:rPr>
          <w:rFonts w:cstheme="minorHAnsi"/>
          <w:b/>
        </w:rPr>
      </w:pPr>
    </w:p>
    <w:p w14:paraId="157435B9" w14:textId="2618DE39" w:rsidR="005A17A1" w:rsidRPr="008C3B5C" w:rsidRDefault="00D4271B" w:rsidP="005A17A1">
      <w:pPr>
        <w:spacing w:after="0" w:line="240" w:lineRule="auto"/>
        <w:rPr>
          <w:rFonts w:cstheme="minorHAnsi"/>
          <w:b/>
        </w:rPr>
      </w:pPr>
      <w:r w:rsidRPr="008C3B5C">
        <w:rPr>
          <w:rFonts w:cstheme="minorHAnsi"/>
          <w:b/>
        </w:rPr>
        <w:t>INCORPORATED SOCIETIES ACT CHANGES</w:t>
      </w:r>
    </w:p>
    <w:p w14:paraId="263DB600" w14:textId="77777777" w:rsidR="005A17A1" w:rsidRPr="008C3B5C" w:rsidRDefault="005A17A1" w:rsidP="005A17A1">
      <w:pPr>
        <w:spacing w:after="0" w:line="240" w:lineRule="auto"/>
        <w:rPr>
          <w:rFonts w:cstheme="minorHAnsi"/>
        </w:rPr>
      </w:pPr>
    </w:p>
    <w:p w14:paraId="261A7BBE" w14:textId="0D572356" w:rsidR="00B43D3E" w:rsidRPr="008C3B5C" w:rsidRDefault="00D4271B" w:rsidP="00B43D3E">
      <w:pPr>
        <w:spacing w:after="0" w:line="240" w:lineRule="auto"/>
        <w:rPr>
          <w:rFonts w:cstheme="minorHAnsi"/>
          <w:bCs/>
        </w:rPr>
      </w:pPr>
      <w:r w:rsidRPr="008C3B5C">
        <w:rPr>
          <w:rFonts w:cstheme="minorHAnsi"/>
          <w:bCs/>
        </w:rPr>
        <w:t>Andrew Hickey presented the slide deck in Appendix Two</w:t>
      </w:r>
      <w:r w:rsidR="00830DAD">
        <w:rPr>
          <w:rFonts w:cstheme="minorHAnsi"/>
          <w:bCs/>
        </w:rPr>
        <w:t xml:space="preserve"> to highlight the changes to the legislation detailing timing and new responsibilities for </w:t>
      </w:r>
      <w:r w:rsidR="003E717B">
        <w:rPr>
          <w:rFonts w:cstheme="minorHAnsi"/>
          <w:bCs/>
        </w:rPr>
        <w:t>board members</w:t>
      </w:r>
      <w:r w:rsidR="00926C24" w:rsidRPr="008C3B5C">
        <w:rPr>
          <w:rFonts w:cstheme="minorHAnsi"/>
          <w:bCs/>
        </w:rPr>
        <w:t>.</w:t>
      </w:r>
    </w:p>
    <w:p w14:paraId="08C30D60" w14:textId="77777777" w:rsidR="00D543C2" w:rsidRPr="008C3B5C" w:rsidRDefault="00D543C2" w:rsidP="00D543C2">
      <w:pPr>
        <w:spacing w:after="0" w:line="240" w:lineRule="auto"/>
        <w:rPr>
          <w:rFonts w:cstheme="minorHAnsi"/>
        </w:rPr>
      </w:pPr>
    </w:p>
    <w:p w14:paraId="0D8EFD81" w14:textId="31D8B7E5" w:rsidR="006F269F" w:rsidRPr="008C3B5C" w:rsidRDefault="006F269F" w:rsidP="000B1ABB">
      <w:pPr>
        <w:spacing w:after="0" w:line="240" w:lineRule="auto"/>
        <w:rPr>
          <w:rFonts w:cstheme="minorHAnsi"/>
          <w:b/>
        </w:rPr>
      </w:pPr>
      <w:r w:rsidRPr="008C3B5C">
        <w:rPr>
          <w:rFonts w:cstheme="minorHAnsi"/>
          <w:b/>
        </w:rPr>
        <w:t>GENERAL BUSINESS</w:t>
      </w:r>
    </w:p>
    <w:p w14:paraId="69CE92BF" w14:textId="12B4D4C6" w:rsidR="00D543C2" w:rsidRPr="008C3B5C" w:rsidRDefault="00D543C2" w:rsidP="000B1ABB">
      <w:pPr>
        <w:spacing w:after="0" w:line="240" w:lineRule="auto"/>
        <w:rPr>
          <w:rFonts w:cstheme="minorHAnsi"/>
        </w:rPr>
      </w:pPr>
    </w:p>
    <w:p w14:paraId="3A01F3E7" w14:textId="34449C63" w:rsidR="00785A11" w:rsidRPr="008C3B5C" w:rsidRDefault="005671C0" w:rsidP="00F517C6">
      <w:pPr>
        <w:pStyle w:val="ListParagraph"/>
        <w:numPr>
          <w:ilvl w:val="0"/>
          <w:numId w:val="5"/>
        </w:numPr>
        <w:spacing w:after="0" w:line="240" w:lineRule="auto"/>
        <w:rPr>
          <w:rFonts w:cstheme="minorHAnsi"/>
        </w:rPr>
      </w:pPr>
      <w:r>
        <w:rPr>
          <w:rFonts w:cstheme="minorHAnsi"/>
        </w:rPr>
        <w:t xml:space="preserve">It was raised that </w:t>
      </w:r>
      <w:r w:rsidR="00B77EE8">
        <w:rPr>
          <w:rFonts w:cstheme="minorHAnsi"/>
        </w:rPr>
        <w:t xml:space="preserve">changes to </w:t>
      </w:r>
      <w:r w:rsidR="00B6151C">
        <w:rPr>
          <w:rFonts w:cstheme="minorHAnsi"/>
        </w:rPr>
        <w:t>management at Health NZ may make engagement for industry more difficult and therefore MTANZ should have a plan to mitigate this.</w:t>
      </w:r>
    </w:p>
    <w:p w14:paraId="4CAE106E" w14:textId="77777777" w:rsidR="00785A11" w:rsidRPr="008C3B5C" w:rsidRDefault="00785A11" w:rsidP="000B1ABB">
      <w:pPr>
        <w:spacing w:after="0" w:line="240" w:lineRule="auto"/>
        <w:rPr>
          <w:rFonts w:cstheme="minorHAnsi"/>
        </w:rPr>
      </w:pPr>
    </w:p>
    <w:p w14:paraId="1911276C" w14:textId="548D40A2" w:rsidR="00D543C2" w:rsidRPr="008C3B5C" w:rsidRDefault="00F7766A" w:rsidP="000B1ABB">
      <w:pPr>
        <w:spacing w:after="0" w:line="240" w:lineRule="auto"/>
        <w:rPr>
          <w:rFonts w:cstheme="minorHAnsi"/>
          <w:b/>
          <w:bCs/>
        </w:rPr>
      </w:pPr>
      <w:r w:rsidRPr="008C3B5C">
        <w:rPr>
          <w:rFonts w:cstheme="minorHAnsi"/>
          <w:b/>
          <w:bCs/>
        </w:rPr>
        <w:t>5</w:t>
      </w:r>
      <w:r w:rsidR="00CF1C9C" w:rsidRPr="008C3B5C">
        <w:rPr>
          <w:rFonts w:cstheme="minorHAnsi"/>
          <w:b/>
          <w:bCs/>
        </w:rPr>
        <w:t>.</w:t>
      </w:r>
      <w:r w:rsidR="00B6151C">
        <w:rPr>
          <w:rFonts w:cstheme="minorHAnsi"/>
          <w:b/>
          <w:bCs/>
        </w:rPr>
        <w:t>0</w:t>
      </w:r>
      <w:r w:rsidR="00CC34FC" w:rsidRPr="008C3B5C">
        <w:rPr>
          <w:rFonts w:cstheme="minorHAnsi"/>
          <w:b/>
          <w:bCs/>
        </w:rPr>
        <w:t>0</w:t>
      </w:r>
      <w:r w:rsidR="00CF1C9C" w:rsidRPr="008C3B5C">
        <w:rPr>
          <w:rFonts w:cstheme="minorHAnsi"/>
          <w:b/>
          <w:bCs/>
        </w:rPr>
        <w:t>pm</w:t>
      </w:r>
      <w:r w:rsidR="00BA3BD2" w:rsidRPr="008C3B5C">
        <w:rPr>
          <w:rFonts w:cstheme="minorHAnsi"/>
          <w:b/>
          <w:bCs/>
        </w:rPr>
        <w:t xml:space="preserve"> AGM closed</w:t>
      </w:r>
    </w:p>
    <w:sectPr w:rsidR="00D543C2" w:rsidRPr="008C3B5C" w:rsidSect="00A62F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07AEA"/>
    <w:multiLevelType w:val="hybridMultilevel"/>
    <w:tmpl w:val="89D07DE8"/>
    <w:lvl w:ilvl="0" w:tplc="A8543DE2">
      <w:start w:val="1"/>
      <w:numFmt w:val="bullet"/>
      <w:lvlText w:val=""/>
      <w:lvlJc w:val="left"/>
      <w:pPr>
        <w:tabs>
          <w:tab w:val="num" w:pos="720"/>
        </w:tabs>
        <w:ind w:left="720" w:hanging="360"/>
      </w:pPr>
      <w:rPr>
        <w:rFonts w:ascii="Wingdings" w:hAnsi="Wingdings" w:hint="default"/>
      </w:rPr>
    </w:lvl>
    <w:lvl w:ilvl="1" w:tplc="6094910C" w:tentative="1">
      <w:start w:val="1"/>
      <w:numFmt w:val="bullet"/>
      <w:lvlText w:val=""/>
      <w:lvlJc w:val="left"/>
      <w:pPr>
        <w:tabs>
          <w:tab w:val="num" w:pos="1440"/>
        </w:tabs>
        <w:ind w:left="1440" w:hanging="360"/>
      </w:pPr>
      <w:rPr>
        <w:rFonts w:ascii="Wingdings" w:hAnsi="Wingdings" w:hint="default"/>
      </w:rPr>
    </w:lvl>
    <w:lvl w:ilvl="2" w:tplc="1E4CCD52" w:tentative="1">
      <w:start w:val="1"/>
      <w:numFmt w:val="bullet"/>
      <w:lvlText w:val=""/>
      <w:lvlJc w:val="left"/>
      <w:pPr>
        <w:tabs>
          <w:tab w:val="num" w:pos="2160"/>
        </w:tabs>
        <w:ind w:left="2160" w:hanging="360"/>
      </w:pPr>
      <w:rPr>
        <w:rFonts w:ascii="Wingdings" w:hAnsi="Wingdings" w:hint="default"/>
      </w:rPr>
    </w:lvl>
    <w:lvl w:ilvl="3" w:tplc="82B27AC4" w:tentative="1">
      <w:start w:val="1"/>
      <w:numFmt w:val="bullet"/>
      <w:lvlText w:val=""/>
      <w:lvlJc w:val="left"/>
      <w:pPr>
        <w:tabs>
          <w:tab w:val="num" w:pos="2880"/>
        </w:tabs>
        <w:ind w:left="2880" w:hanging="360"/>
      </w:pPr>
      <w:rPr>
        <w:rFonts w:ascii="Wingdings" w:hAnsi="Wingdings" w:hint="default"/>
      </w:rPr>
    </w:lvl>
    <w:lvl w:ilvl="4" w:tplc="373A3992" w:tentative="1">
      <w:start w:val="1"/>
      <w:numFmt w:val="bullet"/>
      <w:lvlText w:val=""/>
      <w:lvlJc w:val="left"/>
      <w:pPr>
        <w:tabs>
          <w:tab w:val="num" w:pos="3600"/>
        </w:tabs>
        <w:ind w:left="3600" w:hanging="360"/>
      </w:pPr>
      <w:rPr>
        <w:rFonts w:ascii="Wingdings" w:hAnsi="Wingdings" w:hint="default"/>
      </w:rPr>
    </w:lvl>
    <w:lvl w:ilvl="5" w:tplc="0C8E0FB6" w:tentative="1">
      <w:start w:val="1"/>
      <w:numFmt w:val="bullet"/>
      <w:lvlText w:val=""/>
      <w:lvlJc w:val="left"/>
      <w:pPr>
        <w:tabs>
          <w:tab w:val="num" w:pos="4320"/>
        </w:tabs>
        <w:ind w:left="4320" w:hanging="360"/>
      </w:pPr>
      <w:rPr>
        <w:rFonts w:ascii="Wingdings" w:hAnsi="Wingdings" w:hint="default"/>
      </w:rPr>
    </w:lvl>
    <w:lvl w:ilvl="6" w:tplc="1110F678" w:tentative="1">
      <w:start w:val="1"/>
      <w:numFmt w:val="bullet"/>
      <w:lvlText w:val=""/>
      <w:lvlJc w:val="left"/>
      <w:pPr>
        <w:tabs>
          <w:tab w:val="num" w:pos="5040"/>
        </w:tabs>
        <w:ind w:left="5040" w:hanging="360"/>
      </w:pPr>
      <w:rPr>
        <w:rFonts w:ascii="Wingdings" w:hAnsi="Wingdings" w:hint="default"/>
      </w:rPr>
    </w:lvl>
    <w:lvl w:ilvl="7" w:tplc="EBDA8DDA" w:tentative="1">
      <w:start w:val="1"/>
      <w:numFmt w:val="bullet"/>
      <w:lvlText w:val=""/>
      <w:lvlJc w:val="left"/>
      <w:pPr>
        <w:tabs>
          <w:tab w:val="num" w:pos="5760"/>
        </w:tabs>
        <w:ind w:left="5760" w:hanging="360"/>
      </w:pPr>
      <w:rPr>
        <w:rFonts w:ascii="Wingdings" w:hAnsi="Wingdings" w:hint="default"/>
      </w:rPr>
    </w:lvl>
    <w:lvl w:ilvl="8" w:tplc="85E29DC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B018D2"/>
    <w:multiLevelType w:val="hybridMultilevel"/>
    <w:tmpl w:val="BC28BD70"/>
    <w:lvl w:ilvl="0" w:tplc="3EB29B0C">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0011DEF"/>
    <w:multiLevelType w:val="hybridMultilevel"/>
    <w:tmpl w:val="3D962924"/>
    <w:lvl w:ilvl="0" w:tplc="A038EED2">
      <w:start w:val="1"/>
      <w:numFmt w:val="bullet"/>
      <w:lvlText w:val=""/>
      <w:lvlJc w:val="left"/>
      <w:pPr>
        <w:tabs>
          <w:tab w:val="num" w:pos="720"/>
        </w:tabs>
        <w:ind w:left="720" w:hanging="360"/>
      </w:pPr>
      <w:rPr>
        <w:rFonts w:ascii="Wingdings" w:hAnsi="Wingdings" w:hint="default"/>
      </w:rPr>
    </w:lvl>
    <w:lvl w:ilvl="1" w:tplc="7AE8A9E4" w:tentative="1">
      <w:start w:val="1"/>
      <w:numFmt w:val="bullet"/>
      <w:lvlText w:val=""/>
      <w:lvlJc w:val="left"/>
      <w:pPr>
        <w:tabs>
          <w:tab w:val="num" w:pos="1440"/>
        </w:tabs>
        <w:ind w:left="1440" w:hanging="360"/>
      </w:pPr>
      <w:rPr>
        <w:rFonts w:ascii="Wingdings" w:hAnsi="Wingdings" w:hint="default"/>
      </w:rPr>
    </w:lvl>
    <w:lvl w:ilvl="2" w:tplc="3FB693CA" w:tentative="1">
      <w:start w:val="1"/>
      <w:numFmt w:val="bullet"/>
      <w:lvlText w:val=""/>
      <w:lvlJc w:val="left"/>
      <w:pPr>
        <w:tabs>
          <w:tab w:val="num" w:pos="2160"/>
        </w:tabs>
        <w:ind w:left="2160" w:hanging="360"/>
      </w:pPr>
      <w:rPr>
        <w:rFonts w:ascii="Wingdings" w:hAnsi="Wingdings" w:hint="default"/>
      </w:rPr>
    </w:lvl>
    <w:lvl w:ilvl="3" w:tplc="54CED7BC" w:tentative="1">
      <w:start w:val="1"/>
      <w:numFmt w:val="bullet"/>
      <w:lvlText w:val=""/>
      <w:lvlJc w:val="left"/>
      <w:pPr>
        <w:tabs>
          <w:tab w:val="num" w:pos="2880"/>
        </w:tabs>
        <w:ind w:left="2880" w:hanging="360"/>
      </w:pPr>
      <w:rPr>
        <w:rFonts w:ascii="Wingdings" w:hAnsi="Wingdings" w:hint="default"/>
      </w:rPr>
    </w:lvl>
    <w:lvl w:ilvl="4" w:tplc="E3DC18AC" w:tentative="1">
      <w:start w:val="1"/>
      <w:numFmt w:val="bullet"/>
      <w:lvlText w:val=""/>
      <w:lvlJc w:val="left"/>
      <w:pPr>
        <w:tabs>
          <w:tab w:val="num" w:pos="3600"/>
        </w:tabs>
        <w:ind w:left="3600" w:hanging="360"/>
      </w:pPr>
      <w:rPr>
        <w:rFonts w:ascii="Wingdings" w:hAnsi="Wingdings" w:hint="default"/>
      </w:rPr>
    </w:lvl>
    <w:lvl w:ilvl="5" w:tplc="FE0CBF82" w:tentative="1">
      <w:start w:val="1"/>
      <w:numFmt w:val="bullet"/>
      <w:lvlText w:val=""/>
      <w:lvlJc w:val="left"/>
      <w:pPr>
        <w:tabs>
          <w:tab w:val="num" w:pos="4320"/>
        </w:tabs>
        <w:ind w:left="4320" w:hanging="360"/>
      </w:pPr>
      <w:rPr>
        <w:rFonts w:ascii="Wingdings" w:hAnsi="Wingdings" w:hint="default"/>
      </w:rPr>
    </w:lvl>
    <w:lvl w:ilvl="6" w:tplc="7FCAF334" w:tentative="1">
      <w:start w:val="1"/>
      <w:numFmt w:val="bullet"/>
      <w:lvlText w:val=""/>
      <w:lvlJc w:val="left"/>
      <w:pPr>
        <w:tabs>
          <w:tab w:val="num" w:pos="5040"/>
        </w:tabs>
        <w:ind w:left="5040" w:hanging="360"/>
      </w:pPr>
      <w:rPr>
        <w:rFonts w:ascii="Wingdings" w:hAnsi="Wingdings" w:hint="default"/>
      </w:rPr>
    </w:lvl>
    <w:lvl w:ilvl="7" w:tplc="9F8E9324" w:tentative="1">
      <w:start w:val="1"/>
      <w:numFmt w:val="bullet"/>
      <w:lvlText w:val=""/>
      <w:lvlJc w:val="left"/>
      <w:pPr>
        <w:tabs>
          <w:tab w:val="num" w:pos="5760"/>
        </w:tabs>
        <w:ind w:left="5760" w:hanging="360"/>
      </w:pPr>
      <w:rPr>
        <w:rFonts w:ascii="Wingdings" w:hAnsi="Wingdings" w:hint="default"/>
      </w:rPr>
    </w:lvl>
    <w:lvl w:ilvl="8" w:tplc="52F2620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4A1B10"/>
    <w:multiLevelType w:val="hybridMultilevel"/>
    <w:tmpl w:val="BFF4AB00"/>
    <w:lvl w:ilvl="0" w:tplc="B308AC04">
      <w:start w:val="1"/>
      <w:numFmt w:val="bullet"/>
      <w:lvlText w:val=""/>
      <w:lvlJc w:val="left"/>
      <w:pPr>
        <w:tabs>
          <w:tab w:val="num" w:pos="720"/>
        </w:tabs>
        <w:ind w:left="720" w:hanging="360"/>
      </w:pPr>
      <w:rPr>
        <w:rFonts w:ascii="Wingdings" w:hAnsi="Wingdings" w:hint="default"/>
      </w:rPr>
    </w:lvl>
    <w:lvl w:ilvl="1" w:tplc="C7EC30EE" w:tentative="1">
      <w:start w:val="1"/>
      <w:numFmt w:val="bullet"/>
      <w:lvlText w:val=""/>
      <w:lvlJc w:val="left"/>
      <w:pPr>
        <w:tabs>
          <w:tab w:val="num" w:pos="1440"/>
        </w:tabs>
        <w:ind w:left="1440" w:hanging="360"/>
      </w:pPr>
      <w:rPr>
        <w:rFonts w:ascii="Wingdings" w:hAnsi="Wingdings" w:hint="default"/>
      </w:rPr>
    </w:lvl>
    <w:lvl w:ilvl="2" w:tplc="6EFE6626" w:tentative="1">
      <w:start w:val="1"/>
      <w:numFmt w:val="bullet"/>
      <w:lvlText w:val=""/>
      <w:lvlJc w:val="left"/>
      <w:pPr>
        <w:tabs>
          <w:tab w:val="num" w:pos="2160"/>
        </w:tabs>
        <w:ind w:left="2160" w:hanging="360"/>
      </w:pPr>
      <w:rPr>
        <w:rFonts w:ascii="Wingdings" w:hAnsi="Wingdings" w:hint="default"/>
      </w:rPr>
    </w:lvl>
    <w:lvl w:ilvl="3" w:tplc="163C3A9E" w:tentative="1">
      <w:start w:val="1"/>
      <w:numFmt w:val="bullet"/>
      <w:lvlText w:val=""/>
      <w:lvlJc w:val="left"/>
      <w:pPr>
        <w:tabs>
          <w:tab w:val="num" w:pos="2880"/>
        </w:tabs>
        <w:ind w:left="2880" w:hanging="360"/>
      </w:pPr>
      <w:rPr>
        <w:rFonts w:ascii="Wingdings" w:hAnsi="Wingdings" w:hint="default"/>
      </w:rPr>
    </w:lvl>
    <w:lvl w:ilvl="4" w:tplc="1BB66B3E" w:tentative="1">
      <w:start w:val="1"/>
      <w:numFmt w:val="bullet"/>
      <w:lvlText w:val=""/>
      <w:lvlJc w:val="left"/>
      <w:pPr>
        <w:tabs>
          <w:tab w:val="num" w:pos="3600"/>
        </w:tabs>
        <w:ind w:left="3600" w:hanging="360"/>
      </w:pPr>
      <w:rPr>
        <w:rFonts w:ascii="Wingdings" w:hAnsi="Wingdings" w:hint="default"/>
      </w:rPr>
    </w:lvl>
    <w:lvl w:ilvl="5" w:tplc="B01E1D9E" w:tentative="1">
      <w:start w:val="1"/>
      <w:numFmt w:val="bullet"/>
      <w:lvlText w:val=""/>
      <w:lvlJc w:val="left"/>
      <w:pPr>
        <w:tabs>
          <w:tab w:val="num" w:pos="4320"/>
        </w:tabs>
        <w:ind w:left="4320" w:hanging="360"/>
      </w:pPr>
      <w:rPr>
        <w:rFonts w:ascii="Wingdings" w:hAnsi="Wingdings" w:hint="default"/>
      </w:rPr>
    </w:lvl>
    <w:lvl w:ilvl="6" w:tplc="A3B607EC" w:tentative="1">
      <w:start w:val="1"/>
      <w:numFmt w:val="bullet"/>
      <w:lvlText w:val=""/>
      <w:lvlJc w:val="left"/>
      <w:pPr>
        <w:tabs>
          <w:tab w:val="num" w:pos="5040"/>
        </w:tabs>
        <w:ind w:left="5040" w:hanging="360"/>
      </w:pPr>
      <w:rPr>
        <w:rFonts w:ascii="Wingdings" w:hAnsi="Wingdings" w:hint="default"/>
      </w:rPr>
    </w:lvl>
    <w:lvl w:ilvl="7" w:tplc="4CC0BB6C" w:tentative="1">
      <w:start w:val="1"/>
      <w:numFmt w:val="bullet"/>
      <w:lvlText w:val=""/>
      <w:lvlJc w:val="left"/>
      <w:pPr>
        <w:tabs>
          <w:tab w:val="num" w:pos="5760"/>
        </w:tabs>
        <w:ind w:left="5760" w:hanging="360"/>
      </w:pPr>
      <w:rPr>
        <w:rFonts w:ascii="Wingdings" w:hAnsi="Wingdings" w:hint="default"/>
      </w:rPr>
    </w:lvl>
    <w:lvl w:ilvl="8" w:tplc="BED231E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45806"/>
    <w:multiLevelType w:val="hybridMultilevel"/>
    <w:tmpl w:val="936E7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3A3341"/>
    <w:multiLevelType w:val="hybridMultilevel"/>
    <w:tmpl w:val="1A465584"/>
    <w:lvl w:ilvl="0" w:tplc="2006FC92">
      <w:start w:val="1"/>
      <w:numFmt w:val="bullet"/>
      <w:lvlText w:val=" "/>
      <w:lvlJc w:val="left"/>
      <w:pPr>
        <w:tabs>
          <w:tab w:val="num" w:pos="720"/>
        </w:tabs>
        <w:ind w:left="720" w:hanging="360"/>
      </w:pPr>
      <w:rPr>
        <w:rFonts w:ascii="Tw Cen MT" w:hAnsi="Tw Cen MT" w:hint="default"/>
      </w:rPr>
    </w:lvl>
    <w:lvl w:ilvl="1" w:tplc="FC784E86">
      <w:numFmt w:val="bullet"/>
      <w:lvlText w:val="o"/>
      <w:lvlJc w:val="left"/>
      <w:pPr>
        <w:tabs>
          <w:tab w:val="num" w:pos="1440"/>
        </w:tabs>
        <w:ind w:left="1440" w:hanging="360"/>
      </w:pPr>
      <w:rPr>
        <w:rFonts w:ascii="Courier New" w:hAnsi="Courier New" w:hint="default"/>
      </w:rPr>
    </w:lvl>
    <w:lvl w:ilvl="2" w:tplc="C34CD728" w:tentative="1">
      <w:start w:val="1"/>
      <w:numFmt w:val="bullet"/>
      <w:lvlText w:val=" "/>
      <w:lvlJc w:val="left"/>
      <w:pPr>
        <w:tabs>
          <w:tab w:val="num" w:pos="2160"/>
        </w:tabs>
        <w:ind w:left="2160" w:hanging="360"/>
      </w:pPr>
      <w:rPr>
        <w:rFonts w:ascii="Tw Cen MT" w:hAnsi="Tw Cen MT" w:hint="default"/>
      </w:rPr>
    </w:lvl>
    <w:lvl w:ilvl="3" w:tplc="B808AD62" w:tentative="1">
      <w:start w:val="1"/>
      <w:numFmt w:val="bullet"/>
      <w:lvlText w:val=" "/>
      <w:lvlJc w:val="left"/>
      <w:pPr>
        <w:tabs>
          <w:tab w:val="num" w:pos="2880"/>
        </w:tabs>
        <w:ind w:left="2880" w:hanging="360"/>
      </w:pPr>
      <w:rPr>
        <w:rFonts w:ascii="Tw Cen MT" w:hAnsi="Tw Cen MT" w:hint="default"/>
      </w:rPr>
    </w:lvl>
    <w:lvl w:ilvl="4" w:tplc="07908C66" w:tentative="1">
      <w:start w:val="1"/>
      <w:numFmt w:val="bullet"/>
      <w:lvlText w:val=" "/>
      <w:lvlJc w:val="left"/>
      <w:pPr>
        <w:tabs>
          <w:tab w:val="num" w:pos="3600"/>
        </w:tabs>
        <w:ind w:left="3600" w:hanging="360"/>
      </w:pPr>
      <w:rPr>
        <w:rFonts w:ascii="Tw Cen MT" w:hAnsi="Tw Cen MT" w:hint="default"/>
      </w:rPr>
    </w:lvl>
    <w:lvl w:ilvl="5" w:tplc="B0F68052" w:tentative="1">
      <w:start w:val="1"/>
      <w:numFmt w:val="bullet"/>
      <w:lvlText w:val=" "/>
      <w:lvlJc w:val="left"/>
      <w:pPr>
        <w:tabs>
          <w:tab w:val="num" w:pos="4320"/>
        </w:tabs>
        <w:ind w:left="4320" w:hanging="360"/>
      </w:pPr>
      <w:rPr>
        <w:rFonts w:ascii="Tw Cen MT" w:hAnsi="Tw Cen MT" w:hint="default"/>
      </w:rPr>
    </w:lvl>
    <w:lvl w:ilvl="6" w:tplc="655CD2F8" w:tentative="1">
      <w:start w:val="1"/>
      <w:numFmt w:val="bullet"/>
      <w:lvlText w:val=" "/>
      <w:lvlJc w:val="left"/>
      <w:pPr>
        <w:tabs>
          <w:tab w:val="num" w:pos="5040"/>
        </w:tabs>
        <w:ind w:left="5040" w:hanging="360"/>
      </w:pPr>
      <w:rPr>
        <w:rFonts w:ascii="Tw Cen MT" w:hAnsi="Tw Cen MT" w:hint="default"/>
      </w:rPr>
    </w:lvl>
    <w:lvl w:ilvl="7" w:tplc="1C2E5132" w:tentative="1">
      <w:start w:val="1"/>
      <w:numFmt w:val="bullet"/>
      <w:lvlText w:val=" "/>
      <w:lvlJc w:val="left"/>
      <w:pPr>
        <w:tabs>
          <w:tab w:val="num" w:pos="5760"/>
        </w:tabs>
        <w:ind w:left="5760" w:hanging="360"/>
      </w:pPr>
      <w:rPr>
        <w:rFonts w:ascii="Tw Cen MT" w:hAnsi="Tw Cen MT" w:hint="default"/>
      </w:rPr>
    </w:lvl>
    <w:lvl w:ilvl="8" w:tplc="597699EE" w:tentative="1">
      <w:start w:val="1"/>
      <w:numFmt w:val="bullet"/>
      <w:lvlText w:val=" "/>
      <w:lvlJc w:val="left"/>
      <w:pPr>
        <w:tabs>
          <w:tab w:val="num" w:pos="6480"/>
        </w:tabs>
        <w:ind w:left="6480" w:hanging="360"/>
      </w:pPr>
      <w:rPr>
        <w:rFonts w:ascii="Tw Cen MT" w:hAnsi="Tw Cen MT" w:hint="default"/>
      </w:rPr>
    </w:lvl>
  </w:abstractNum>
  <w:abstractNum w:abstractNumId="6" w15:restartNumberingAfterBreak="0">
    <w:nsid w:val="178905D6"/>
    <w:multiLevelType w:val="hybridMultilevel"/>
    <w:tmpl w:val="05AE5542"/>
    <w:lvl w:ilvl="0" w:tplc="2556CF94">
      <w:start w:val="1"/>
      <w:numFmt w:val="bullet"/>
      <w:lvlText w:val=""/>
      <w:lvlJc w:val="left"/>
      <w:pPr>
        <w:tabs>
          <w:tab w:val="num" w:pos="720"/>
        </w:tabs>
        <w:ind w:left="720" w:hanging="360"/>
      </w:pPr>
      <w:rPr>
        <w:rFonts w:ascii="Wingdings" w:hAnsi="Wingdings" w:hint="default"/>
      </w:rPr>
    </w:lvl>
    <w:lvl w:ilvl="1" w:tplc="F5B86032" w:tentative="1">
      <w:start w:val="1"/>
      <w:numFmt w:val="bullet"/>
      <w:lvlText w:val=""/>
      <w:lvlJc w:val="left"/>
      <w:pPr>
        <w:tabs>
          <w:tab w:val="num" w:pos="1440"/>
        </w:tabs>
        <w:ind w:left="1440" w:hanging="360"/>
      </w:pPr>
      <w:rPr>
        <w:rFonts w:ascii="Wingdings" w:hAnsi="Wingdings" w:hint="default"/>
      </w:rPr>
    </w:lvl>
    <w:lvl w:ilvl="2" w:tplc="D18A15BA" w:tentative="1">
      <w:start w:val="1"/>
      <w:numFmt w:val="bullet"/>
      <w:lvlText w:val=""/>
      <w:lvlJc w:val="left"/>
      <w:pPr>
        <w:tabs>
          <w:tab w:val="num" w:pos="2160"/>
        </w:tabs>
        <w:ind w:left="2160" w:hanging="360"/>
      </w:pPr>
      <w:rPr>
        <w:rFonts w:ascii="Wingdings" w:hAnsi="Wingdings" w:hint="default"/>
      </w:rPr>
    </w:lvl>
    <w:lvl w:ilvl="3" w:tplc="E3FE03C0" w:tentative="1">
      <w:start w:val="1"/>
      <w:numFmt w:val="bullet"/>
      <w:lvlText w:val=""/>
      <w:lvlJc w:val="left"/>
      <w:pPr>
        <w:tabs>
          <w:tab w:val="num" w:pos="2880"/>
        </w:tabs>
        <w:ind w:left="2880" w:hanging="360"/>
      </w:pPr>
      <w:rPr>
        <w:rFonts w:ascii="Wingdings" w:hAnsi="Wingdings" w:hint="default"/>
      </w:rPr>
    </w:lvl>
    <w:lvl w:ilvl="4" w:tplc="4EC2BB4C" w:tentative="1">
      <w:start w:val="1"/>
      <w:numFmt w:val="bullet"/>
      <w:lvlText w:val=""/>
      <w:lvlJc w:val="left"/>
      <w:pPr>
        <w:tabs>
          <w:tab w:val="num" w:pos="3600"/>
        </w:tabs>
        <w:ind w:left="3600" w:hanging="360"/>
      </w:pPr>
      <w:rPr>
        <w:rFonts w:ascii="Wingdings" w:hAnsi="Wingdings" w:hint="default"/>
      </w:rPr>
    </w:lvl>
    <w:lvl w:ilvl="5" w:tplc="D8143630" w:tentative="1">
      <w:start w:val="1"/>
      <w:numFmt w:val="bullet"/>
      <w:lvlText w:val=""/>
      <w:lvlJc w:val="left"/>
      <w:pPr>
        <w:tabs>
          <w:tab w:val="num" w:pos="4320"/>
        </w:tabs>
        <w:ind w:left="4320" w:hanging="360"/>
      </w:pPr>
      <w:rPr>
        <w:rFonts w:ascii="Wingdings" w:hAnsi="Wingdings" w:hint="default"/>
      </w:rPr>
    </w:lvl>
    <w:lvl w:ilvl="6" w:tplc="2DB4C9FA" w:tentative="1">
      <w:start w:val="1"/>
      <w:numFmt w:val="bullet"/>
      <w:lvlText w:val=""/>
      <w:lvlJc w:val="left"/>
      <w:pPr>
        <w:tabs>
          <w:tab w:val="num" w:pos="5040"/>
        </w:tabs>
        <w:ind w:left="5040" w:hanging="360"/>
      </w:pPr>
      <w:rPr>
        <w:rFonts w:ascii="Wingdings" w:hAnsi="Wingdings" w:hint="default"/>
      </w:rPr>
    </w:lvl>
    <w:lvl w:ilvl="7" w:tplc="EF1E0052" w:tentative="1">
      <w:start w:val="1"/>
      <w:numFmt w:val="bullet"/>
      <w:lvlText w:val=""/>
      <w:lvlJc w:val="left"/>
      <w:pPr>
        <w:tabs>
          <w:tab w:val="num" w:pos="5760"/>
        </w:tabs>
        <w:ind w:left="5760" w:hanging="360"/>
      </w:pPr>
      <w:rPr>
        <w:rFonts w:ascii="Wingdings" w:hAnsi="Wingdings" w:hint="default"/>
      </w:rPr>
    </w:lvl>
    <w:lvl w:ilvl="8" w:tplc="C79AFA5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7A10DB"/>
    <w:multiLevelType w:val="hybridMultilevel"/>
    <w:tmpl w:val="89BEA1F8"/>
    <w:lvl w:ilvl="0" w:tplc="4E765B86">
      <w:start w:val="1"/>
      <w:numFmt w:val="bullet"/>
      <w:lvlText w:val=""/>
      <w:lvlJc w:val="left"/>
      <w:pPr>
        <w:tabs>
          <w:tab w:val="num" w:pos="720"/>
        </w:tabs>
        <w:ind w:left="720" w:hanging="360"/>
      </w:pPr>
      <w:rPr>
        <w:rFonts w:ascii="Wingdings" w:hAnsi="Wingdings" w:hint="default"/>
      </w:rPr>
    </w:lvl>
    <w:lvl w:ilvl="1" w:tplc="8216F45E" w:tentative="1">
      <w:start w:val="1"/>
      <w:numFmt w:val="bullet"/>
      <w:lvlText w:val=""/>
      <w:lvlJc w:val="left"/>
      <w:pPr>
        <w:tabs>
          <w:tab w:val="num" w:pos="1440"/>
        </w:tabs>
        <w:ind w:left="1440" w:hanging="360"/>
      </w:pPr>
      <w:rPr>
        <w:rFonts w:ascii="Wingdings" w:hAnsi="Wingdings" w:hint="default"/>
      </w:rPr>
    </w:lvl>
    <w:lvl w:ilvl="2" w:tplc="7B4220A6" w:tentative="1">
      <w:start w:val="1"/>
      <w:numFmt w:val="bullet"/>
      <w:lvlText w:val=""/>
      <w:lvlJc w:val="left"/>
      <w:pPr>
        <w:tabs>
          <w:tab w:val="num" w:pos="2160"/>
        </w:tabs>
        <w:ind w:left="2160" w:hanging="360"/>
      </w:pPr>
      <w:rPr>
        <w:rFonts w:ascii="Wingdings" w:hAnsi="Wingdings" w:hint="default"/>
      </w:rPr>
    </w:lvl>
    <w:lvl w:ilvl="3" w:tplc="E7066DE6" w:tentative="1">
      <w:start w:val="1"/>
      <w:numFmt w:val="bullet"/>
      <w:lvlText w:val=""/>
      <w:lvlJc w:val="left"/>
      <w:pPr>
        <w:tabs>
          <w:tab w:val="num" w:pos="2880"/>
        </w:tabs>
        <w:ind w:left="2880" w:hanging="360"/>
      </w:pPr>
      <w:rPr>
        <w:rFonts w:ascii="Wingdings" w:hAnsi="Wingdings" w:hint="default"/>
      </w:rPr>
    </w:lvl>
    <w:lvl w:ilvl="4" w:tplc="71A8B8CE" w:tentative="1">
      <w:start w:val="1"/>
      <w:numFmt w:val="bullet"/>
      <w:lvlText w:val=""/>
      <w:lvlJc w:val="left"/>
      <w:pPr>
        <w:tabs>
          <w:tab w:val="num" w:pos="3600"/>
        </w:tabs>
        <w:ind w:left="3600" w:hanging="360"/>
      </w:pPr>
      <w:rPr>
        <w:rFonts w:ascii="Wingdings" w:hAnsi="Wingdings" w:hint="default"/>
      </w:rPr>
    </w:lvl>
    <w:lvl w:ilvl="5" w:tplc="2E221C74" w:tentative="1">
      <w:start w:val="1"/>
      <w:numFmt w:val="bullet"/>
      <w:lvlText w:val=""/>
      <w:lvlJc w:val="left"/>
      <w:pPr>
        <w:tabs>
          <w:tab w:val="num" w:pos="4320"/>
        </w:tabs>
        <w:ind w:left="4320" w:hanging="360"/>
      </w:pPr>
      <w:rPr>
        <w:rFonts w:ascii="Wingdings" w:hAnsi="Wingdings" w:hint="default"/>
      </w:rPr>
    </w:lvl>
    <w:lvl w:ilvl="6" w:tplc="CF22E034" w:tentative="1">
      <w:start w:val="1"/>
      <w:numFmt w:val="bullet"/>
      <w:lvlText w:val=""/>
      <w:lvlJc w:val="left"/>
      <w:pPr>
        <w:tabs>
          <w:tab w:val="num" w:pos="5040"/>
        </w:tabs>
        <w:ind w:left="5040" w:hanging="360"/>
      </w:pPr>
      <w:rPr>
        <w:rFonts w:ascii="Wingdings" w:hAnsi="Wingdings" w:hint="default"/>
      </w:rPr>
    </w:lvl>
    <w:lvl w:ilvl="7" w:tplc="E2EE7C7C" w:tentative="1">
      <w:start w:val="1"/>
      <w:numFmt w:val="bullet"/>
      <w:lvlText w:val=""/>
      <w:lvlJc w:val="left"/>
      <w:pPr>
        <w:tabs>
          <w:tab w:val="num" w:pos="5760"/>
        </w:tabs>
        <w:ind w:left="5760" w:hanging="360"/>
      </w:pPr>
      <w:rPr>
        <w:rFonts w:ascii="Wingdings" w:hAnsi="Wingdings" w:hint="default"/>
      </w:rPr>
    </w:lvl>
    <w:lvl w:ilvl="8" w:tplc="1EFCEE9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A51DF5"/>
    <w:multiLevelType w:val="hybridMultilevel"/>
    <w:tmpl w:val="F678FD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FB42C68"/>
    <w:multiLevelType w:val="multilevel"/>
    <w:tmpl w:val="B50C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B16325"/>
    <w:multiLevelType w:val="hybridMultilevel"/>
    <w:tmpl w:val="A2309918"/>
    <w:lvl w:ilvl="0" w:tplc="A690959A">
      <w:start w:val="1"/>
      <w:numFmt w:val="bullet"/>
      <w:lvlText w:val=" "/>
      <w:lvlJc w:val="left"/>
      <w:pPr>
        <w:tabs>
          <w:tab w:val="num" w:pos="720"/>
        </w:tabs>
        <w:ind w:left="720" w:hanging="360"/>
      </w:pPr>
      <w:rPr>
        <w:rFonts w:ascii="Tw Cen MT" w:hAnsi="Tw Cen MT" w:hint="default"/>
      </w:rPr>
    </w:lvl>
    <w:lvl w:ilvl="1" w:tplc="B7467F02">
      <w:numFmt w:val="bullet"/>
      <w:lvlText w:val="o"/>
      <w:lvlJc w:val="left"/>
      <w:pPr>
        <w:tabs>
          <w:tab w:val="num" w:pos="1440"/>
        </w:tabs>
        <w:ind w:left="1440" w:hanging="360"/>
      </w:pPr>
      <w:rPr>
        <w:rFonts w:ascii="Courier New" w:hAnsi="Courier New" w:hint="default"/>
      </w:rPr>
    </w:lvl>
    <w:lvl w:ilvl="2" w:tplc="108C4C7A" w:tentative="1">
      <w:start w:val="1"/>
      <w:numFmt w:val="bullet"/>
      <w:lvlText w:val=" "/>
      <w:lvlJc w:val="left"/>
      <w:pPr>
        <w:tabs>
          <w:tab w:val="num" w:pos="2160"/>
        </w:tabs>
        <w:ind w:left="2160" w:hanging="360"/>
      </w:pPr>
      <w:rPr>
        <w:rFonts w:ascii="Tw Cen MT" w:hAnsi="Tw Cen MT" w:hint="default"/>
      </w:rPr>
    </w:lvl>
    <w:lvl w:ilvl="3" w:tplc="4F96AC2C" w:tentative="1">
      <w:start w:val="1"/>
      <w:numFmt w:val="bullet"/>
      <w:lvlText w:val=" "/>
      <w:lvlJc w:val="left"/>
      <w:pPr>
        <w:tabs>
          <w:tab w:val="num" w:pos="2880"/>
        </w:tabs>
        <w:ind w:left="2880" w:hanging="360"/>
      </w:pPr>
      <w:rPr>
        <w:rFonts w:ascii="Tw Cen MT" w:hAnsi="Tw Cen MT" w:hint="default"/>
      </w:rPr>
    </w:lvl>
    <w:lvl w:ilvl="4" w:tplc="A6AED368" w:tentative="1">
      <w:start w:val="1"/>
      <w:numFmt w:val="bullet"/>
      <w:lvlText w:val=" "/>
      <w:lvlJc w:val="left"/>
      <w:pPr>
        <w:tabs>
          <w:tab w:val="num" w:pos="3600"/>
        </w:tabs>
        <w:ind w:left="3600" w:hanging="360"/>
      </w:pPr>
      <w:rPr>
        <w:rFonts w:ascii="Tw Cen MT" w:hAnsi="Tw Cen MT" w:hint="default"/>
      </w:rPr>
    </w:lvl>
    <w:lvl w:ilvl="5" w:tplc="CA4C3858" w:tentative="1">
      <w:start w:val="1"/>
      <w:numFmt w:val="bullet"/>
      <w:lvlText w:val=" "/>
      <w:lvlJc w:val="left"/>
      <w:pPr>
        <w:tabs>
          <w:tab w:val="num" w:pos="4320"/>
        </w:tabs>
        <w:ind w:left="4320" w:hanging="360"/>
      </w:pPr>
      <w:rPr>
        <w:rFonts w:ascii="Tw Cen MT" w:hAnsi="Tw Cen MT" w:hint="default"/>
      </w:rPr>
    </w:lvl>
    <w:lvl w:ilvl="6" w:tplc="1B12D044" w:tentative="1">
      <w:start w:val="1"/>
      <w:numFmt w:val="bullet"/>
      <w:lvlText w:val=" "/>
      <w:lvlJc w:val="left"/>
      <w:pPr>
        <w:tabs>
          <w:tab w:val="num" w:pos="5040"/>
        </w:tabs>
        <w:ind w:left="5040" w:hanging="360"/>
      </w:pPr>
      <w:rPr>
        <w:rFonts w:ascii="Tw Cen MT" w:hAnsi="Tw Cen MT" w:hint="default"/>
      </w:rPr>
    </w:lvl>
    <w:lvl w:ilvl="7" w:tplc="781C6920" w:tentative="1">
      <w:start w:val="1"/>
      <w:numFmt w:val="bullet"/>
      <w:lvlText w:val=" "/>
      <w:lvlJc w:val="left"/>
      <w:pPr>
        <w:tabs>
          <w:tab w:val="num" w:pos="5760"/>
        </w:tabs>
        <w:ind w:left="5760" w:hanging="360"/>
      </w:pPr>
      <w:rPr>
        <w:rFonts w:ascii="Tw Cen MT" w:hAnsi="Tw Cen MT" w:hint="default"/>
      </w:rPr>
    </w:lvl>
    <w:lvl w:ilvl="8" w:tplc="6E1E050A" w:tentative="1">
      <w:start w:val="1"/>
      <w:numFmt w:val="bullet"/>
      <w:lvlText w:val=" "/>
      <w:lvlJc w:val="left"/>
      <w:pPr>
        <w:tabs>
          <w:tab w:val="num" w:pos="6480"/>
        </w:tabs>
        <w:ind w:left="6480" w:hanging="360"/>
      </w:pPr>
      <w:rPr>
        <w:rFonts w:ascii="Tw Cen MT" w:hAnsi="Tw Cen MT" w:hint="default"/>
      </w:rPr>
    </w:lvl>
  </w:abstractNum>
  <w:abstractNum w:abstractNumId="11" w15:restartNumberingAfterBreak="0">
    <w:nsid w:val="43E314EE"/>
    <w:multiLevelType w:val="hybridMultilevel"/>
    <w:tmpl w:val="405EBBAC"/>
    <w:lvl w:ilvl="0" w:tplc="14090001">
      <w:start w:val="1"/>
      <w:numFmt w:val="bullet"/>
      <w:lvlText w:val=""/>
      <w:lvlJc w:val="left"/>
      <w:pPr>
        <w:ind w:left="771" w:hanging="360"/>
      </w:pPr>
      <w:rPr>
        <w:rFonts w:ascii="Symbol" w:hAnsi="Symbol" w:hint="default"/>
      </w:rPr>
    </w:lvl>
    <w:lvl w:ilvl="1" w:tplc="14090003">
      <w:start w:val="1"/>
      <w:numFmt w:val="bullet"/>
      <w:lvlText w:val="o"/>
      <w:lvlJc w:val="left"/>
      <w:pPr>
        <w:ind w:left="1491" w:hanging="360"/>
      </w:pPr>
      <w:rPr>
        <w:rFonts w:ascii="Courier New" w:hAnsi="Courier New" w:cs="Courier New" w:hint="default"/>
      </w:rPr>
    </w:lvl>
    <w:lvl w:ilvl="2" w:tplc="14090005">
      <w:start w:val="1"/>
      <w:numFmt w:val="bullet"/>
      <w:lvlText w:val=""/>
      <w:lvlJc w:val="left"/>
      <w:pPr>
        <w:ind w:left="2211" w:hanging="360"/>
      </w:pPr>
      <w:rPr>
        <w:rFonts w:ascii="Wingdings" w:hAnsi="Wingdings" w:hint="default"/>
      </w:rPr>
    </w:lvl>
    <w:lvl w:ilvl="3" w:tplc="14090001">
      <w:start w:val="1"/>
      <w:numFmt w:val="bullet"/>
      <w:lvlText w:val=""/>
      <w:lvlJc w:val="left"/>
      <w:pPr>
        <w:ind w:left="2931" w:hanging="360"/>
      </w:pPr>
      <w:rPr>
        <w:rFonts w:ascii="Symbol" w:hAnsi="Symbol" w:hint="default"/>
      </w:rPr>
    </w:lvl>
    <w:lvl w:ilvl="4" w:tplc="14090003">
      <w:start w:val="1"/>
      <w:numFmt w:val="bullet"/>
      <w:lvlText w:val="o"/>
      <w:lvlJc w:val="left"/>
      <w:pPr>
        <w:ind w:left="3651" w:hanging="360"/>
      </w:pPr>
      <w:rPr>
        <w:rFonts w:ascii="Courier New" w:hAnsi="Courier New" w:cs="Courier New" w:hint="default"/>
      </w:rPr>
    </w:lvl>
    <w:lvl w:ilvl="5" w:tplc="14090005">
      <w:start w:val="1"/>
      <w:numFmt w:val="bullet"/>
      <w:lvlText w:val=""/>
      <w:lvlJc w:val="left"/>
      <w:pPr>
        <w:ind w:left="4371" w:hanging="360"/>
      </w:pPr>
      <w:rPr>
        <w:rFonts w:ascii="Wingdings" w:hAnsi="Wingdings" w:hint="default"/>
      </w:rPr>
    </w:lvl>
    <w:lvl w:ilvl="6" w:tplc="14090001">
      <w:start w:val="1"/>
      <w:numFmt w:val="bullet"/>
      <w:lvlText w:val=""/>
      <w:lvlJc w:val="left"/>
      <w:pPr>
        <w:ind w:left="5091" w:hanging="360"/>
      </w:pPr>
      <w:rPr>
        <w:rFonts w:ascii="Symbol" w:hAnsi="Symbol" w:hint="default"/>
      </w:rPr>
    </w:lvl>
    <w:lvl w:ilvl="7" w:tplc="14090003">
      <w:start w:val="1"/>
      <w:numFmt w:val="bullet"/>
      <w:lvlText w:val="o"/>
      <w:lvlJc w:val="left"/>
      <w:pPr>
        <w:ind w:left="5811" w:hanging="360"/>
      </w:pPr>
      <w:rPr>
        <w:rFonts w:ascii="Courier New" w:hAnsi="Courier New" w:cs="Courier New" w:hint="default"/>
      </w:rPr>
    </w:lvl>
    <w:lvl w:ilvl="8" w:tplc="14090005">
      <w:start w:val="1"/>
      <w:numFmt w:val="bullet"/>
      <w:lvlText w:val=""/>
      <w:lvlJc w:val="left"/>
      <w:pPr>
        <w:ind w:left="6531" w:hanging="360"/>
      </w:pPr>
      <w:rPr>
        <w:rFonts w:ascii="Wingdings" w:hAnsi="Wingdings" w:hint="default"/>
      </w:rPr>
    </w:lvl>
  </w:abstractNum>
  <w:abstractNum w:abstractNumId="12" w15:restartNumberingAfterBreak="0">
    <w:nsid w:val="57EE0343"/>
    <w:multiLevelType w:val="hybridMultilevel"/>
    <w:tmpl w:val="6F0ED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8945FDD"/>
    <w:multiLevelType w:val="hybridMultilevel"/>
    <w:tmpl w:val="CCB27C56"/>
    <w:lvl w:ilvl="0" w:tplc="14090001">
      <w:start w:val="1"/>
      <w:numFmt w:val="bullet"/>
      <w:lvlText w:val=""/>
      <w:lvlJc w:val="left"/>
      <w:pPr>
        <w:ind w:left="769" w:hanging="360"/>
      </w:pPr>
      <w:rPr>
        <w:rFonts w:ascii="Symbol" w:hAnsi="Symbol" w:hint="default"/>
      </w:rPr>
    </w:lvl>
    <w:lvl w:ilvl="1" w:tplc="14090003" w:tentative="1">
      <w:start w:val="1"/>
      <w:numFmt w:val="bullet"/>
      <w:lvlText w:val="o"/>
      <w:lvlJc w:val="left"/>
      <w:pPr>
        <w:ind w:left="1489" w:hanging="360"/>
      </w:pPr>
      <w:rPr>
        <w:rFonts w:ascii="Courier New" w:hAnsi="Courier New" w:cs="Courier New" w:hint="default"/>
      </w:rPr>
    </w:lvl>
    <w:lvl w:ilvl="2" w:tplc="14090005" w:tentative="1">
      <w:start w:val="1"/>
      <w:numFmt w:val="bullet"/>
      <w:lvlText w:val=""/>
      <w:lvlJc w:val="left"/>
      <w:pPr>
        <w:ind w:left="2209" w:hanging="360"/>
      </w:pPr>
      <w:rPr>
        <w:rFonts w:ascii="Wingdings" w:hAnsi="Wingdings" w:hint="default"/>
      </w:rPr>
    </w:lvl>
    <w:lvl w:ilvl="3" w:tplc="14090001" w:tentative="1">
      <w:start w:val="1"/>
      <w:numFmt w:val="bullet"/>
      <w:lvlText w:val=""/>
      <w:lvlJc w:val="left"/>
      <w:pPr>
        <w:ind w:left="2929" w:hanging="360"/>
      </w:pPr>
      <w:rPr>
        <w:rFonts w:ascii="Symbol" w:hAnsi="Symbol" w:hint="default"/>
      </w:rPr>
    </w:lvl>
    <w:lvl w:ilvl="4" w:tplc="14090003" w:tentative="1">
      <w:start w:val="1"/>
      <w:numFmt w:val="bullet"/>
      <w:lvlText w:val="o"/>
      <w:lvlJc w:val="left"/>
      <w:pPr>
        <w:ind w:left="3649" w:hanging="360"/>
      </w:pPr>
      <w:rPr>
        <w:rFonts w:ascii="Courier New" w:hAnsi="Courier New" w:cs="Courier New" w:hint="default"/>
      </w:rPr>
    </w:lvl>
    <w:lvl w:ilvl="5" w:tplc="14090005" w:tentative="1">
      <w:start w:val="1"/>
      <w:numFmt w:val="bullet"/>
      <w:lvlText w:val=""/>
      <w:lvlJc w:val="left"/>
      <w:pPr>
        <w:ind w:left="4369" w:hanging="360"/>
      </w:pPr>
      <w:rPr>
        <w:rFonts w:ascii="Wingdings" w:hAnsi="Wingdings" w:hint="default"/>
      </w:rPr>
    </w:lvl>
    <w:lvl w:ilvl="6" w:tplc="14090001" w:tentative="1">
      <w:start w:val="1"/>
      <w:numFmt w:val="bullet"/>
      <w:lvlText w:val=""/>
      <w:lvlJc w:val="left"/>
      <w:pPr>
        <w:ind w:left="5089" w:hanging="360"/>
      </w:pPr>
      <w:rPr>
        <w:rFonts w:ascii="Symbol" w:hAnsi="Symbol" w:hint="default"/>
      </w:rPr>
    </w:lvl>
    <w:lvl w:ilvl="7" w:tplc="14090003" w:tentative="1">
      <w:start w:val="1"/>
      <w:numFmt w:val="bullet"/>
      <w:lvlText w:val="o"/>
      <w:lvlJc w:val="left"/>
      <w:pPr>
        <w:ind w:left="5809" w:hanging="360"/>
      </w:pPr>
      <w:rPr>
        <w:rFonts w:ascii="Courier New" w:hAnsi="Courier New" w:cs="Courier New" w:hint="default"/>
      </w:rPr>
    </w:lvl>
    <w:lvl w:ilvl="8" w:tplc="14090005" w:tentative="1">
      <w:start w:val="1"/>
      <w:numFmt w:val="bullet"/>
      <w:lvlText w:val=""/>
      <w:lvlJc w:val="left"/>
      <w:pPr>
        <w:ind w:left="6529" w:hanging="360"/>
      </w:pPr>
      <w:rPr>
        <w:rFonts w:ascii="Wingdings" w:hAnsi="Wingdings" w:hint="default"/>
      </w:rPr>
    </w:lvl>
  </w:abstractNum>
  <w:abstractNum w:abstractNumId="14" w15:restartNumberingAfterBreak="0">
    <w:nsid w:val="591A7ECF"/>
    <w:multiLevelType w:val="hybridMultilevel"/>
    <w:tmpl w:val="258279F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5" w15:restartNumberingAfterBreak="0">
    <w:nsid w:val="591C5E5D"/>
    <w:multiLevelType w:val="hybridMultilevel"/>
    <w:tmpl w:val="6FE8B3D6"/>
    <w:lvl w:ilvl="0" w:tplc="D096A51C">
      <w:start w:val="1"/>
      <w:numFmt w:val="decimal"/>
      <w:lvlText w:val="%1."/>
      <w:lvlJc w:val="left"/>
      <w:pPr>
        <w:tabs>
          <w:tab w:val="num" w:pos="720"/>
        </w:tabs>
        <w:ind w:left="720" w:hanging="360"/>
      </w:pPr>
    </w:lvl>
    <w:lvl w:ilvl="1" w:tplc="14090017">
      <w:start w:val="1"/>
      <w:numFmt w:val="lowerLetter"/>
      <w:lvlText w:val="%2)"/>
      <w:lvlJc w:val="left"/>
      <w:pPr>
        <w:ind w:left="1440" w:hanging="360"/>
      </w:pPr>
    </w:lvl>
    <w:lvl w:ilvl="2" w:tplc="9CA01C8C">
      <w:start w:val="1"/>
      <w:numFmt w:val="decimal"/>
      <w:lvlText w:val="%3."/>
      <w:lvlJc w:val="left"/>
      <w:pPr>
        <w:tabs>
          <w:tab w:val="num" w:pos="2160"/>
        </w:tabs>
        <w:ind w:left="2160" w:hanging="360"/>
      </w:pPr>
    </w:lvl>
    <w:lvl w:ilvl="3" w:tplc="7B34F7F2">
      <w:start w:val="1"/>
      <w:numFmt w:val="lowerLetter"/>
      <w:lvlText w:val="%4)"/>
      <w:lvlJc w:val="left"/>
      <w:pPr>
        <w:tabs>
          <w:tab w:val="num" w:pos="2880"/>
        </w:tabs>
        <w:ind w:left="2880" w:hanging="360"/>
      </w:pPr>
    </w:lvl>
    <w:lvl w:ilvl="4" w:tplc="C804FEE2" w:tentative="1">
      <w:start w:val="1"/>
      <w:numFmt w:val="decimal"/>
      <w:lvlText w:val="%5."/>
      <w:lvlJc w:val="left"/>
      <w:pPr>
        <w:tabs>
          <w:tab w:val="num" w:pos="3600"/>
        </w:tabs>
        <w:ind w:left="3600" w:hanging="360"/>
      </w:pPr>
    </w:lvl>
    <w:lvl w:ilvl="5" w:tplc="B9661664" w:tentative="1">
      <w:start w:val="1"/>
      <w:numFmt w:val="decimal"/>
      <w:lvlText w:val="%6."/>
      <w:lvlJc w:val="left"/>
      <w:pPr>
        <w:tabs>
          <w:tab w:val="num" w:pos="4320"/>
        </w:tabs>
        <w:ind w:left="4320" w:hanging="360"/>
      </w:pPr>
    </w:lvl>
    <w:lvl w:ilvl="6" w:tplc="45949912" w:tentative="1">
      <w:start w:val="1"/>
      <w:numFmt w:val="decimal"/>
      <w:lvlText w:val="%7."/>
      <w:lvlJc w:val="left"/>
      <w:pPr>
        <w:tabs>
          <w:tab w:val="num" w:pos="5040"/>
        </w:tabs>
        <w:ind w:left="5040" w:hanging="360"/>
      </w:pPr>
    </w:lvl>
    <w:lvl w:ilvl="7" w:tplc="D62CE128" w:tentative="1">
      <w:start w:val="1"/>
      <w:numFmt w:val="decimal"/>
      <w:lvlText w:val="%8."/>
      <w:lvlJc w:val="left"/>
      <w:pPr>
        <w:tabs>
          <w:tab w:val="num" w:pos="5760"/>
        </w:tabs>
        <w:ind w:left="5760" w:hanging="360"/>
      </w:pPr>
    </w:lvl>
    <w:lvl w:ilvl="8" w:tplc="45A66964" w:tentative="1">
      <w:start w:val="1"/>
      <w:numFmt w:val="decimal"/>
      <w:lvlText w:val="%9."/>
      <w:lvlJc w:val="left"/>
      <w:pPr>
        <w:tabs>
          <w:tab w:val="num" w:pos="6480"/>
        </w:tabs>
        <w:ind w:left="6480" w:hanging="360"/>
      </w:pPr>
    </w:lvl>
  </w:abstractNum>
  <w:abstractNum w:abstractNumId="16" w15:restartNumberingAfterBreak="0">
    <w:nsid w:val="596B2089"/>
    <w:multiLevelType w:val="hybridMultilevel"/>
    <w:tmpl w:val="8F123B1C"/>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7" w15:restartNumberingAfterBreak="0">
    <w:nsid w:val="5F7B342D"/>
    <w:multiLevelType w:val="hybridMultilevel"/>
    <w:tmpl w:val="1E202D7C"/>
    <w:lvl w:ilvl="0" w:tplc="FFFFFFFF">
      <w:start w:val="1"/>
      <w:numFmt w:val="decimal"/>
      <w:lvlText w:val="%1."/>
      <w:lvlJc w:val="left"/>
      <w:pPr>
        <w:tabs>
          <w:tab w:val="num" w:pos="720"/>
        </w:tabs>
        <w:ind w:left="720" w:hanging="360"/>
      </w:pPr>
    </w:lvl>
    <w:lvl w:ilvl="1" w:tplc="14090017">
      <w:start w:val="1"/>
      <w:numFmt w:val="lowerLetter"/>
      <w:lvlText w:val="%2)"/>
      <w:lvlJc w:val="left"/>
      <w:pPr>
        <w:ind w:left="1440" w:hanging="360"/>
      </w:pPr>
    </w:lvl>
    <w:lvl w:ilvl="2" w:tplc="FFFFFFFF">
      <w:start w:val="1"/>
      <w:numFmt w:val="decimal"/>
      <w:lvlText w:val="%3."/>
      <w:lvlJc w:val="left"/>
      <w:pPr>
        <w:tabs>
          <w:tab w:val="num" w:pos="2160"/>
        </w:tabs>
        <w:ind w:left="2160" w:hanging="360"/>
      </w:pPr>
    </w:lvl>
    <w:lvl w:ilvl="3" w:tplc="FFFFFFFF">
      <w:start w:val="1"/>
      <w:numFmt w:val="lowerLetter"/>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8" w15:restartNumberingAfterBreak="0">
    <w:nsid w:val="646D6F05"/>
    <w:multiLevelType w:val="hybridMultilevel"/>
    <w:tmpl w:val="D5B4F9C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5D152B7"/>
    <w:multiLevelType w:val="hybridMultilevel"/>
    <w:tmpl w:val="0F7E954C"/>
    <w:lvl w:ilvl="0" w:tplc="0A72247A">
      <w:start w:val="1"/>
      <w:numFmt w:val="bullet"/>
      <w:lvlText w:val=""/>
      <w:lvlJc w:val="left"/>
      <w:pPr>
        <w:tabs>
          <w:tab w:val="num" w:pos="720"/>
        </w:tabs>
        <w:ind w:left="720" w:hanging="360"/>
      </w:pPr>
      <w:rPr>
        <w:rFonts w:ascii="Wingdings" w:hAnsi="Wingdings" w:hint="default"/>
      </w:rPr>
    </w:lvl>
    <w:lvl w:ilvl="1" w:tplc="AEAC6A38" w:tentative="1">
      <w:start w:val="1"/>
      <w:numFmt w:val="bullet"/>
      <w:lvlText w:val=""/>
      <w:lvlJc w:val="left"/>
      <w:pPr>
        <w:tabs>
          <w:tab w:val="num" w:pos="1440"/>
        </w:tabs>
        <w:ind w:left="1440" w:hanging="360"/>
      </w:pPr>
      <w:rPr>
        <w:rFonts w:ascii="Wingdings" w:hAnsi="Wingdings" w:hint="default"/>
      </w:rPr>
    </w:lvl>
    <w:lvl w:ilvl="2" w:tplc="88C8F5BC" w:tentative="1">
      <w:start w:val="1"/>
      <w:numFmt w:val="bullet"/>
      <w:lvlText w:val=""/>
      <w:lvlJc w:val="left"/>
      <w:pPr>
        <w:tabs>
          <w:tab w:val="num" w:pos="2160"/>
        </w:tabs>
        <w:ind w:left="2160" w:hanging="360"/>
      </w:pPr>
      <w:rPr>
        <w:rFonts w:ascii="Wingdings" w:hAnsi="Wingdings" w:hint="default"/>
      </w:rPr>
    </w:lvl>
    <w:lvl w:ilvl="3" w:tplc="B7B8B090" w:tentative="1">
      <w:start w:val="1"/>
      <w:numFmt w:val="bullet"/>
      <w:lvlText w:val=""/>
      <w:lvlJc w:val="left"/>
      <w:pPr>
        <w:tabs>
          <w:tab w:val="num" w:pos="2880"/>
        </w:tabs>
        <w:ind w:left="2880" w:hanging="360"/>
      </w:pPr>
      <w:rPr>
        <w:rFonts w:ascii="Wingdings" w:hAnsi="Wingdings" w:hint="default"/>
      </w:rPr>
    </w:lvl>
    <w:lvl w:ilvl="4" w:tplc="1A7C4BA2" w:tentative="1">
      <w:start w:val="1"/>
      <w:numFmt w:val="bullet"/>
      <w:lvlText w:val=""/>
      <w:lvlJc w:val="left"/>
      <w:pPr>
        <w:tabs>
          <w:tab w:val="num" w:pos="3600"/>
        </w:tabs>
        <w:ind w:left="3600" w:hanging="360"/>
      </w:pPr>
      <w:rPr>
        <w:rFonts w:ascii="Wingdings" w:hAnsi="Wingdings" w:hint="default"/>
      </w:rPr>
    </w:lvl>
    <w:lvl w:ilvl="5" w:tplc="E9CA9A2E" w:tentative="1">
      <w:start w:val="1"/>
      <w:numFmt w:val="bullet"/>
      <w:lvlText w:val=""/>
      <w:lvlJc w:val="left"/>
      <w:pPr>
        <w:tabs>
          <w:tab w:val="num" w:pos="4320"/>
        </w:tabs>
        <w:ind w:left="4320" w:hanging="360"/>
      </w:pPr>
      <w:rPr>
        <w:rFonts w:ascii="Wingdings" w:hAnsi="Wingdings" w:hint="default"/>
      </w:rPr>
    </w:lvl>
    <w:lvl w:ilvl="6" w:tplc="601A2E36" w:tentative="1">
      <w:start w:val="1"/>
      <w:numFmt w:val="bullet"/>
      <w:lvlText w:val=""/>
      <w:lvlJc w:val="left"/>
      <w:pPr>
        <w:tabs>
          <w:tab w:val="num" w:pos="5040"/>
        </w:tabs>
        <w:ind w:left="5040" w:hanging="360"/>
      </w:pPr>
      <w:rPr>
        <w:rFonts w:ascii="Wingdings" w:hAnsi="Wingdings" w:hint="default"/>
      </w:rPr>
    </w:lvl>
    <w:lvl w:ilvl="7" w:tplc="47C4A39E" w:tentative="1">
      <w:start w:val="1"/>
      <w:numFmt w:val="bullet"/>
      <w:lvlText w:val=""/>
      <w:lvlJc w:val="left"/>
      <w:pPr>
        <w:tabs>
          <w:tab w:val="num" w:pos="5760"/>
        </w:tabs>
        <w:ind w:left="5760" w:hanging="360"/>
      </w:pPr>
      <w:rPr>
        <w:rFonts w:ascii="Wingdings" w:hAnsi="Wingdings" w:hint="default"/>
      </w:rPr>
    </w:lvl>
    <w:lvl w:ilvl="8" w:tplc="4E9E7DC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9C29E4"/>
    <w:multiLevelType w:val="hybridMultilevel"/>
    <w:tmpl w:val="8F123B1C"/>
    <w:lvl w:ilvl="0" w:tplc="1F46363C">
      <w:start w:val="1"/>
      <w:numFmt w:val="decimal"/>
      <w:lvlText w:val="%1."/>
      <w:lvlJc w:val="left"/>
      <w:pPr>
        <w:tabs>
          <w:tab w:val="num" w:pos="720"/>
        </w:tabs>
        <w:ind w:left="720" w:hanging="360"/>
      </w:pPr>
    </w:lvl>
    <w:lvl w:ilvl="1" w:tplc="FAB45BF2" w:tentative="1">
      <w:start w:val="1"/>
      <w:numFmt w:val="decimal"/>
      <w:lvlText w:val="%2."/>
      <w:lvlJc w:val="left"/>
      <w:pPr>
        <w:tabs>
          <w:tab w:val="num" w:pos="1440"/>
        </w:tabs>
        <w:ind w:left="1440" w:hanging="360"/>
      </w:pPr>
    </w:lvl>
    <w:lvl w:ilvl="2" w:tplc="B578426E" w:tentative="1">
      <w:start w:val="1"/>
      <w:numFmt w:val="decimal"/>
      <w:lvlText w:val="%3."/>
      <w:lvlJc w:val="left"/>
      <w:pPr>
        <w:tabs>
          <w:tab w:val="num" w:pos="2160"/>
        </w:tabs>
        <w:ind w:left="2160" w:hanging="360"/>
      </w:pPr>
    </w:lvl>
    <w:lvl w:ilvl="3" w:tplc="CB309BDE" w:tentative="1">
      <w:start w:val="1"/>
      <w:numFmt w:val="decimal"/>
      <w:lvlText w:val="%4."/>
      <w:lvlJc w:val="left"/>
      <w:pPr>
        <w:tabs>
          <w:tab w:val="num" w:pos="2880"/>
        </w:tabs>
        <w:ind w:left="2880" w:hanging="360"/>
      </w:pPr>
    </w:lvl>
    <w:lvl w:ilvl="4" w:tplc="0B94B04A" w:tentative="1">
      <w:start w:val="1"/>
      <w:numFmt w:val="decimal"/>
      <w:lvlText w:val="%5."/>
      <w:lvlJc w:val="left"/>
      <w:pPr>
        <w:tabs>
          <w:tab w:val="num" w:pos="3600"/>
        </w:tabs>
        <w:ind w:left="3600" w:hanging="360"/>
      </w:pPr>
    </w:lvl>
    <w:lvl w:ilvl="5" w:tplc="BA62B554" w:tentative="1">
      <w:start w:val="1"/>
      <w:numFmt w:val="decimal"/>
      <w:lvlText w:val="%6."/>
      <w:lvlJc w:val="left"/>
      <w:pPr>
        <w:tabs>
          <w:tab w:val="num" w:pos="4320"/>
        </w:tabs>
        <w:ind w:left="4320" w:hanging="360"/>
      </w:pPr>
    </w:lvl>
    <w:lvl w:ilvl="6" w:tplc="DC4CFDE6" w:tentative="1">
      <w:start w:val="1"/>
      <w:numFmt w:val="decimal"/>
      <w:lvlText w:val="%7."/>
      <w:lvlJc w:val="left"/>
      <w:pPr>
        <w:tabs>
          <w:tab w:val="num" w:pos="5040"/>
        </w:tabs>
        <w:ind w:left="5040" w:hanging="360"/>
      </w:pPr>
    </w:lvl>
    <w:lvl w:ilvl="7" w:tplc="29341DFC" w:tentative="1">
      <w:start w:val="1"/>
      <w:numFmt w:val="decimal"/>
      <w:lvlText w:val="%8."/>
      <w:lvlJc w:val="left"/>
      <w:pPr>
        <w:tabs>
          <w:tab w:val="num" w:pos="5760"/>
        </w:tabs>
        <w:ind w:left="5760" w:hanging="360"/>
      </w:pPr>
    </w:lvl>
    <w:lvl w:ilvl="8" w:tplc="8CE223EC" w:tentative="1">
      <w:start w:val="1"/>
      <w:numFmt w:val="decimal"/>
      <w:lvlText w:val="%9."/>
      <w:lvlJc w:val="left"/>
      <w:pPr>
        <w:tabs>
          <w:tab w:val="num" w:pos="6480"/>
        </w:tabs>
        <w:ind w:left="6480" w:hanging="360"/>
      </w:pPr>
    </w:lvl>
  </w:abstractNum>
  <w:abstractNum w:abstractNumId="21" w15:restartNumberingAfterBreak="0">
    <w:nsid w:val="6D9C5093"/>
    <w:multiLevelType w:val="hybridMultilevel"/>
    <w:tmpl w:val="BCE2E1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53016BE"/>
    <w:multiLevelType w:val="multilevel"/>
    <w:tmpl w:val="386E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845779"/>
    <w:multiLevelType w:val="multilevel"/>
    <w:tmpl w:val="E7C4FD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ECF2EEA"/>
    <w:multiLevelType w:val="hybridMultilevel"/>
    <w:tmpl w:val="138C2082"/>
    <w:lvl w:ilvl="0" w:tplc="9C364B60">
      <w:start w:val="1"/>
      <w:numFmt w:val="bullet"/>
      <w:lvlText w:val=""/>
      <w:lvlJc w:val="left"/>
      <w:pPr>
        <w:tabs>
          <w:tab w:val="num" w:pos="720"/>
        </w:tabs>
        <w:ind w:left="720" w:hanging="360"/>
      </w:pPr>
      <w:rPr>
        <w:rFonts w:ascii="Wingdings" w:hAnsi="Wingdings" w:hint="default"/>
      </w:rPr>
    </w:lvl>
    <w:lvl w:ilvl="1" w:tplc="06D6A262" w:tentative="1">
      <w:start w:val="1"/>
      <w:numFmt w:val="bullet"/>
      <w:lvlText w:val=""/>
      <w:lvlJc w:val="left"/>
      <w:pPr>
        <w:tabs>
          <w:tab w:val="num" w:pos="1440"/>
        </w:tabs>
        <w:ind w:left="1440" w:hanging="360"/>
      </w:pPr>
      <w:rPr>
        <w:rFonts w:ascii="Wingdings" w:hAnsi="Wingdings" w:hint="default"/>
      </w:rPr>
    </w:lvl>
    <w:lvl w:ilvl="2" w:tplc="269446E8" w:tentative="1">
      <w:start w:val="1"/>
      <w:numFmt w:val="bullet"/>
      <w:lvlText w:val=""/>
      <w:lvlJc w:val="left"/>
      <w:pPr>
        <w:tabs>
          <w:tab w:val="num" w:pos="2160"/>
        </w:tabs>
        <w:ind w:left="2160" w:hanging="360"/>
      </w:pPr>
      <w:rPr>
        <w:rFonts w:ascii="Wingdings" w:hAnsi="Wingdings" w:hint="default"/>
      </w:rPr>
    </w:lvl>
    <w:lvl w:ilvl="3" w:tplc="C6FC34B2" w:tentative="1">
      <w:start w:val="1"/>
      <w:numFmt w:val="bullet"/>
      <w:lvlText w:val=""/>
      <w:lvlJc w:val="left"/>
      <w:pPr>
        <w:tabs>
          <w:tab w:val="num" w:pos="2880"/>
        </w:tabs>
        <w:ind w:left="2880" w:hanging="360"/>
      </w:pPr>
      <w:rPr>
        <w:rFonts w:ascii="Wingdings" w:hAnsi="Wingdings" w:hint="default"/>
      </w:rPr>
    </w:lvl>
    <w:lvl w:ilvl="4" w:tplc="F1223CCC" w:tentative="1">
      <w:start w:val="1"/>
      <w:numFmt w:val="bullet"/>
      <w:lvlText w:val=""/>
      <w:lvlJc w:val="left"/>
      <w:pPr>
        <w:tabs>
          <w:tab w:val="num" w:pos="3600"/>
        </w:tabs>
        <w:ind w:left="3600" w:hanging="360"/>
      </w:pPr>
      <w:rPr>
        <w:rFonts w:ascii="Wingdings" w:hAnsi="Wingdings" w:hint="default"/>
      </w:rPr>
    </w:lvl>
    <w:lvl w:ilvl="5" w:tplc="D5721590" w:tentative="1">
      <w:start w:val="1"/>
      <w:numFmt w:val="bullet"/>
      <w:lvlText w:val=""/>
      <w:lvlJc w:val="left"/>
      <w:pPr>
        <w:tabs>
          <w:tab w:val="num" w:pos="4320"/>
        </w:tabs>
        <w:ind w:left="4320" w:hanging="360"/>
      </w:pPr>
      <w:rPr>
        <w:rFonts w:ascii="Wingdings" w:hAnsi="Wingdings" w:hint="default"/>
      </w:rPr>
    </w:lvl>
    <w:lvl w:ilvl="6" w:tplc="79E6FD18" w:tentative="1">
      <w:start w:val="1"/>
      <w:numFmt w:val="bullet"/>
      <w:lvlText w:val=""/>
      <w:lvlJc w:val="left"/>
      <w:pPr>
        <w:tabs>
          <w:tab w:val="num" w:pos="5040"/>
        </w:tabs>
        <w:ind w:left="5040" w:hanging="360"/>
      </w:pPr>
      <w:rPr>
        <w:rFonts w:ascii="Wingdings" w:hAnsi="Wingdings" w:hint="default"/>
      </w:rPr>
    </w:lvl>
    <w:lvl w:ilvl="7" w:tplc="1E16937A" w:tentative="1">
      <w:start w:val="1"/>
      <w:numFmt w:val="bullet"/>
      <w:lvlText w:val=""/>
      <w:lvlJc w:val="left"/>
      <w:pPr>
        <w:tabs>
          <w:tab w:val="num" w:pos="5760"/>
        </w:tabs>
        <w:ind w:left="5760" w:hanging="360"/>
      </w:pPr>
      <w:rPr>
        <w:rFonts w:ascii="Wingdings" w:hAnsi="Wingdings" w:hint="default"/>
      </w:rPr>
    </w:lvl>
    <w:lvl w:ilvl="8" w:tplc="27485F5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4979CB"/>
    <w:multiLevelType w:val="hybridMultilevel"/>
    <w:tmpl w:val="62861BB4"/>
    <w:lvl w:ilvl="0" w:tplc="0C4886E0">
      <w:start w:val="1"/>
      <w:numFmt w:val="bullet"/>
      <w:lvlText w:val=""/>
      <w:lvlJc w:val="left"/>
      <w:pPr>
        <w:tabs>
          <w:tab w:val="num" w:pos="720"/>
        </w:tabs>
        <w:ind w:left="720" w:hanging="360"/>
      </w:pPr>
      <w:rPr>
        <w:rFonts w:ascii="Wingdings" w:hAnsi="Wingdings" w:hint="default"/>
      </w:rPr>
    </w:lvl>
    <w:lvl w:ilvl="1" w:tplc="BA5038FE" w:tentative="1">
      <w:start w:val="1"/>
      <w:numFmt w:val="bullet"/>
      <w:lvlText w:val=""/>
      <w:lvlJc w:val="left"/>
      <w:pPr>
        <w:tabs>
          <w:tab w:val="num" w:pos="1440"/>
        </w:tabs>
        <w:ind w:left="1440" w:hanging="360"/>
      </w:pPr>
      <w:rPr>
        <w:rFonts w:ascii="Wingdings" w:hAnsi="Wingdings" w:hint="default"/>
      </w:rPr>
    </w:lvl>
    <w:lvl w:ilvl="2" w:tplc="CF465268" w:tentative="1">
      <w:start w:val="1"/>
      <w:numFmt w:val="bullet"/>
      <w:lvlText w:val=""/>
      <w:lvlJc w:val="left"/>
      <w:pPr>
        <w:tabs>
          <w:tab w:val="num" w:pos="2160"/>
        </w:tabs>
        <w:ind w:left="2160" w:hanging="360"/>
      </w:pPr>
      <w:rPr>
        <w:rFonts w:ascii="Wingdings" w:hAnsi="Wingdings" w:hint="default"/>
      </w:rPr>
    </w:lvl>
    <w:lvl w:ilvl="3" w:tplc="FA1A3F40" w:tentative="1">
      <w:start w:val="1"/>
      <w:numFmt w:val="bullet"/>
      <w:lvlText w:val=""/>
      <w:lvlJc w:val="left"/>
      <w:pPr>
        <w:tabs>
          <w:tab w:val="num" w:pos="2880"/>
        </w:tabs>
        <w:ind w:left="2880" w:hanging="360"/>
      </w:pPr>
      <w:rPr>
        <w:rFonts w:ascii="Wingdings" w:hAnsi="Wingdings" w:hint="default"/>
      </w:rPr>
    </w:lvl>
    <w:lvl w:ilvl="4" w:tplc="DCFE8A96" w:tentative="1">
      <w:start w:val="1"/>
      <w:numFmt w:val="bullet"/>
      <w:lvlText w:val=""/>
      <w:lvlJc w:val="left"/>
      <w:pPr>
        <w:tabs>
          <w:tab w:val="num" w:pos="3600"/>
        </w:tabs>
        <w:ind w:left="3600" w:hanging="360"/>
      </w:pPr>
      <w:rPr>
        <w:rFonts w:ascii="Wingdings" w:hAnsi="Wingdings" w:hint="default"/>
      </w:rPr>
    </w:lvl>
    <w:lvl w:ilvl="5" w:tplc="0F4C18F8" w:tentative="1">
      <w:start w:val="1"/>
      <w:numFmt w:val="bullet"/>
      <w:lvlText w:val=""/>
      <w:lvlJc w:val="left"/>
      <w:pPr>
        <w:tabs>
          <w:tab w:val="num" w:pos="4320"/>
        </w:tabs>
        <w:ind w:left="4320" w:hanging="360"/>
      </w:pPr>
      <w:rPr>
        <w:rFonts w:ascii="Wingdings" w:hAnsi="Wingdings" w:hint="default"/>
      </w:rPr>
    </w:lvl>
    <w:lvl w:ilvl="6" w:tplc="3350E3AC" w:tentative="1">
      <w:start w:val="1"/>
      <w:numFmt w:val="bullet"/>
      <w:lvlText w:val=""/>
      <w:lvlJc w:val="left"/>
      <w:pPr>
        <w:tabs>
          <w:tab w:val="num" w:pos="5040"/>
        </w:tabs>
        <w:ind w:left="5040" w:hanging="360"/>
      </w:pPr>
      <w:rPr>
        <w:rFonts w:ascii="Wingdings" w:hAnsi="Wingdings" w:hint="default"/>
      </w:rPr>
    </w:lvl>
    <w:lvl w:ilvl="7" w:tplc="E69A3322" w:tentative="1">
      <w:start w:val="1"/>
      <w:numFmt w:val="bullet"/>
      <w:lvlText w:val=""/>
      <w:lvlJc w:val="left"/>
      <w:pPr>
        <w:tabs>
          <w:tab w:val="num" w:pos="5760"/>
        </w:tabs>
        <w:ind w:left="5760" w:hanging="360"/>
      </w:pPr>
      <w:rPr>
        <w:rFonts w:ascii="Wingdings" w:hAnsi="Wingdings" w:hint="default"/>
      </w:rPr>
    </w:lvl>
    <w:lvl w:ilvl="8" w:tplc="1F2E89F0" w:tentative="1">
      <w:start w:val="1"/>
      <w:numFmt w:val="bullet"/>
      <w:lvlText w:val=""/>
      <w:lvlJc w:val="left"/>
      <w:pPr>
        <w:tabs>
          <w:tab w:val="num" w:pos="6480"/>
        </w:tabs>
        <w:ind w:left="6480" w:hanging="360"/>
      </w:pPr>
      <w:rPr>
        <w:rFonts w:ascii="Wingdings" w:hAnsi="Wingdings" w:hint="default"/>
      </w:rPr>
    </w:lvl>
  </w:abstractNum>
  <w:num w:numId="1" w16cid:durableId="1125582721">
    <w:abstractNumId w:val="1"/>
  </w:num>
  <w:num w:numId="2" w16cid:durableId="1160466217">
    <w:abstractNumId w:val="20"/>
  </w:num>
  <w:num w:numId="3" w16cid:durableId="1756198631">
    <w:abstractNumId w:val="18"/>
  </w:num>
  <w:num w:numId="4" w16cid:durableId="2040934483">
    <w:abstractNumId w:val="11"/>
  </w:num>
  <w:num w:numId="5" w16cid:durableId="1845240396">
    <w:abstractNumId w:val="14"/>
  </w:num>
  <w:num w:numId="6" w16cid:durableId="1543860344">
    <w:abstractNumId w:val="12"/>
  </w:num>
  <w:num w:numId="7" w16cid:durableId="1054498631">
    <w:abstractNumId w:val="4"/>
  </w:num>
  <w:num w:numId="8" w16cid:durableId="334919525">
    <w:abstractNumId w:val="15"/>
  </w:num>
  <w:num w:numId="9" w16cid:durableId="1497959190">
    <w:abstractNumId w:val="17"/>
  </w:num>
  <w:num w:numId="10" w16cid:durableId="98372757">
    <w:abstractNumId w:val="3"/>
  </w:num>
  <w:num w:numId="11" w16cid:durableId="1792360867">
    <w:abstractNumId w:val="7"/>
  </w:num>
  <w:num w:numId="12" w16cid:durableId="1058937258">
    <w:abstractNumId w:val="25"/>
  </w:num>
  <w:num w:numId="13" w16cid:durableId="914973333">
    <w:abstractNumId w:val="6"/>
  </w:num>
  <w:num w:numId="14" w16cid:durableId="1781100318">
    <w:abstractNumId w:val="24"/>
  </w:num>
  <w:num w:numId="15" w16cid:durableId="501967308">
    <w:abstractNumId w:val="19"/>
  </w:num>
  <w:num w:numId="16" w16cid:durableId="383454238">
    <w:abstractNumId w:val="10"/>
  </w:num>
  <w:num w:numId="17" w16cid:durableId="353121416">
    <w:abstractNumId w:val="5"/>
  </w:num>
  <w:num w:numId="18" w16cid:durableId="1623658091">
    <w:abstractNumId w:val="16"/>
  </w:num>
  <w:num w:numId="19" w16cid:durableId="460415434">
    <w:abstractNumId w:val="8"/>
  </w:num>
  <w:num w:numId="20" w16cid:durableId="1446852822">
    <w:abstractNumId w:val="13"/>
  </w:num>
  <w:num w:numId="21" w16cid:durableId="755634864">
    <w:abstractNumId w:val="0"/>
  </w:num>
  <w:num w:numId="22" w16cid:durableId="776563154">
    <w:abstractNumId w:val="21"/>
  </w:num>
  <w:num w:numId="23" w16cid:durableId="20088239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3239432">
    <w:abstractNumId w:val="9"/>
  </w:num>
  <w:num w:numId="25" w16cid:durableId="484903446">
    <w:abstractNumId w:val="22"/>
  </w:num>
  <w:num w:numId="26" w16cid:durableId="1294872517">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69F"/>
    <w:rsid w:val="00001260"/>
    <w:rsid w:val="00007BA3"/>
    <w:rsid w:val="000106F9"/>
    <w:rsid w:val="00013180"/>
    <w:rsid w:val="00014146"/>
    <w:rsid w:val="00021303"/>
    <w:rsid w:val="000273C9"/>
    <w:rsid w:val="0003058E"/>
    <w:rsid w:val="000315C0"/>
    <w:rsid w:val="00032FD8"/>
    <w:rsid w:val="0003340A"/>
    <w:rsid w:val="00040E2A"/>
    <w:rsid w:val="000416D4"/>
    <w:rsid w:val="00042DF3"/>
    <w:rsid w:val="000447EC"/>
    <w:rsid w:val="000467DE"/>
    <w:rsid w:val="0004697D"/>
    <w:rsid w:val="000478F8"/>
    <w:rsid w:val="00051956"/>
    <w:rsid w:val="00052CD6"/>
    <w:rsid w:val="00053F04"/>
    <w:rsid w:val="00063941"/>
    <w:rsid w:val="0009184B"/>
    <w:rsid w:val="000A1F97"/>
    <w:rsid w:val="000B1ABB"/>
    <w:rsid w:val="000B26C0"/>
    <w:rsid w:val="000B46EB"/>
    <w:rsid w:val="000C0FA0"/>
    <w:rsid w:val="000C5039"/>
    <w:rsid w:val="000D4F01"/>
    <w:rsid w:val="000E4792"/>
    <w:rsid w:val="000E4928"/>
    <w:rsid w:val="000E7A8C"/>
    <w:rsid w:val="000F73E0"/>
    <w:rsid w:val="00107024"/>
    <w:rsid w:val="00113FE5"/>
    <w:rsid w:val="00115C01"/>
    <w:rsid w:val="0012204B"/>
    <w:rsid w:val="001311BE"/>
    <w:rsid w:val="00143DFF"/>
    <w:rsid w:val="001515E7"/>
    <w:rsid w:val="00155C2B"/>
    <w:rsid w:val="001562CE"/>
    <w:rsid w:val="00163C43"/>
    <w:rsid w:val="00164F6B"/>
    <w:rsid w:val="00172539"/>
    <w:rsid w:val="00172676"/>
    <w:rsid w:val="001804A4"/>
    <w:rsid w:val="00181A13"/>
    <w:rsid w:val="00183ADA"/>
    <w:rsid w:val="00187DCF"/>
    <w:rsid w:val="00192C63"/>
    <w:rsid w:val="001939E4"/>
    <w:rsid w:val="00197E15"/>
    <w:rsid w:val="001A0C4F"/>
    <w:rsid w:val="001B0327"/>
    <w:rsid w:val="001B3F32"/>
    <w:rsid w:val="001C12C4"/>
    <w:rsid w:val="001D2FDE"/>
    <w:rsid w:val="001E1514"/>
    <w:rsid w:val="001F49B5"/>
    <w:rsid w:val="001F5A38"/>
    <w:rsid w:val="00201844"/>
    <w:rsid w:val="00213C15"/>
    <w:rsid w:val="002203DD"/>
    <w:rsid w:val="00220CEA"/>
    <w:rsid w:val="00222CFE"/>
    <w:rsid w:val="002261BA"/>
    <w:rsid w:val="002336C9"/>
    <w:rsid w:val="002370B0"/>
    <w:rsid w:val="00241632"/>
    <w:rsid w:val="00243997"/>
    <w:rsid w:val="00252E8D"/>
    <w:rsid w:val="00253853"/>
    <w:rsid w:val="002623E2"/>
    <w:rsid w:val="0026469D"/>
    <w:rsid w:val="00272240"/>
    <w:rsid w:val="00274148"/>
    <w:rsid w:val="00282F7E"/>
    <w:rsid w:val="00286B23"/>
    <w:rsid w:val="002968C0"/>
    <w:rsid w:val="002A1B0B"/>
    <w:rsid w:val="002A24B1"/>
    <w:rsid w:val="002A73DC"/>
    <w:rsid w:val="002B4472"/>
    <w:rsid w:val="002B54C1"/>
    <w:rsid w:val="002C0970"/>
    <w:rsid w:val="002D10D4"/>
    <w:rsid w:val="002D6F24"/>
    <w:rsid w:val="002F52CF"/>
    <w:rsid w:val="002F6749"/>
    <w:rsid w:val="003004B7"/>
    <w:rsid w:val="003144DD"/>
    <w:rsid w:val="00315B6C"/>
    <w:rsid w:val="00324693"/>
    <w:rsid w:val="00325728"/>
    <w:rsid w:val="003305C3"/>
    <w:rsid w:val="00342291"/>
    <w:rsid w:val="00344F5E"/>
    <w:rsid w:val="00347067"/>
    <w:rsid w:val="00351685"/>
    <w:rsid w:val="003544AD"/>
    <w:rsid w:val="0036259F"/>
    <w:rsid w:val="003656F8"/>
    <w:rsid w:val="00366742"/>
    <w:rsid w:val="0037593B"/>
    <w:rsid w:val="00396742"/>
    <w:rsid w:val="003A13BE"/>
    <w:rsid w:val="003A42EC"/>
    <w:rsid w:val="003B0B1C"/>
    <w:rsid w:val="003B225E"/>
    <w:rsid w:val="003B4737"/>
    <w:rsid w:val="003C1546"/>
    <w:rsid w:val="003C21B1"/>
    <w:rsid w:val="003C4E35"/>
    <w:rsid w:val="003D1DE7"/>
    <w:rsid w:val="003D25BF"/>
    <w:rsid w:val="003D3BFF"/>
    <w:rsid w:val="003D4C7D"/>
    <w:rsid w:val="003E38ED"/>
    <w:rsid w:val="003E717B"/>
    <w:rsid w:val="003F2CD6"/>
    <w:rsid w:val="00404047"/>
    <w:rsid w:val="00404C2D"/>
    <w:rsid w:val="00411179"/>
    <w:rsid w:val="004113DE"/>
    <w:rsid w:val="00416232"/>
    <w:rsid w:val="00417606"/>
    <w:rsid w:val="00422B9A"/>
    <w:rsid w:val="00427E42"/>
    <w:rsid w:val="00431FD2"/>
    <w:rsid w:val="00457CE1"/>
    <w:rsid w:val="00461062"/>
    <w:rsid w:val="00465DCD"/>
    <w:rsid w:val="00466DE7"/>
    <w:rsid w:val="00472D5A"/>
    <w:rsid w:val="00481E57"/>
    <w:rsid w:val="00482708"/>
    <w:rsid w:val="00490A43"/>
    <w:rsid w:val="004916F1"/>
    <w:rsid w:val="00491A9E"/>
    <w:rsid w:val="00491C64"/>
    <w:rsid w:val="004921F4"/>
    <w:rsid w:val="00493A13"/>
    <w:rsid w:val="00494896"/>
    <w:rsid w:val="00495D87"/>
    <w:rsid w:val="00496AFD"/>
    <w:rsid w:val="004973BE"/>
    <w:rsid w:val="004A0F87"/>
    <w:rsid w:val="004A4990"/>
    <w:rsid w:val="004B0A94"/>
    <w:rsid w:val="004B175F"/>
    <w:rsid w:val="004C6856"/>
    <w:rsid w:val="004F487A"/>
    <w:rsid w:val="005206F6"/>
    <w:rsid w:val="005210C3"/>
    <w:rsid w:val="00522681"/>
    <w:rsid w:val="00540A0A"/>
    <w:rsid w:val="00542BD7"/>
    <w:rsid w:val="00550295"/>
    <w:rsid w:val="00566305"/>
    <w:rsid w:val="005671C0"/>
    <w:rsid w:val="005677BD"/>
    <w:rsid w:val="00571F7D"/>
    <w:rsid w:val="005740AD"/>
    <w:rsid w:val="005743C3"/>
    <w:rsid w:val="00576CBC"/>
    <w:rsid w:val="00584420"/>
    <w:rsid w:val="00584B2B"/>
    <w:rsid w:val="00585544"/>
    <w:rsid w:val="005867CD"/>
    <w:rsid w:val="00590DE8"/>
    <w:rsid w:val="0059168B"/>
    <w:rsid w:val="00595546"/>
    <w:rsid w:val="00595B17"/>
    <w:rsid w:val="00597AB5"/>
    <w:rsid w:val="00597BF0"/>
    <w:rsid w:val="005A17A1"/>
    <w:rsid w:val="005B0B29"/>
    <w:rsid w:val="005B3506"/>
    <w:rsid w:val="005C132B"/>
    <w:rsid w:val="005C1A89"/>
    <w:rsid w:val="005C350F"/>
    <w:rsid w:val="005C7E9F"/>
    <w:rsid w:val="005D1215"/>
    <w:rsid w:val="005E11F3"/>
    <w:rsid w:val="005E4211"/>
    <w:rsid w:val="005E6569"/>
    <w:rsid w:val="005F228C"/>
    <w:rsid w:val="0060327D"/>
    <w:rsid w:val="0061160E"/>
    <w:rsid w:val="006140E5"/>
    <w:rsid w:val="00614F11"/>
    <w:rsid w:val="00616441"/>
    <w:rsid w:val="00616D86"/>
    <w:rsid w:val="00616E7F"/>
    <w:rsid w:val="00627A20"/>
    <w:rsid w:val="006335F7"/>
    <w:rsid w:val="0063450D"/>
    <w:rsid w:val="00634C44"/>
    <w:rsid w:val="0063618B"/>
    <w:rsid w:val="006472C8"/>
    <w:rsid w:val="00647708"/>
    <w:rsid w:val="00647807"/>
    <w:rsid w:val="006535C9"/>
    <w:rsid w:val="0065779A"/>
    <w:rsid w:val="00661339"/>
    <w:rsid w:val="00664CB7"/>
    <w:rsid w:val="00664FA7"/>
    <w:rsid w:val="00670328"/>
    <w:rsid w:val="00671D94"/>
    <w:rsid w:val="00685985"/>
    <w:rsid w:val="0069147A"/>
    <w:rsid w:val="00691A26"/>
    <w:rsid w:val="0069219D"/>
    <w:rsid w:val="006931E4"/>
    <w:rsid w:val="00693F5A"/>
    <w:rsid w:val="00694A04"/>
    <w:rsid w:val="006A33FD"/>
    <w:rsid w:val="006A6EFB"/>
    <w:rsid w:val="006B2809"/>
    <w:rsid w:val="006C5A92"/>
    <w:rsid w:val="006D33BB"/>
    <w:rsid w:val="006E09BA"/>
    <w:rsid w:val="006F1198"/>
    <w:rsid w:val="006F269F"/>
    <w:rsid w:val="00707331"/>
    <w:rsid w:val="00716DF1"/>
    <w:rsid w:val="00717C58"/>
    <w:rsid w:val="0072008A"/>
    <w:rsid w:val="0072319F"/>
    <w:rsid w:val="007243A9"/>
    <w:rsid w:val="00727626"/>
    <w:rsid w:val="007478F2"/>
    <w:rsid w:val="00747E99"/>
    <w:rsid w:val="007640EB"/>
    <w:rsid w:val="007666F0"/>
    <w:rsid w:val="007720BA"/>
    <w:rsid w:val="00773EAC"/>
    <w:rsid w:val="007836F4"/>
    <w:rsid w:val="00784CF2"/>
    <w:rsid w:val="00784DF2"/>
    <w:rsid w:val="00785A11"/>
    <w:rsid w:val="00792588"/>
    <w:rsid w:val="00796675"/>
    <w:rsid w:val="007A2C2A"/>
    <w:rsid w:val="007A7DA9"/>
    <w:rsid w:val="007B21D3"/>
    <w:rsid w:val="007C2391"/>
    <w:rsid w:val="007C279B"/>
    <w:rsid w:val="007D0733"/>
    <w:rsid w:val="007D11B6"/>
    <w:rsid w:val="007E3DB2"/>
    <w:rsid w:val="007E43D1"/>
    <w:rsid w:val="007F5829"/>
    <w:rsid w:val="007F5CB2"/>
    <w:rsid w:val="00802E65"/>
    <w:rsid w:val="0080366A"/>
    <w:rsid w:val="008101BC"/>
    <w:rsid w:val="00816141"/>
    <w:rsid w:val="008178C2"/>
    <w:rsid w:val="00826D2E"/>
    <w:rsid w:val="00830DAD"/>
    <w:rsid w:val="00835D6D"/>
    <w:rsid w:val="00837249"/>
    <w:rsid w:val="008430C8"/>
    <w:rsid w:val="00843182"/>
    <w:rsid w:val="008617DA"/>
    <w:rsid w:val="0086186F"/>
    <w:rsid w:val="00863401"/>
    <w:rsid w:val="00865B58"/>
    <w:rsid w:val="00872E25"/>
    <w:rsid w:val="008743DB"/>
    <w:rsid w:val="0087729B"/>
    <w:rsid w:val="0088076E"/>
    <w:rsid w:val="00880CD6"/>
    <w:rsid w:val="00881A63"/>
    <w:rsid w:val="00882E04"/>
    <w:rsid w:val="00884739"/>
    <w:rsid w:val="00890199"/>
    <w:rsid w:val="00892B6B"/>
    <w:rsid w:val="00892FF7"/>
    <w:rsid w:val="0089480C"/>
    <w:rsid w:val="008949A2"/>
    <w:rsid w:val="00896193"/>
    <w:rsid w:val="008A62D0"/>
    <w:rsid w:val="008B7858"/>
    <w:rsid w:val="008C0820"/>
    <w:rsid w:val="008C1AB7"/>
    <w:rsid w:val="008C2116"/>
    <w:rsid w:val="008C3B5C"/>
    <w:rsid w:val="008E07FD"/>
    <w:rsid w:val="008E20F1"/>
    <w:rsid w:val="008E5DEE"/>
    <w:rsid w:val="008E6A5C"/>
    <w:rsid w:val="008E75A2"/>
    <w:rsid w:val="008F27C5"/>
    <w:rsid w:val="008F4990"/>
    <w:rsid w:val="00903BB4"/>
    <w:rsid w:val="00904783"/>
    <w:rsid w:val="00906C1D"/>
    <w:rsid w:val="009165B6"/>
    <w:rsid w:val="00920F68"/>
    <w:rsid w:val="00921BE7"/>
    <w:rsid w:val="00926C24"/>
    <w:rsid w:val="00927660"/>
    <w:rsid w:val="00930440"/>
    <w:rsid w:val="00933901"/>
    <w:rsid w:val="00935DA5"/>
    <w:rsid w:val="00935F44"/>
    <w:rsid w:val="00940D4C"/>
    <w:rsid w:val="0094704A"/>
    <w:rsid w:val="00952E61"/>
    <w:rsid w:val="00953309"/>
    <w:rsid w:val="0095462D"/>
    <w:rsid w:val="009565A6"/>
    <w:rsid w:val="00962423"/>
    <w:rsid w:val="00965B5A"/>
    <w:rsid w:val="009719BE"/>
    <w:rsid w:val="00975B82"/>
    <w:rsid w:val="0097629D"/>
    <w:rsid w:val="009821C8"/>
    <w:rsid w:val="00982F8D"/>
    <w:rsid w:val="009925DF"/>
    <w:rsid w:val="009965F1"/>
    <w:rsid w:val="009A224A"/>
    <w:rsid w:val="009A2BF3"/>
    <w:rsid w:val="009A7123"/>
    <w:rsid w:val="009B0E81"/>
    <w:rsid w:val="009B1F47"/>
    <w:rsid w:val="009B5742"/>
    <w:rsid w:val="009B5D38"/>
    <w:rsid w:val="009C31AE"/>
    <w:rsid w:val="009C5EDE"/>
    <w:rsid w:val="009C6AA0"/>
    <w:rsid w:val="009E0A48"/>
    <w:rsid w:val="009F022C"/>
    <w:rsid w:val="009F0BBC"/>
    <w:rsid w:val="009F4757"/>
    <w:rsid w:val="009F7B5A"/>
    <w:rsid w:val="00A0532C"/>
    <w:rsid w:val="00A10164"/>
    <w:rsid w:val="00A229B5"/>
    <w:rsid w:val="00A229C0"/>
    <w:rsid w:val="00A258FD"/>
    <w:rsid w:val="00A26E5A"/>
    <w:rsid w:val="00A35423"/>
    <w:rsid w:val="00A53A15"/>
    <w:rsid w:val="00A6268F"/>
    <w:rsid w:val="00A62FA3"/>
    <w:rsid w:val="00A71220"/>
    <w:rsid w:val="00A80A1C"/>
    <w:rsid w:val="00A87228"/>
    <w:rsid w:val="00AB063D"/>
    <w:rsid w:val="00AB5213"/>
    <w:rsid w:val="00AC0FE9"/>
    <w:rsid w:val="00AC1E42"/>
    <w:rsid w:val="00AC4BAC"/>
    <w:rsid w:val="00AC74E1"/>
    <w:rsid w:val="00AD0D2D"/>
    <w:rsid w:val="00AE1BBF"/>
    <w:rsid w:val="00AF3CD2"/>
    <w:rsid w:val="00AF443C"/>
    <w:rsid w:val="00AF47CE"/>
    <w:rsid w:val="00B00EDF"/>
    <w:rsid w:val="00B038F8"/>
    <w:rsid w:val="00B0567F"/>
    <w:rsid w:val="00B126B2"/>
    <w:rsid w:val="00B24AFF"/>
    <w:rsid w:val="00B25BB6"/>
    <w:rsid w:val="00B25E0D"/>
    <w:rsid w:val="00B32B4B"/>
    <w:rsid w:val="00B43D3E"/>
    <w:rsid w:val="00B4494C"/>
    <w:rsid w:val="00B45383"/>
    <w:rsid w:val="00B460DC"/>
    <w:rsid w:val="00B47381"/>
    <w:rsid w:val="00B51179"/>
    <w:rsid w:val="00B5180C"/>
    <w:rsid w:val="00B55494"/>
    <w:rsid w:val="00B6151C"/>
    <w:rsid w:val="00B61684"/>
    <w:rsid w:val="00B6330A"/>
    <w:rsid w:val="00B650CE"/>
    <w:rsid w:val="00B71944"/>
    <w:rsid w:val="00B77EE8"/>
    <w:rsid w:val="00B929AC"/>
    <w:rsid w:val="00B96DD9"/>
    <w:rsid w:val="00BA098A"/>
    <w:rsid w:val="00BA3BD2"/>
    <w:rsid w:val="00BB498D"/>
    <w:rsid w:val="00BB4C3F"/>
    <w:rsid w:val="00BC6474"/>
    <w:rsid w:val="00BD279F"/>
    <w:rsid w:val="00BD5EA0"/>
    <w:rsid w:val="00BD7AAF"/>
    <w:rsid w:val="00BE2C8C"/>
    <w:rsid w:val="00BE7249"/>
    <w:rsid w:val="00BF1DDC"/>
    <w:rsid w:val="00BF5BCE"/>
    <w:rsid w:val="00BF762B"/>
    <w:rsid w:val="00C01DDC"/>
    <w:rsid w:val="00C02492"/>
    <w:rsid w:val="00C02891"/>
    <w:rsid w:val="00C02A69"/>
    <w:rsid w:val="00C0309E"/>
    <w:rsid w:val="00C03D55"/>
    <w:rsid w:val="00C04A5B"/>
    <w:rsid w:val="00C067D9"/>
    <w:rsid w:val="00C15B51"/>
    <w:rsid w:val="00C31002"/>
    <w:rsid w:val="00C3418E"/>
    <w:rsid w:val="00C41D7D"/>
    <w:rsid w:val="00C435FA"/>
    <w:rsid w:val="00C46D86"/>
    <w:rsid w:val="00C47F2D"/>
    <w:rsid w:val="00C524E8"/>
    <w:rsid w:val="00C571DD"/>
    <w:rsid w:val="00C60967"/>
    <w:rsid w:val="00C6279D"/>
    <w:rsid w:val="00C62C48"/>
    <w:rsid w:val="00C76B63"/>
    <w:rsid w:val="00C818AA"/>
    <w:rsid w:val="00C87655"/>
    <w:rsid w:val="00C94A7F"/>
    <w:rsid w:val="00C97359"/>
    <w:rsid w:val="00CA5094"/>
    <w:rsid w:val="00CB0637"/>
    <w:rsid w:val="00CB3448"/>
    <w:rsid w:val="00CC12D1"/>
    <w:rsid w:val="00CC3164"/>
    <w:rsid w:val="00CC34FC"/>
    <w:rsid w:val="00CC49D4"/>
    <w:rsid w:val="00CD73A5"/>
    <w:rsid w:val="00CE7A0B"/>
    <w:rsid w:val="00CF1081"/>
    <w:rsid w:val="00CF1C9C"/>
    <w:rsid w:val="00CF2D8F"/>
    <w:rsid w:val="00CF3858"/>
    <w:rsid w:val="00D030DA"/>
    <w:rsid w:val="00D108AC"/>
    <w:rsid w:val="00D12FC4"/>
    <w:rsid w:val="00D13920"/>
    <w:rsid w:val="00D143DC"/>
    <w:rsid w:val="00D16861"/>
    <w:rsid w:val="00D16910"/>
    <w:rsid w:val="00D17D00"/>
    <w:rsid w:val="00D23E50"/>
    <w:rsid w:val="00D26ED4"/>
    <w:rsid w:val="00D353FD"/>
    <w:rsid w:val="00D4039A"/>
    <w:rsid w:val="00D40D7F"/>
    <w:rsid w:val="00D4204A"/>
    <w:rsid w:val="00D4271B"/>
    <w:rsid w:val="00D42DAF"/>
    <w:rsid w:val="00D541C9"/>
    <w:rsid w:val="00D543C2"/>
    <w:rsid w:val="00D60EE0"/>
    <w:rsid w:val="00D61E13"/>
    <w:rsid w:val="00D62735"/>
    <w:rsid w:val="00D709CE"/>
    <w:rsid w:val="00D71F27"/>
    <w:rsid w:val="00D73B6B"/>
    <w:rsid w:val="00D73E1E"/>
    <w:rsid w:val="00D764F8"/>
    <w:rsid w:val="00D862C6"/>
    <w:rsid w:val="00D94F62"/>
    <w:rsid w:val="00D9524D"/>
    <w:rsid w:val="00DA2264"/>
    <w:rsid w:val="00DA3C11"/>
    <w:rsid w:val="00DA64EC"/>
    <w:rsid w:val="00DA757E"/>
    <w:rsid w:val="00DB0054"/>
    <w:rsid w:val="00DB275D"/>
    <w:rsid w:val="00DB4FB1"/>
    <w:rsid w:val="00DC0CA4"/>
    <w:rsid w:val="00DC0DA4"/>
    <w:rsid w:val="00DD4427"/>
    <w:rsid w:val="00DD55DD"/>
    <w:rsid w:val="00DD5EEF"/>
    <w:rsid w:val="00DE1416"/>
    <w:rsid w:val="00DE3AE1"/>
    <w:rsid w:val="00DE7D09"/>
    <w:rsid w:val="00DF481D"/>
    <w:rsid w:val="00E0465F"/>
    <w:rsid w:val="00E062A4"/>
    <w:rsid w:val="00E11717"/>
    <w:rsid w:val="00E11E87"/>
    <w:rsid w:val="00E13FB0"/>
    <w:rsid w:val="00E23E8B"/>
    <w:rsid w:val="00E24DB0"/>
    <w:rsid w:val="00E31448"/>
    <w:rsid w:val="00E32010"/>
    <w:rsid w:val="00E414FB"/>
    <w:rsid w:val="00E47715"/>
    <w:rsid w:val="00E62DCC"/>
    <w:rsid w:val="00E82FD1"/>
    <w:rsid w:val="00E846C5"/>
    <w:rsid w:val="00E90D74"/>
    <w:rsid w:val="00EA1274"/>
    <w:rsid w:val="00EA49CC"/>
    <w:rsid w:val="00EA4B3B"/>
    <w:rsid w:val="00EB2BC2"/>
    <w:rsid w:val="00EB2FCF"/>
    <w:rsid w:val="00EB6C82"/>
    <w:rsid w:val="00EC4326"/>
    <w:rsid w:val="00ED305F"/>
    <w:rsid w:val="00ED3204"/>
    <w:rsid w:val="00ED548B"/>
    <w:rsid w:val="00ED67A1"/>
    <w:rsid w:val="00EE4913"/>
    <w:rsid w:val="00EE514B"/>
    <w:rsid w:val="00EF22E7"/>
    <w:rsid w:val="00F00257"/>
    <w:rsid w:val="00F015E8"/>
    <w:rsid w:val="00F01E77"/>
    <w:rsid w:val="00F03FE7"/>
    <w:rsid w:val="00F06480"/>
    <w:rsid w:val="00F12975"/>
    <w:rsid w:val="00F20224"/>
    <w:rsid w:val="00F219C7"/>
    <w:rsid w:val="00F46BF6"/>
    <w:rsid w:val="00F46DE1"/>
    <w:rsid w:val="00F46FD2"/>
    <w:rsid w:val="00F5162C"/>
    <w:rsid w:val="00F517C6"/>
    <w:rsid w:val="00F51B6E"/>
    <w:rsid w:val="00F6182D"/>
    <w:rsid w:val="00F65438"/>
    <w:rsid w:val="00F70766"/>
    <w:rsid w:val="00F7094A"/>
    <w:rsid w:val="00F7766A"/>
    <w:rsid w:val="00F84E49"/>
    <w:rsid w:val="00F91B01"/>
    <w:rsid w:val="00FA599E"/>
    <w:rsid w:val="00FC1360"/>
    <w:rsid w:val="00FC1486"/>
    <w:rsid w:val="00FC3CE4"/>
    <w:rsid w:val="00FC67DB"/>
    <w:rsid w:val="00FD1A2A"/>
    <w:rsid w:val="00FD3796"/>
    <w:rsid w:val="00FE5A7B"/>
    <w:rsid w:val="00FF258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60502"/>
  <w15:chartTrackingRefBased/>
  <w15:docId w15:val="{68A8026D-A32F-47DB-A78B-535AE55F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6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69F"/>
    <w:pPr>
      <w:ind w:left="720"/>
      <w:contextualSpacing/>
    </w:pPr>
  </w:style>
  <w:style w:type="paragraph" w:customStyle="1" w:styleId="Default">
    <w:name w:val="Default"/>
    <w:rsid w:val="006F269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C524E8"/>
    <w:pPr>
      <w:spacing w:before="100" w:beforeAutospacing="1" w:after="100" w:afterAutospacing="1" w:line="240" w:lineRule="auto"/>
    </w:pPr>
    <w:rPr>
      <w:rFonts w:ascii="Times New Roman" w:eastAsia="Times New Roman" w:hAnsi="Times New Roman" w:cs="Times New Roman"/>
      <w:sz w:val="24"/>
      <w:szCs w:val="24"/>
      <w:lang w:eastAsia="en-NZ"/>
    </w:rPr>
  </w:style>
  <w:style w:type="table" w:styleId="TableGrid">
    <w:name w:val="Table Grid"/>
    <w:basedOn w:val="TableNormal"/>
    <w:uiPriority w:val="39"/>
    <w:rsid w:val="00492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32010"/>
    <w:rPr>
      <w:sz w:val="16"/>
      <w:szCs w:val="16"/>
    </w:rPr>
  </w:style>
  <w:style w:type="paragraph" w:customStyle="1" w:styleId="CommentText1">
    <w:name w:val="Comment Text1"/>
    <w:basedOn w:val="Normal"/>
    <w:next w:val="CommentText"/>
    <w:link w:val="CommentTextChar"/>
    <w:uiPriority w:val="99"/>
    <w:unhideWhenUsed/>
    <w:rsid w:val="00E32010"/>
    <w:pPr>
      <w:spacing w:after="160" w:line="240" w:lineRule="auto"/>
    </w:pPr>
    <w:rPr>
      <w:sz w:val="20"/>
      <w:szCs w:val="20"/>
    </w:rPr>
  </w:style>
  <w:style w:type="character" w:customStyle="1" w:styleId="CommentTextChar">
    <w:name w:val="Comment Text Char"/>
    <w:basedOn w:val="DefaultParagraphFont"/>
    <w:link w:val="CommentText1"/>
    <w:uiPriority w:val="99"/>
    <w:rsid w:val="00E32010"/>
    <w:rPr>
      <w:sz w:val="20"/>
      <w:szCs w:val="20"/>
    </w:rPr>
  </w:style>
  <w:style w:type="paragraph" w:styleId="CommentText">
    <w:name w:val="annotation text"/>
    <w:basedOn w:val="Normal"/>
    <w:link w:val="CommentTextChar1"/>
    <w:uiPriority w:val="99"/>
    <w:semiHidden/>
    <w:unhideWhenUsed/>
    <w:rsid w:val="00E32010"/>
    <w:pPr>
      <w:spacing w:line="240" w:lineRule="auto"/>
    </w:pPr>
    <w:rPr>
      <w:sz w:val="20"/>
      <w:szCs w:val="20"/>
    </w:rPr>
  </w:style>
  <w:style w:type="character" w:customStyle="1" w:styleId="CommentTextChar1">
    <w:name w:val="Comment Text Char1"/>
    <w:basedOn w:val="DefaultParagraphFont"/>
    <w:link w:val="CommentText"/>
    <w:uiPriority w:val="99"/>
    <w:semiHidden/>
    <w:rsid w:val="00E3201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61888">
      <w:bodyDiv w:val="1"/>
      <w:marLeft w:val="0"/>
      <w:marRight w:val="0"/>
      <w:marTop w:val="0"/>
      <w:marBottom w:val="0"/>
      <w:divBdr>
        <w:top w:val="none" w:sz="0" w:space="0" w:color="auto"/>
        <w:left w:val="none" w:sz="0" w:space="0" w:color="auto"/>
        <w:bottom w:val="none" w:sz="0" w:space="0" w:color="auto"/>
        <w:right w:val="none" w:sz="0" w:space="0" w:color="auto"/>
      </w:divBdr>
      <w:divsChild>
        <w:div w:id="161704636">
          <w:marLeft w:val="360"/>
          <w:marRight w:val="0"/>
          <w:marTop w:val="200"/>
          <w:marBottom w:val="0"/>
          <w:divBdr>
            <w:top w:val="none" w:sz="0" w:space="0" w:color="auto"/>
            <w:left w:val="none" w:sz="0" w:space="0" w:color="auto"/>
            <w:bottom w:val="none" w:sz="0" w:space="0" w:color="auto"/>
            <w:right w:val="none" w:sz="0" w:space="0" w:color="auto"/>
          </w:divBdr>
        </w:div>
        <w:div w:id="65807801">
          <w:marLeft w:val="360"/>
          <w:marRight w:val="0"/>
          <w:marTop w:val="200"/>
          <w:marBottom w:val="0"/>
          <w:divBdr>
            <w:top w:val="none" w:sz="0" w:space="0" w:color="auto"/>
            <w:left w:val="none" w:sz="0" w:space="0" w:color="auto"/>
            <w:bottom w:val="none" w:sz="0" w:space="0" w:color="auto"/>
            <w:right w:val="none" w:sz="0" w:space="0" w:color="auto"/>
          </w:divBdr>
        </w:div>
        <w:div w:id="1755475341">
          <w:marLeft w:val="360"/>
          <w:marRight w:val="0"/>
          <w:marTop w:val="200"/>
          <w:marBottom w:val="0"/>
          <w:divBdr>
            <w:top w:val="none" w:sz="0" w:space="0" w:color="auto"/>
            <w:left w:val="none" w:sz="0" w:space="0" w:color="auto"/>
            <w:bottom w:val="none" w:sz="0" w:space="0" w:color="auto"/>
            <w:right w:val="none" w:sz="0" w:space="0" w:color="auto"/>
          </w:divBdr>
        </w:div>
        <w:div w:id="659774455">
          <w:marLeft w:val="360"/>
          <w:marRight w:val="0"/>
          <w:marTop w:val="200"/>
          <w:marBottom w:val="0"/>
          <w:divBdr>
            <w:top w:val="none" w:sz="0" w:space="0" w:color="auto"/>
            <w:left w:val="none" w:sz="0" w:space="0" w:color="auto"/>
            <w:bottom w:val="none" w:sz="0" w:space="0" w:color="auto"/>
            <w:right w:val="none" w:sz="0" w:space="0" w:color="auto"/>
          </w:divBdr>
        </w:div>
        <w:div w:id="179393611">
          <w:marLeft w:val="360"/>
          <w:marRight w:val="0"/>
          <w:marTop w:val="200"/>
          <w:marBottom w:val="0"/>
          <w:divBdr>
            <w:top w:val="none" w:sz="0" w:space="0" w:color="auto"/>
            <w:left w:val="none" w:sz="0" w:space="0" w:color="auto"/>
            <w:bottom w:val="none" w:sz="0" w:space="0" w:color="auto"/>
            <w:right w:val="none" w:sz="0" w:space="0" w:color="auto"/>
          </w:divBdr>
        </w:div>
        <w:div w:id="196551425">
          <w:marLeft w:val="360"/>
          <w:marRight w:val="0"/>
          <w:marTop w:val="200"/>
          <w:marBottom w:val="0"/>
          <w:divBdr>
            <w:top w:val="none" w:sz="0" w:space="0" w:color="auto"/>
            <w:left w:val="none" w:sz="0" w:space="0" w:color="auto"/>
            <w:bottom w:val="none" w:sz="0" w:space="0" w:color="auto"/>
            <w:right w:val="none" w:sz="0" w:space="0" w:color="auto"/>
          </w:divBdr>
        </w:div>
        <w:div w:id="1448887557">
          <w:marLeft w:val="360"/>
          <w:marRight w:val="0"/>
          <w:marTop w:val="200"/>
          <w:marBottom w:val="0"/>
          <w:divBdr>
            <w:top w:val="none" w:sz="0" w:space="0" w:color="auto"/>
            <w:left w:val="none" w:sz="0" w:space="0" w:color="auto"/>
            <w:bottom w:val="none" w:sz="0" w:space="0" w:color="auto"/>
            <w:right w:val="none" w:sz="0" w:space="0" w:color="auto"/>
          </w:divBdr>
        </w:div>
        <w:div w:id="1762678487">
          <w:marLeft w:val="360"/>
          <w:marRight w:val="0"/>
          <w:marTop w:val="200"/>
          <w:marBottom w:val="0"/>
          <w:divBdr>
            <w:top w:val="none" w:sz="0" w:space="0" w:color="auto"/>
            <w:left w:val="none" w:sz="0" w:space="0" w:color="auto"/>
            <w:bottom w:val="none" w:sz="0" w:space="0" w:color="auto"/>
            <w:right w:val="none" w:sz="0" w:space="0" w:color="auto"/>
          </w:divBdr>
        </w:div>
        <w:div w:id="1518277490">
          <w:marLeft w:val="360"/>
          <w:marRight w:val="0"/>
          <w:marTop w:val="200"/>
          <w:marBottom w:val="0"/>
          <w:divBdr>
            <w:top w:val="none" w:sz="0" w:space="0" w:color="auto"/>
            <w:left w:val="none" w:sz="0" w:space="0" w:color="auto"/>
            <w:bottom w:val="none" w:sz="0" w:space="0" w:color="auto"/>
            <w:right w:val="none" w:sz="0" w:space="0" w:color="auto"/>
          </w:divBdr>
        </w:div>
      </w:divsChild>
    </w:div>
    <w:div w:id="58065047">
      <w:bodyDiv w:val="1"/>
      <w:marLeft w:val="0"/>
      <w:marRight w:val="0"/>
      <w:marTop w:val="0"/>
      <w:marBottom w:val="0"/>
      <w:divBdr>
        <w:top w:val="none" w:sz="0" w:space="0" w:color="auto"/>
        <w:left w:val="none" w:sz="0" w:space="0" w:color="auto"/>
        <w:bottom w:val="none" w:sz="0" w:space="0" w:color="auto"/>
        <w:right w:val="none" w:sz="0" w:space="0" w:color="auto"/>
      </w:divBdr>
      <w:divsChild>
        <w:div w:id="655182327">
          <w:marLeft w:val="446"/>
          <w:marRight w:val="0"/>
          <w:marTop w:val="0"/>
          <w:marBottom w:val="0"/>
          <w:divBdr>
            <w:top w:val="none" w:sz="0" w:space="0" w:color="auto"/>
            <w:left w:val="none" w:sz="0" w:space="0" w:color="auto"/>
            <w:bottom w:val="none" w:sz="0" w:space="0" w:color="auto"/>
            <w:right w:val="none" w:sz="0" w:space="0" w:color="auto"/>
          </w:divBdr>
        </w:div>
        <w:div w:id="1853298459">
          <w:marLeft w:val="446"/>
          <w:marRight w:val="0"/>
          <w:marTop w:val="0"/>
          <w:marBottom w:val="0"/>
          <w:divBdr>
            <w:top w:val="none" w:sz="0" w:space="0" w:color="auto"/>
            <w:left w:val="none" w:sz="0" w:space="0" w:color="auto"/>
            <w:bottom w:val="none" w:sz="0" w:space="0" w:color="auto"/>
            <w:right w:val="none" w:sz="0" w:space="0" w:color="auto"/>
          </w:divBdr>
        </w:div>
      </w:divsChild>
    </w:div>
    <w:div w:id="80373581">
      <w:bodyDiv w:val="1"/>
      <w:marLeft w:val="0"/>
      <w:marRight w:val="0"/>
      <w:marTop w:val="0"/>
      <w:marBottom w:val="0"/>
      <w:divBdr>
        <w:top w:val="none" w:sz="0" w:space="0" w:color="auto"/>
        <w:left w:val="none" w:sz="0" w:space="0" w:color="auto"/>
        <w:bottom w:val="none" w:sz="0" w:space="0" w:color="auto"/>
        <w:right w:val="none" w:sz="0" w:space="0" w:color="auto"/>
      </w:divBdr>
      <w:divsChild>
        <w:div w:id="583225260">
          <w:marLeft w:val="446"/>
          <w:marRight w:val="0"/>
          <w:marTop w:val="200"/>
          <w:marBottom w:val="160"/>
          <w:divBdr>
            <w:top w:val="none" w:sz="0" w:space="0" w:color="auto"/>
            <w:left w:val="none" w:sz="0" w:space="0" w:color="auto"/>
            <w:bottom w:val="none" w:sz="0" w:space="0" w:color="auto"/>
            <w:right w:val="none" w:sz="0" w:space="0" w:color="auto"/>
          </w:divBdr>
        </w:div>
        <w:div w:id="1942836557">
          <w:marLeft w:val="446"/>
          <w:marRight w:val="0"/>
          <w:marTop w:val="200"/>
          <w:marBottom w:val="160"/>
          <w:divBdr>
            <w:top w:val="none" w:sz="0" w:space="0" w:color="auto"/>
            <w:left w:val="none" w:sz="0" w:space="0" w:color="auto"/>
            <w:bottom w:val="none" w:sz="0" w:space="0" w:color="auto"/>
            <w:right w:val="none" w:sz="0" w:space="0" w:color="auto"/>
          </w:divBdr>
        </w:div>
      </w:divsChild>
    </w:div>
    <w:div w:id="91166702">
      <w:bodyDiv w:val="1"/>
      <w:marLeft w:val="0"/>
      <w:marRight w:val="0"/>
      <w:marTop w:val="0"/>
      <w:marBottom w:val="0"/>
      <w:divBdr>
        <w:top w:val="none" w:sz="0" w:space="0" w:color="auto"/>
        <w:left w:val="none" w:sz="0" w:space="0" w:color="auto"/>
        <w:bottom w:val="none" w:sz="0" w:space="0" w:color="auto"/>
        <w:right w:val="none" w:sz="0" w:space="0" w:color="auto"/>
      </w:divBdr>
      <w:divsChild>
        <w:div w:id="2120250315">
          <w:marLeft w:val="144"/>
          <w:marRight w:val="0"/>
          <w:marTop w:val="240"/>
          <w:marBottom w:val="40"/>
          <w:divBdr>
            <w:top w:val="none" w:sz="0" w:space="0" w:color="auto"/>
            <w:left w:val="none" w:sz="0" w:space="0" w:color="auto"/>
            <w:bottom w:val="none" w:sz="0" w:space="0" w:color="auto"/>
            <w:right w:val="none" w:sz="0" w:space="0" w:color="auto"/>
          </w:divBdr>
        </w:div>
        <w:div w:id="728384660">
          <w:marLeft w:val="144"/>
          <w:marRight w:val="0"/>
          <w:marTop w:val="240"/>
          <w:marBottom w:val="40"/>
          <w:divBdr>
            <w:top w:val="none" w:sz="0" w:space="0" w:color="auto"/>
            <w:left w:val="none" w:sz="0" w:space="0" w:color="auto"/>
            <w:bottom w:val="none" w:sz="0" w:space="0" w:color="auto"/>
            <w:right w:val="none" w:sz="0" w:space="0" w:color="auto"/>
          </w:divBdr>
        </w:div>
        <w:div w:id="1475029693">
          <w:marLeft w:val="144"/>
          <w:marRight w:val="0"/>
          <w:marTop w:val="240"/>
          <w:marBottom w:val="40"/>
          <w:divBdr>
            <w:top w:val="none" w:sz="0" w:space="0" w:color="auto"/>
            <w:left w:val="none" w:sz="0" w:space="0" w:color="auto"/>
            <w:bottom w:val="none" w:sz="0" w:space="0" w:color="auto"/>
            <w:right w:val="none" w:sz="0" w:space="0" w:color="auto"/>
          </w:divBdr>
        </w:div>
        <w:div w:id="342587333">
          <w:marLeft w:val="144"/>
          <w:marRight w:val="0"/>
          <w:marTop w:val="240"/>
          <w:marBottom w:val="40"/>
          <w:divBdr>
            <w:top w:val="none" w:sz="0" w:space="0" w:color="auto"/>
            <w:left w:val="none" w:sz="0" w:space="0" w:color="auto"/>
            <w:bottom w:val="none" w:sz="0" w:space="0" w:color="auto"/>
            <w:right w:val="none" w:sz="0" w:space="0" w:color="auto"/>
          </w:divBdr>
        </w:div>
        <w:div w:id="1347294109">
          <w:marLeft w:val="144"/>
          <w:marRight w:val="0"/>
          <w:marTop w:val="240"/>
          <w:marBottom w:val="40"/>
          <w:divBdr>
            <w:top w:val="none" w:sz="0" w:space="0" w:color="auto"/>
            <w:left w:val="none" w:sz="0" w:space="0" w:color="auto"/>
            <w:bottom w:val="none" w:sz="0" w:space="0" w:color="auto"/>
            <w:right w:val="none" w:sz="0" w:space="0" w:color="auto"/>
          </w:divBdr>
        </w:div>
        <w:div w:id="935867858">
          <w:marLeft w:val="144"/>
          <w:marRight w:val="0"/>
          <w:marTop w:val="240"/>
          <w:marBottom w:val="40"/>
          <w:divBdr>
            <w:top w:val="none" w:sz="0" w:space="0" w:color="auto"/>
            <w:left w:val="none" w:sz="0" w:space="0" w:color="auto"/>
            <w:bottom w:val="none" w:sz="0" w:space="0" w:color="auto"/>
            <w:right w:val="none" w:sz="0" w:space="0" w:color="auto"/>
          </w:divBdr>
        </w:div>
        <w:div w:id="2053070064">
          <w:marLeft w:val="144"/>
          <w:marRight w:val="0"/>
          <w:marTop w:val="240"/>
          <w:marBottom w:val="40"/>
          <w:divBdr>
            <w:top w:val="none" w:sz="0" w:space="0" w:color="auto"/>
            <w:left w:val="none" w:sz="0" w:space="0" w:color="auto"/>
            <w:bottom w:val="none" w:sz="0" w:space="0" w:color="auto"/>
            <w:right w:val="none" w:sz="0" w:space="0" w:color="auto"/>
          </w:divBdr>
        </w:div>
      </w:divsChild>
    </w:div>
    <w:div w:id="117575810">
      <w:bodyDiv w:val="1"/>
      <w:marLeft w:val="0"/>
      <w:marRight w:val="0"/>
      <w:marTop w:val="0"/>
      <w:marBottom w:val="0"/>
      <w:divBdr>
        <w:top w:val="none" w:sz="0" w:space="0" w:color="auto"/>
        <w:left w:val="none" w:sz="0" w:space="0" w:color="auto"/>
        <w:bottom w:val="none" w:sz="0" w:space="0" w:color="auto"/>
        <w:right w:val="none" w:sz="0" w:space="0" w:color="auto"/>
      </w:divBdr>
      <w:divsChild>
        <w:div w:id="356197531">
          <w:marLeft w:val="720"/>
          <w:marRight w:val="0"/>
          <w:marTop w:val="200"/>
          <w:marBottom w:val="0"/>
          <w:divBdr>
            <w:top w:val="none" w:sz="0" w:space="0" w:color="auto"/>
            <w:left w:val="none" w:sz="0" w:space="0" w:color="auto"/>
            <w:bottom w:val="none" w:sz="0" w:space="0" w:color="auto"/>
            <w:right w:val="none" w:sz="0" w:space="0" w:color="auto"/>
          </w:divBdr>
        </w:div>
        <w:div w:id="247735752">
          <w:marLeft w:val="720"/>
          <w:marRight w:val="0"/>
          <w:marTop w:val="200"/>
          <w:marBottom w:val="0"/>
          <w:divBdr>
            <w:top w:val="none" w:sz="0" w:space="0" w:color="auto"/>
            <w:left w:val="none" w:sz="0" w:space="0" w:color="auto"/>
            <w:bottom w:val="none" w:sz="0" w:space="0" w:color="auto"/>
            <w:right w:val="none" w:sz="0" w:space="0" w:color="auto"/>
          </w:divBdr>
        </w:div>
        <w:div w:id="546844168">
          <w:marLeft w:val="720"/>
          <w:marRight w:val="0"/>
          <w:marTop w:val="200"/>
          <w:marBottom w:val="0"/>
          <w:divBdr>
            <w:top w:val="none" w:sz="0" w:space="0" w:color="auto"/>
            <w:left w:val="none" w:sz="0" w:space="0" w:color="auto"/>
            <w:bottom w:val="none" w:sz="0" w:space="0" w:color="auto"/>
            <w:right w:val="none" w:sz="0" w:space="0" w:color="auto"/>
          </w:divBdr>
        </w:div>
      </w:divsChild>
    </w:div>
    <w:div w:id="136265788">
      <w:bodyDiv w:val="1"/>
      <w:marLeft w:val="0"/>
      <w:marRight w:val="0"/>
      <w:marTop w:val="0"/>
      <w:marBottom w:val="0"/>
      <w:divBdr>
        <w:top w:val="none" w:sz="0" w:space="0" w:color="auto"/>
        <w:left w:val="none" w:sz="0" w:space="0" w:color="auto"/>
        <w:bottom w:val="none" w:sz="0" w:space="0" w:color="auto"/>
        <w:right w:val="none" w:sz="0" w:space="0" w:color="auto"/>
      </w:divBdr>
      <w:divsChild>
        <w:div w:id="1995067440">
          <w:marLeft w:val="446"/>
          <w:marRight w:val="0"/>
          <w:marTop w:val="0"/>
          <w:marBottom w:val="0"/>
          <w:divBdr>
            <w:top w:val="none" w:sz="0" w:space="0" w:color="auto"/>
            <w:left w:val="none" w:sz="0" w:space="0" w:color="auto"/>
            <w:bottom w:val="none" w:sz="0" w:space="0" w:color="auto"/>
            <w:right w:val="none" w:sz="0" w:space="0" w:color="auto"/>
          </w:divBdr>
        </w:div>
        <w:div w:id="52895092">
          <w:marLeft w:val="446"/>
          <w:marRight w:val="0"/>
          <w:marTop w:val="0"/>
          <w:marBottom w:val="0"/>
          <w:divBdr>
            <w:top w:val="none" w:sz="0" w:space="0" w:color="auto"/>
            <w:left w:val="none" w:sz="0" w:space="0" w:color="auto"/>
            <w:bottom w:val="none" w:sz="0" w:space="0" w:color="auto"/>
            <w:right w:val="none" w:sz="0" w:space="0" w:color="auto"/>
          </w:divBdr>
        </w:div>
        <w:div w:id="1732189307">
          <w:marLeft w:val="446"/>
          <w:marRight w:val="0"/>
          <w:marTop w:val="0"/>
          <w:marBottom w:val="0"/>
          <w:divBdr>
            <w:top w:val="none" w:sz="0" w:space="0" w:color="auto"/>
            <w:left w:val="none" w:sz="0" w:space="0" w:color="auto"/>
            <w:bottom w:val="none" w:sz="0" w:space="0" w:color="auto"/>
            <w:right w:val="none" w:sz="0" w:space="0" w:color="auto"/>
          </w:divBdr>
        </w:div>
        <w:div w:id="116029409">
          <w:marLeft w:val="446"/>
          <w:marRight w:val="0"/>
          <w:marTop w:val="0"/>
          <w:marBottom w:val="0"/>
          <w:divBdr>
            <w:top w:val="none" w:sz="0" w:space="0" w:color="auto"/>
            <w:left w:val="none" w:sz="0" w:space="0" w:color="auto"/>
            <w:bottom w:val="none" w:sz="0" w:space="0" w:color="auto"/>
            <w:right w:val="none" w:sz="0" w:space="0" w:color="auto"/>
          </w:divBdr>
        </w:div>
        <w:div w:id="1612740003">
          <w:marLeft w:val="446"/>
          <w:marRight w:val="0"/>
          <w:marTop w:val="0"/>
          <w:marBottom w:val="0"/>
          <w:divBdr>
            <w:top w:val="none" w:sz="0" w:space="0" w:color="auto"/>
            <w:left w:val="none" w:sz="0" w:space="0" w:color="auto"/>
            <w:bottom w:val="none" w:sz="0" w:space="0" w:color="auto"/>
            <w:right w:val="none" w:sz="0" w:space="0" w:color="auto"/>
          </w:divBdr>
        </w:div>
      </w:divsChild>
    </w:div>
    <w:div w:id="149253326">
      <w:bodyDiv w:val="1"/>
      <w:marLeft w:val="0"/>
      <w:marRight w:val="0"/>
      <w:marTop w:val="0"/>
      <w:marBottom w:val="0"/>
      <w:divBdr>
        <w:top w:val="none" w:sz="0" w:space="0" w:color="auto"/>
        <w:left w:val="none" w:sz="0" w:space="0" w:color="auto"/>
        <w:bottom w:val="none" w:sz="0" w:space="0" w:color="auto"/>
        <w:right w:val="none" w:sz="0" w:space="0" w:color="auto"/>
      </w:divBdr>
      <w:divsChild>
        <w:div w:id="1146317290">
          <w:marLeft w:val="144"/>
          <w:marRight w:val="0"/>
          <w:marTop w:val="240"/>
          <w:marBottom w:val="40"/>
          <w:divBdr>
            <w:top w:val="none" w:sz="0" w:space="0" w:color="auto"/>
            <w:left w:val="none" w:sz="0" w:space="0" w:color="auto"/>
            <w:bottom w:val="none" w:sz="0" w:space="0" w:color="auto"/>
            <w:right w:val="none" w:sz="0" w:space="0" w:color="auto"/>
          </w:divBdr>
        </w:div>
        <w:div w:id="2018340408">
          <w:marLeft w:val="144"/>
          <w:marRight w:val="0"/>
          <w:marTop w:val="240"/>
          <w:marBottom w:val="40"/>
          <w:divBdr>
            <w:top w:val="none" w:sz="0" w:space="0" w:color="auto"/>
            <w:left w:val="none" w:sz="0" w:space="0" w:color="auto"/>
            <w:bottom w:val="none" w:sz="0" w:space="0" w:color="auto"/>
            <w:right w:val="none" w:sz="0" w:space="0" w:color="auto"/>
          </w:divBdr>
        </w:div>
        <w:div w:id="1526871029">
          <w:marLeft w:val="144"/>
          <w:marRight w:val="0"/>
          <w:marTop w:val="240"/>
          <w:marBottom w:val="40"/>
          <w:divBdr>
            <w:top w:val="none" w:sz="0" w:space="0" w:color="auto"/>
            <w:left w:val="none" w:sz="0" w:space="0" w:color="auto"/>
            <w:bottom w:val="none" w:sz="0" w:space="0" w:color="auto"/>
            <w:right w:val="none" w:sz="0" w:space="0" w:color="auto"/>
          </w:divBdr>
        </w:div>
        <w:div w:id="1322387702">
          <w:marLeft w:val="144"/>
          <w:marRight w:val="0"/>
          <w:marTop w:val="240"/>
          <w:marBottom w:val="40"/>
          <w:divBdr>
            <w:top w:val="none" w:sz="0" w:space="0" w:color="auto"/>
            <w:left w:val="none" w:sz="0" w:space="0" w:color="auto"/>
            <w:bottom w:val="none" w:sz="0" w:space="0" w:color="auto"/>
            <w:right w:val="none" w:sz="0" w:space="0" w:color="auto"/>
          </w:divBdr>
        </w:div>
        <w:div w:id="431052216">
          <w:marLeft w:val="144"/>
          <w:marRight w:val="0"/>
          <w:marTop w:val="240"/>
          <w:marBottom w:val="40"/>
          <w:divBdr>
            <w:top w:val="none" w:sz="0" w:space="0" w:color="auto"/>
            <w:left w:val="none" w:sz="0" w:space="0" w:color="auto"/>
            <w:bottom w:val="none" w:sz="0" w:space="0" w:color="auto"/>
            <w:right w:val="none" w:sz="0" w:space="0" w:color="auto"/>
          </w:divBdr>
        </w:div>
      </w:divsChild>
    </w:div>
    <w:div w:id="153571517">
      <w:bodyDiv w:val="1"/>
      <w:marLeft w:val="0"/>
      <w:marRight w:val="0"/>
      <w:marTop w:val="0"/>
      <w:marBottom w:val="0"/>
      <w:divBdr>
        <w:top w:val="none" w:sz="0" w:space="0" w:color="auto"/>
        <w:left w:val="none" w:sz="0" w:space="0" w:color="auto"/>
        <w:bottom w:val="none" w:sz="0" w:space="0" w:color="auto"/>
        <w:right w:val="none" w:sz="0" w:space="0" w:color="auto"/>
      </w:divBdr>
      <w:divsChild>
        <w:div w:id="1111779789">
          <w:marLeft w:val="720"/>
          <w:marRight w:val="0"/>
          <w:marTop w:val="0"/>
          <w:marBottom w:val="0"/>
          <w:divBdr>
            <w:top w:val="none" w:sz="0" w:space="0" w:color="auto"/>
            <w:left w:val="none" w:sz="0" w:space="0" w:color="auto"/>
            <w:bottom w:val="none" w:sz="0" w:space="0" w:color="auto"/>
            <w:right w:val="none" w:sz="0" w:space="0" w:color="auto"/>
          </w:divBdr>
        </w:div>
        <w:div w:id="184561730">
          <w:marLeft w:val="720"/>
          <w:marRight w:val="0"/>
          <w:marTop w:val="0"/>
          <w:marBottom w:val="0"/>
          <w:divBdr>
            <w:top w:val="none" w:sz="0" w:space="0" w:color="auto"/>
            <w:left w:val="none" w:sz="0" w:space="0" w:color="auto"/>
            <w:bottom w:val="none" w:sz="0" w:space="0" w:color="auto"/>
            <w:right w:val="none" w:sz="0" w:space="0" w:color="auto"/>
          </w:divBdr>
        </w:div>
        <w:div w:id="1012538207">
          <w:marLeft w:val="720"/>
          <w:marRight w:val="0"/>
          <w:marTop w:val="0"/>
          <w:marBottom w:val="0"/>
          <w:divBdr>
            <w:top w:val="none" w:sz="0" w:space="0" w:color="auto"/>
            <w:left w:val="none" w:sz="0" w:space="0" w:color="auto"/>
            <w:bottom w:val="none" w:sz="0" w:space="0" w:color="auto"/>
            <w:right w:val="none" w:sz="0" w:space="0" w:color="auto"/>
          </w:divBdr>
        </w:div>
        <w:div w:id="2063750781">
          <w:marLeft w:val="720"/>
          <w:marRight w:val="0"/>
          <w:marTop w:val="0"/>
          <w:marBottom w:val="0"/>
          <w:divBdr>
            <w:top w:val="none" w:sz="0" w:space="0" w:color="auto"/>
            <w:left w:val="none" w:sz="0" w:space="0" w:color="auto"/>
            <w:bottom w:val="none" w:sz="0" w:space="0" w:color="auto"/>
            <w:right w:val="none" w:sz="0" w:space="0" w:color="auto"/>
          </w:divBdr>
        </w:div>
        <w:div w:id="842744318">
          <w:marLeft w:val="720"/>
          <w:marRight w:val="0"/>
          <w:marTop w:val="0"/>
          <w:marBottom w:val="0"/>
          <w:divBdr>
            <w:top w:val="none" w:sz="0" w:space="0" w:color="auto"/>
            <w:left w:val="none" w:sz="0" w:space="0" w:color="auto"/>
            <w:bottom w:val="none" w:sz="0" w:space="0" w:color="auto"/>
            <w:right w:val="none" w:sz="0" w:space="0" w:color="auto"/>
          </w:divBdr>
        </w:div>
        <w:div w:id="2001696091">
          <w:marLeft w:val="720"/>
          <w:marRight w:val="0"/>
          <w:marTop w:val="0"/>
          <w:marBottom w:val="0"/>
          <w:divBdr>
            <w:top w:val="none" w:sz="0" w:space="0" w:color="auto"/>
            <w:left w:val="none" w:sz="0" w:space="0" w:color="auto"/>
            <w:bottom w:val="none" w:sz="0" w:space="0" w:color="auto"/>
            <w:right w:val="none" w:sz="0" w:space="0" w:color="auto"/>
          </w:divBdr>
        </w:div>
        <w:div w:id="633103994">
          <w:marLeft w:val="720"/>
          <w:marRight w:val="0"/>
          <w:marTop w:val="0"/>
          <w:marBottom w:val="0"/>
          <w:divBdr>
            <w:top w:val="none" w:sz="0" w:space="0" w:color="auto"/>
            <w:left w:val="none" w:sz="0" w:space="0" w:color="auto"/>
            <w:bottom w:val="none" w:sz="0" w:space="0" w:color="auto"/>
            <w:right w:val="none" w:sz="0" w:space="0" w:color="auto"/>
          </w:divBdr>
        </w:div>
      </w:divsChild>
    </w:div>
    <w:div w:id="207382169">
      <w:bodyDiv w:val="1"/>
      <w:marLeft w:val="0"/>
      <w:marRight w:val="0"/>
      <w:marTop w:val="0"/>
      <w:marBottom w:val="0"/>
      <w:divBdr>
        <w:top w:val="none" w:sz="0" w:space="0" w:color="auto"/>
        <w:left w:val="none" w:sz="0" w:space="0" w:color="auto"/>
        <w:bottom w:val="none" w:sz="0" w:space="0" w:color="auto"/>
        <w:right w:val="none" w:sz="0" w:space="0" w:color="auto"/>
      </w:divBdr>
      <w:divsChild>
        <w:div w:id="1792506823">
          <w:marLeft w:val="144"/>
          <w:marRight w:val="0"/>
          <w:marTop w:val="240"/>
          <w:marBottom w:val="40"/>
          <w:divBdr>
            <w:top w:val="none" w:sz="0" w:space="0" w:color="auto"/>
            <w:left w:val="none" w:sz="0" w:space="0" w:color="auto"/>
            <w:bottom w:val="none" w:sz="0" w:space="0" w:color="auto"/>
            <w:right w:val="none" w:sz="0" w:space="0" w:color="auto"/>
          </w:divBdr>
        </w:div>
        <w:div w:id="1115636733">
          <w:marLeft w:val="144"/>
          <w:marRight w:val="0"/>
          <w:marTop w:val="240"/>
          <w:marBottom w:val="40"/>
          <w:divBdr>
            <w:top w:val="none" w:sz="0" w:space="0" w:color="auto"/>
            <w:left w:val="none" w:sz="0" w:space="0" w:color="auto"/>
            <w:bottom w:val="none" w:sz="0" w:space="0" w:color="auto"/>
            <w:right w:val="none" w:sz="0" w:space="0" w:color="auto"/>
          </w:divBdr>
        </w:div>
        <w:div w:id="1614437320">
          <w:marLeft w:val="144"/>
          <w:marRight w:val="0"/>
          <w:marTop w:val="240"/>
          <w:marBottom w:val="40"/>
          <w:divBdr>
            <w:top w:val="none" w:sz="0" w:space="0" w:color="auto"/>
            <w:left w:val="none" w:sz="0" w:space="0" w:color="auto"/>
            <w:bottom w:val="none" w:sz="0" w:space="0" w:color="auto"/>
            <w:right w:val="none" w:sz="0" w:space="0" w:color="auto"/>
          </w:divBdr>
        </w:div>
        <w:div w:id="1018854385">
          <w:marLeft w:val="144"/>
          <w:marRight w:val="0"/>
          <w:marTop w:val="240"/>
          <w:marBottom w:val="40"/>
          <w:divBdr>
            <w:top w:val="none" w:sz="0" w:space="0" w:color="auto"/>
            <w:left w:val="none" w:sz="0" w:space="0" w:color="auto"/>
            <w:bottom w:val="none" w:sz="0" w:space="0" w:color="auto"/>
            <w:right w:val="none" w:sz="0" w:space="0" w:color="auto"/>
          </w:divBdr>
        </w:div>
        <w:div w:id="1556504763">
          <w:marLeft w:val="144"/>
          <w:marRight w:val="0"/>
          <w:marTop w:val="240"/>
          <w:marBottom w:val="40"/>
          <w:divBdr>
            <w:top w:val="none" w:sz="0" w:space="0" w:color="auto"/>
            <w:left w:val="none" w:sz="0" w:space="0" w:color="auto"/>
            <w:bottom w:val="none" w:sz="0" w:space="0" w:color="auto"/>
            <w:right w:val="none" w:sz="0" w:space="0" w:color="auto"/>
          </w:divBdr>
        </w:div>
      </w:divsChild>
    </w:div>
    <w:div w:id="295453196">
      <w:bodyDiv w:val="1"/>
      <w:marLeft w:val="0"/>
      <w:marRight w:val="0"/>
      <w:marTop w:val="0"/>
      <w:marBottom w:val="0"/>
      <w:divBdr>
        <w:top w:val="none" w:sz="0" w:space="0" w:color="auto"/>
        <w:left w:val="none" w:sz="0" w:space="0" w:color="auto"/>
        <w:bottom w:val="none" w:sz="0" w:space="0" w:color="auto"/>
        <w:right w:val="none" w:sz="0" w:space="0" w:color="auto"/>
      </w:divBdr>
      <w:divsChild>
        <w:div w:id="425078147">
          <w:marLeft w:val="360"/>
          <w:marRight w:val="0"/>
          <w:marTop w:val="200"/>
          <w:marBottom w:val="0"/>
          <w:divBdr>
            <w:top w:val="none" w:sz="0" w:space="0" w:color="auto"/>
            <w:left w:val="none" w:sz="0" w:space="0" w:color="auto"/>
            <w:bottom w:val="none" w:sz="0" w:space="0" w:color="auto"/>
            <w:right w:val="none" w:sz="0" w:space="0" w:color="auto"/>
          </w:divBdr>
        </w:div>
        <w:div w:id="2039968074">
          <w:marLeft w:val="360"/>
          <w:marRight w:val="0"/>
          <w:marTop w:val="200"/>
          <w:marBottom w:val="0"/>
          <w:divBdr>
            <w:top w:val="none" w:sz="0" w:space="0" w:color="auto"/>
            <w:left w:val="none" w:sz="0" w:space="0" w:color="auto"/>
            <w:bottom w:val="none" w:sz="0" w:space="0" w:color="auto"/>
            <w:right w:val="none" w:sz="0" w:space="0" w:color="auto"/>
          </w:divBdr>
        </w:div>
        <w:div w:id="2067950102">
          <w:marLeft w:val="360"/>
          <w:marRight w:val="0"/>
          <w:marTop w:val="200"/>
          <w:marBottom w:val="0"/>
          <w:divBdr>
            <w:top w:val="none" w:sz="0" w:space="0" w:color="auto"/>
            <w:left w:val="none" w:sz="0" w:space="0" w:color="auto"/>
            <w:bottom w:val="none" w:sz="0" w:space="0" w:color="auto"/>
            <w:right w:val="none" w:sz="0" w:space="0" w:color="auto"/>
          </w:divBdr>
        </w:div>
        <w:div w:id="984235440">
          <w:marLeft w:val="360"/>
          <w:marRight w:val="0"/>
          <w:marTop w:val="200"/>
          <w:marBottom w:val="0"/>
          <w:divBdr>
            <w:top w:val="none" w:sz="0" w:space="0" w:color="auto"/>
            <w:left w:val="none" w:sz="0" w:space="0" w:color="auto"/>
            <w:bottom w:val="none" w:sz="0" w:space="0" w:color="auto"/>
            <w:right w:val="none" w:sz="0" w:space="0" w:color="auto"/>
          </w:divBdr>
        </w:div>
      </w:divsChild>
    </w:div>
    <w:div w:id="374041003">
      <w:bodyDiv w:val="1"/>
      <w:marLeft w:val="0"/>
      <w:marRight w:val="0"/>
      <w:marTop w:val="0"/>
      <w:marBottom w:val="0"/>
      <w:divBdr>
        <w:top w:val="none" w:sz="0" w:space="0" w:color="auto"/>
        <w:left w:val="none" w:sz="0" w:space="0" w:color="auto"/>
        <w:bottom w:val="none" w:sz="0" w:space="0" w:color="auto"/>
        <w:right w:val="none" w:sz="0" w:space="0" w:color="auto"/>
      </w:divBdr>
      <w:divsChild>
        <w:div w:id="547030971">
          <w:marLeft w:val="446"/>
          <w:marRight w:val="0"/>
          <w:marTop w:val="0"/>
          <w:marBottom w:val="0"/>
          <w:divBdr>
            <w:top w:val="none" w:sz="0" w:space="0" w:color="auto"/>
            <w:left w:val="none" w:sz="0" w:space="0" w:color="auto"/>
            <w:bottom w:val="none" w:sz="0" w:space="0" w:color="auto"/>
            <w:right w:val="none" w:sz="0" w:space="0" w:color="auto"/>
          </w:divBdr>
        </w:div>
        <w:div w:id="2123761235">
          <w:marLeft w:val="446"/>
          <w:marRight w:val="0"/>
          <w:marTop w:val="0"/>
          <w:marBottom w:val="0"/>
          <w:divBdr>
            <w:top w:val="none" w:sz="0" w:space="0" w:color="auto"/>
            <w:left w:val="none" w:sz="0" w:space="0" w:color="auto"/>
            <w:bottom w:val="none" w:sz="0" w:space="0" w:color="auto"/>
            <w:right w:val="none" w:sz="0" w:space="0" w:color="auto"/>
          </w:divBdr>
        </w:div>
        <w:div w:id="548885591">
          <w:marLeft w:val="446"/>
          <w:marRight w:val="0"/>
          <w:marTop w:val="0"/>
          <w:marBottom w:val="0"/>
          <w:divBdr>
            <w:top w:val="none" w:sz="0" w:space="0" w:color="auto"/>
            <w:left w:val="none" w:sz="0" w:space="0" w:color="auto"/>
            <w:bottom w:val="none" w:sz="0" w:space="0" w:color="auto"/>
            <w:right w:val="none" w:sz="0" w:space="0" w:color="auto"/>
          </w:divBdr>
        </w:div>
        <w:div w:id="911353304">
          <w:marLeft w:val="446"/>
          <w:marRight w:val="0"/>
          <w:marTop w:val="0"/>
          <w:marBottom w:val="0"/>
          <w:divBdr>
            <w:top w:val="none" w:sz="0" w:space="0" w:color="auto"/>
            <w:left w:val="none" w:sz="0" w:space="0" w:color="auto"/>
            <w:bottom w:val="none" w:sz="0" w:space="0" w:color="auto"/>
            <w:right w:val="none" w:sz="0" w:space="0" w:color="auto"/>
          </w:divBdr>
        </w:div>
        <w:div w:id="1301570496">
          <w:marLeft w:val="446"/>
          <w:marRight w:val="0"/>
          <w:marTop w:val="0"/>
          <w:marBottom w:val="0"/>
          <w:divBdr>
            <w:top w:val="none" w:sz="0" w:space="0" w:color="auto"/>
            <w:left w:val="none" w:sz="0" w:space="0" w:color="auto"/>
            <w:bottom w:val="none" w:sz="0" w:space="0" w:color="auto"/>
            <w:right w:val="none" w:sz="0" w:space="0" w:color="auto"/>
          </w:divBdr>
        </w:div>
        <w:div w:id="1405297428">
          <w:marLeft w:val="446"/>
          <w:marRight w:val="0"/>
          <w:marTop w:val="0"/>
          <w:marBottom w:val="0"/>
          <w:divBdr>
            <w:top w:val="none" w:sz="0" w:space="0" w:color="auto"/>
            <w:left w:val="none" w:sz="0" w:space="0" w:color="auto"/>
            <w:bottom w:val="none" w:sz="0" w:space="0" w:color="auto"/>
            <w:right w:val="none" w:sz="0" w:space="0" w:color="auto"/>
          </w:divBdr>
        </w:div>
        <w:div w:id="262611239">
          <w:marLeft w:val="446"/>
          <w:marRight w:val="0"/>
          <w:marTop w:val="0"/>
          <w:marBottom w:val="0"/>
          <w:divBdr>
            <w:top w:val="none" w:sz="0" w:space="0" w:color="auto"/>
            <w:left w:val="none" w:sz="0" w:space="0" w:color="auto"/>
            <w:bottom w:val="none" w:sz="0" w:space="0" w:color="auto"/>
            <w:right w:val="none" w:sz="0" w:space="0" w:color="auto"/>
          </w:divBdr>
        </w:div>
        <w:div w:id="1535924271">
          <w:marLeft w:val="446"/>
          <w:marRight w:val="0"/>
          <w:marTop w:val="0"/>
          <w:marBottom w:val="0"/>
          <w:divBdr>
            <w:top w:val="none" w:sz="0" w:space="0" w:color="auto"/>
            <w:left w:val="none" w:sz="0" w:space="0" w:color="auto"/>
            <w:bottom w:val="none" w:sz="0" w:space="0" w:color="auto"/>
            <w:right w:val="none" w:sz="0" w:space="0" w:color="auto"/>
          </w:divBdr>
        </w:div>
        <w:div w:id="1345859715">
          <w:marLeft w:val="446"/>
          <w:marRight w:val="0"/>
          <w:marTop w:val="0"/>
          <w:marBottom w:val="0"/>
          <w:divBdr>
            <w:top w:val="none" w:sz="0" w:space="0" w:color="auto"/>
            <w:left w:val="none" w:sz="0" w:space="0" w:color="auto"/>
            <w:bottom w:val="none" w:sz="0" w:space="0" w:color="auto"/>
            <w:right w:val="none" w:sz="0" w:space="0" w:color="auto"/>
          </w:divBdr>
        </w:div>
      </w:divsChild>
    </w:div>
    <w:div w:id="393891299">
      <w:bodyDiv w:val="1"/>
      <w:marLeft w:val="0"/>
      <w:marRight w:val="0"/>
      <w:marTop w:val="0"/>
      <w:marBottom w:val="0"/>
      <w:divBdr>
        <w:top w:val="none" w:sz="0" w:space="0" w:color="auto"/>
        <w:left w:val="none" w:sz="0" w:space="0" w:color="auto"/>
        <w:bottom w:val="none" w:sz="0" w:space="0" w:color="auto"/>
        <w:right w:val="none" w:sz="0" w:space="0" w:color="auto"/>
      </w:divBdr>
    </w:div>
    <w:div w:id="396132037">
      <w:bodyDiv w:val="1"/>
      <w:marLeft w:val="0"/>
      <w:marRight w:val="0"/>
      <w:marTop w:val="0"/>
      <w:marBottom w:val="0"/>
      <w:divBdr>
        <w:top w:val="none" w:sz="0" w:space="0" w:color="auto"/>
        <w:left w:val="none" w:sz="0" w:space="0" w:color="auto"/>
        <w:bottom w:val="none" w:sz="0" w:space="0" w:color="auto"/>
        <w:right w:val="none" w:sz="0" w:space="0" w:color="auto"/>
      </w:divBdr>
    </w:div>
    <w:div w:id="442766420">
      <w:bodyDiv w:val="1"/>
      <w:marLeft w:val="0"/>
      <w:marRight w:val="0"/>
      <w:marTop w:val="0"/>
      <w:marBottom w:val="0"/>
      <w:divBdr>
        <w:top w:val="none" w:sz="0" w:space="0" w:color="auto"/>
        <w:left w:val="none" w:sz="0" w:space="0" w:color="auto"/>
        <w:bottom w:val="none" w:sz="0" w:space="0" w:color="auto"/>
        <w:right w:val="none" w:sz="0" w:space="0" w:color="auto"/>
      </w:divBdr>
      <w:divsChild>
        <w:div w:id="1505709942">
          <w:marLeft w:val="446"/>
          <w:marRight w:val="0"/>
          <w:marTop w:val="200"/>
          <w:marBottom w:val="160"/>
          <w:divBdr>
            <w:top w:val="none" w:sz="0" w:space="0" w:color="auto"/>
            <w:left w:val="none" w:sz="0" w:space="0" w:color="auto"/>
            <w:bottom w:val="none" w:sz="0" w:space="0" w:color="auto"/>
            <w:right w:val="none" w:sz="0" w:space="0" w:color="auto"/>
          </w:divBdr>
        </w:div>
        <w:div w:id="179048950">
          <w:marLeft w:val="446"/>
          <w:marRight w:val="0"/>
          <w:marTop w:val="200"/>
          <w:marBottom w:val="160"/>
          <w:divBdr>
            <w:top w:val="none" w:sz="0" w:space="0" w:color="auto"/>
            <w:left w:val="none" w:sz="0" w:space="0" w:color="auto"/>
            <w:bottom w:val="none" w:sz="0" w:space="0" w:color="auto"/>
            <w:right w:val="none" w:sz="0" w:space="0" w:color="auto"/>
          </w:divBdr>
        </w:div>
        <w:div w:id="939724717">
          <w:marLeft w:val="446"/>
          <w:marRight w:val="0"/>
          <w:marTop w:val="200"/>
          <w:marBottom w:val="160"/>
          <w:divBdr>
            <w:top w:val="none" w:sz="0" w:space="0" w:color="auto"/>
            <w:left w:val="none" w:sz="0" w:space="0" w:color="auto"/>
            <w:bottom w:val="none" w:sz="0" w:space="0" w:color="auto"/>
            <w:right w:val="none" w:sz="0" w:space="0" w:color="auto"/>
          </w:divBdr>
        </w:div>
        <w:div w:id="457912254">
          <w:marLeft w:val="446"/>
          <w:marRight w:val="0"/>
          <w:marTop w:val="200"/>
          <w:marBottom w:val="160"/>
          <w:divBdr>
            <w:top w:val="none" w:sz="0" w:space="0" w:color="auto"/>
            <w:left w:val="none" w:sz="0" w:space="0" w:color="auto"/>
            <w:bottom w:val="none" w:sz="0" w:space="0" w:color="auto"/>
            <w:right w:val="none" w:sz="0" w:space="0" w:color="auto"/>
          </w:divBdr>
        </w:div>
        <w:div w:id="1693917580">
          <w:marLeft w:val="446"/>
          <w:marRight w:val="0"/>
          <w:marTop w:val="200"/>
          <w:marBottom w:val="160"/>
          <w:divBdr>
            <w:top w:val="none" w:sz="0" w:space="0" w:color="auto"/>
            <w:left w:val="none" w:sz="0" w:space="0" w:color="auto"/>
            <w:bottom w:val="none" w:sz="0" w:space="0" w:color="auto"/>
            <w:right w:val="none" w:sz="0" w:space="0" w:color="auto"/>
          </w:divBdr>
        </w:div>
      </w:divsChild>
    </w:div>
    <w:div w:id="462315302">
      <w:bodyDiv w:val="1"/>
      <w:marLeft w:val="0"/>
      <w:marRight w:val="0"/>
      <w:marTop w:val="0"/>
      <w:marBottom w:val="0"/>
      <w:divBdr>
        <w:top w:val="none" w:sz="0" w:space="0" w:color="auto"/>
        <w:left w:val="none" w:sz="0" w:space="0" w:color="auto"/>
        <w:bottom w:val="none" w:sz="0" w:space="0" w:color="auto"/>
        <w:right w:val="none" w:sz="0" w:space="0" w:color="auto"/>
      </w:divBdr>
      <w:divsChild>
        <w:div w:id="687634148">
          <w:marLeft w:val="547"/>
          <w:marRight w:val="0"/>
          <w:marTop w:val="0"/>
          <w:marBottom w:val="0"/>
          <w:divBdr>
            <w:top w:val="none" w:sz="0" w:space="0" w:color="auto"/>
            <w:left w:val="none" w:sz="0" w:space="0" w:color="auto"/>
            <w:bottom w:val="none" w:sz="0" w:space="0" w:color="auto"/>
            <w:right w:val="none" w:sz="0" w:space="0" w:color="auto"/>
          </w:divBdr>
        </w:div>
        <w:div w:id="391587234">
          <w:marLeft w:val="547"/>
          <w:marRight w:val="0"/>
          <w:marTop w:val="0"/>
          <w:marBottom w:val="0"/>
          <w:divBdr>
            <w:top w:val="none" w:sz="0" w:space="0" w:color="auto"/>
            <w:left w:val="none" w:sz="0" w:space="0" w:color="auto"/>
            <w:bottom w:val="none" w:sz="0" w:space="0" w:color="auto"/>
            <w:right w:val="none" w:sz="0" w:space="0" w:color="auto"/>
          </w:divBdr>
        </w:div>
        <w:div w:id="966349566">
          <w:marLeft w:val="547"/>
          <w:marRight w:val="0"/>
          <w:marTop w:val="0"/>
          <w:marBottom w:val="0"/>
          <w:divBdr>
            <w:top w:val="none" w:sz="0" w:space="0" w:color="auto"/>
            <w:left w:val="none" w:sz="0" w:space="0" w:color="auto"/>
            <w:bottom w:val="none" w:sz="0" w:space="0" w:color="auto"/>
            <w:right w:val="none" w:sz="0" w:space="0" w:color="auto"/>
          </w:divBdr>
        </w:div>
        <w:div w:id="545143439">
          <w:marLeft w:val="547"/>
          <w:marRight w:val="0"/>
          <w:marTop w:val="0"/>
          <w:marBottom w:val="0"/>
          <w:divBdr>
            <w:top w:val="none" w:sz="0" w:space="0" w:color="auto"/>
            <w:left w:val="none" w:sz="0" w:space="0" w:color="auto"/>
            <w:bottom w:val="none" w:sz="0" w:space="0" w:color="auto"/>
            <w:right w:val="none" w:sz="0" w:space="0" w:color="auto"/>
          </w:divBdr>
        </w:div>
      </w:divsChild>
    </w:div>
    <w:div w:id="476727188">
      <w:bodyDiv w:val="1"/>
      <w:marLeft w:val="0"/>
      <w:marRight w:val="0"/>
      <w:marTop w:val="0"/>
      <w:marBottom w:val="0"/>
      <w:divBdr>
        <w:top w:val="none" w:sz="0" w:space="0" w:color="auto"/>
        <w:left w:val="none" w:sz="0" w:space="0" w:color="auto"/>
        <w:bottom w:val="none" w:sz="0" w:space="0" w:color="auto"/>
        <w:right w:val="none" w:sz="0" w:space="0" w:color="auto"/>
      </w:divBdr>
      <w:divsChild>
        <w:div w:id="1413090910">
          <w:marLeft w:val="720"/>
          <w:marRight w:val="0"/>
          <w:marTop w:val="0"/>
          <w:marBottom w:val="0"/>
          <w:divBdr>
            <w:top w:val="none" w:sz="0" w:space="0" w:color="auto"/>
            <w:left w:val="none" w:sz="0" w:space="0" w:color="auto"/>
            <w:bottom w:val="none" w:sz="0" w:space="0" w:color="auto"/>
            <w:right w:val="none" w:sz="0" w:space="0" w:color="auto"/>
          </w:divBdr>
        </w:div>
        <w:div w:id="1164708128">
          <w:marLeft w:val="720"/>
          <w:marRight w:val="0"/>
          <w:marTop w:val="0"/>
          <w:marBottom w:val="0"/>
          <w:divBdr>
            <w:top w:val="none" w:sz="0" w:space="0" w:color="auto"/>
            <w:left w:val="none" w:sz="0" w:space="0" w:color="auto"/>
            <w:bottom w:val="none" w:sz="0" w:space="0" w:color="auto"/>
            <w:right w:val="none" w:sz="0" w:space="0" w:color="auto"/>
          </w:divBdr>
        </w:div>
        <w:div w:id="836112800">
          <w:marLeft w:val="720"/>
          <w:marRight w:val="0"/>
          <w:marTop w:val="0"/>
          <w:marBottom w:val="0"/>
          <w:divBdr>
            <w:top w:val="none" w:sz="0" w:space="0" w:color="auto"/>
            <w:left w:val="none" w:sz="0" w:space="0" w:color="auto"/>
            <w:bottom w:val="none" w:sz="0" w:space="0" w:color="auto"/>
            <w:right w:val="none" w:sz="0" w:space="0" w:color="auto"/>
          </w:divBdr>
        </w:div>
        <w:div w:id="1581331417">
          <w:marLeft w:val="720"/>
          <w:marRight w:val="0"/>
          <w:marTop w:val="0"/>
          <w:marBottom w:val="0"/>
          <w:divBdr>
            <w:top w:val="none" w:sz="0" w:space="0" w:color="auto"/>
            <w:left w:val="none" w:sz="0" w:space="0" w:color="auto"/>
            <w:bottom w:val="none" w:sz="0" w:space="0" w:color="auto"/>
            <w:right w:val="none" w:sz="0" w:space="0" w:color="auto"/>
          </w:divBdr>
        </w:div>
      </w:divsChild>
    </w:div>
    <w:div w:id="600452979">
      <w:bodyDiv w:val="1"/>
      <w:marLeft w:val="0"/>
      <w:marRight w:val="0"/>
      <w:marTop w:val="0"/>
      <w:marBottom w:val="0"/>
      <w:divBdr>
        <w:top w:val="none" w:sz="0" w:space="0" w:color="auto"/>
        <w:left w:val="none" w:sz="0" w:space="0" w:color="auto"/>
        <w:bottom w:val="none" w:sz="0" w:space="0" w:color="auto"/>
        <w:right w:val="none" w:sz="0" w:space="0" w:color="auto"/>
      </w:divBdr>
      <w:divsChild>
        <w:div w:id="1608193924">
          <w:marLeft w:val="446"/>
          <w:marRight w:val="0"/>
          <w:marTop w:val="200"/>
          <w:marBottom w:val="0"/>
          <w:divBdr>
            <w:top w:val="none" w:sz="0" w:space="0" w:color="auto"/>
            <w:left w:val="none" w:sz="0" w:space="0" w:color="auto"/>
            <w:bottom w:val="none" w:sz="0" w:space="0" w:color="auto"/>
            <w:right w:val="none" w:sz="0" w:space="0" w:color="auto"/>
          </w:divBdr>
        </w:div>
        <w:div w:id="974337099">
          <w:marLeft w:val="446"/>
          <w:marRight w:val="0"/>
          <w:marTop w:val="200"/>
          <w:marBottom w:val="0"/>
          <w:divBdr>
            <w:top w:val="none" w:sz="0" w:space="0" w:color="auto"/>
            <w:left w:val="none" w:sz="0" w:space="0" w:color="auto"/>
            <w:bottom w:val="none" w:sz="0" w:space="0" w:color="auto"/>
            <w:right w:val="none" w:sz="0" w:space="0" w:color="auto"/>
          </w:divBdr>
        </w:div>
        <w:div w:id="1187867521">
          <w:marLeft w:val="446"/>
          <w:marRight w:val="0"/>
          <w:marTop w:val="200"/>
          <w:marBottom w:val="0"/>
          <w:divBdr>
            <w:top w:val="none" w:sz="0" w:space="0" w:color="auto"/>
            <w:left w:val="none" w:sz="0" w:space="0" w:color="auto"/>
            <w:bottom w:val="none" w:sz="0" w:space="0" w:color="auto"/>
            <w:right w:val="none" w:sz="0" w:space="0" w:color="auto"/>
          </w:divBdr>
        </w:div>
        <w:div w:id="1422986829">
          <w:marLeft w:val="446"/>
          <w:marRight w:val="0"/>
          <w:marTop w:val="200"/>
          <w:marBottom w:val="0"/>
          <w:divBdr>
            <w:top w:val="none" w:sz="0" w:space="0" w:color="auto"/>
            <w:left w:val="none" w:sz="0" w:space="0" w:color="auto"/>
            <w:bottom w:val="none" w:sz="0" w:space="0" w:color="auto"/>
            <w:right w:val="none" w:sz="0" w:space="0" w:color="auto"/>
          </w:divBdr>
        </w:div>
        <w:div w:id="809400497">
          <w:marLeft w:val="446"/>
          <w:marRight w:val="0"/>
          <w:marTop w:val="200"/>
          <w:marBottom w:val="0"/>
          <w:divBdr>
            <w:top w:val="none" w:sz="0" w:space="0" w:color="auto"/>
            <w:left w:val="none" w:sz="0" w:space="0" w:color="auto"/>
            <w:bottom w:val="none" w:sz="0" w:space="0" w:color="auto"/>
            <w:right w:val="none" w:sz="0" w:space="0" w:color="auto"/>
          </w:divBdr>
        </w:div>
        <w:div w:id="1397127544">
          <w:marLeft w:val="446"/>
          <w:marRight w:val="0"/>
          <w:marTop w:val="200"/>
          <w:marBottom w:val="0"/>
          <w:divBdr>
            <w:top w:val="none" w:sz="0" w:space="0" w:color="auto"/>
            <w:left w:val="none" w:sz="0" w:space="0" w:color="auto"/>
            <w:bottom w:val="none" w:sz="0" w:space="0" w:color="auto"/>
            <w:right w:val="none" w:sz="0" w:space="0" w:color="auto"/>
          </w:divBdr>
        </w:div>
      </w:divsChild>
    </w:div>
    <w:div w:id="604113062">
      <w:bodyDiv w:val="1"/>
      <w:marLeft w:val="0"/>
      <w:marRight w:val="0"/>
      <w:marTop w:val="0"/>
      <w:marBottom w:val="0"/>
      <w:divBdr>
        <w:top w:val="none" w:sz="0" w:space="0" w:color="auto"/>
        <w:left w:val="none" w:sz="0" w:space="0" w:color="auto"/>
        <w:bottom w:val="none" w:sz="0" w:space="0" w:color="auto"/>
        <w:right w:val="none" w:sz="0" w:space="0" w:color="auto"/>
      </w:divBdr>
      <w:divsChild>
        <w:div w:id="662202443">
          <w:marLeft w:val="547"/>
          <w:marRight w:val="0"/>
          <w:marTop w:val="200"/>
          <w:marBottom w:val="0"/>
          <w:divBdr>
            <w:top w:val="none" w:sz="0" w:space="0" w:color="auto"/>
            <w:left w:val="none" w:sz="0" w:space="0" w:color="auto"/>
            <w:bottom w:val="none" w:sz="0" w:space="0" w:color="auto"/>
            <w:right w:val="none" w:sz="0" w:space="0" w:color="auto"/>
          </w:divBdr>
        </w:div>
        <w:div w:id="458232034">
          <w:marLeft w:val="547"/>
          <w:marRight w:val="0"/>
          <w:marTop w:val="200"/>
          <w:marBottom w:val="0"/>
          <w:divBdr>
            <w:top w:val="none" w:sz="0" w:space="0" w:color="auto"/>
            <w:left w:val="none" w:sz="0" w:space="0" w:color="auto"/>
            <w:bottom w:val="none" w:sz="0" w:space="0" w:color="auto"/>
            <w:right w:val="none" w:sz="0" w:space="0" w:color="auto"/>
          </w:divBdr>
        </w:div>
        <w:div w:id="10763059">
          <w:marLeft w:val="547"/>
          <w:marRight w:val="0"/>
          <w:marTop w:val="200"/>
          <w:marBottom w:val="0"/>
          <w:divBdr>
            <w:top w:val="none" w:sz="0" w:space="0" w:color="auto"/>
            <w:left w:val="none" w:sz="0" w:space="0" w:color="auto"/>
            <w:bottom w:val="none" w:sz="0" w:space="0" w:color="auto"/>
            <w:right w:val="none" w:sz="0" w:space="0" w:color="auto"/>
          </w:divBdr>
        </w:div>
      </w:divsChild>
    </w:div>
    <w:div w:id="621377687">
      <w:bodyDiv w:val="1"/>
      <w:marLeft w:val="0"/>
      <w:marRight w:val="0"/>
      <w:marTop w:val="0"/>
      <w:marBottom w:val="0"/>
      <w:divBdr>
        <w:top w:val="none" w:sz="0" w:space="0" w:color="auto"/>
        <w:left w:val="none" w:sz="0" w:space="0" w:color="auto"/>
        <w:bottom w:val="none" w:sz="0" w:space="0" w:color="auto"/>
        <w:right w:val="none" w:sz="0" w:space="0" w:color="auto"/>
      </w:divBdr>
    </w:div>
    <w:div w:id="629096713">
      <w:bodyDiv w:val="1"/>
      <w:marLeft w:val="0"/>
      <w:marRight w:val="0"/>
      <w:marTop w:val="0"/>
      <w:marBottom w:val="0"/>
      <w:divBdr>
        <w:top w:val="none" w:sz="0" w:space="0" w:color="auto"/>
        <w:left w:val="none" w:sz="0" w:space="0" w:color="auto"/>
        <w:bottom w:val="none" w:sz="0" w:space="0" w:color="auto"/>
        <w:right w:val="none" w:sz="0" w:space="0" w:color="auto"/>
      </w:divBdr>
      <w:divsChild>
        <w:div w:id="622462970">
          <w:marLeft w:val="1800"/>
          <w:marRight w:val="0"/>
          <w:marTop w:val="100"/>
          <w:marBottom w:val="0"/>
          <w:divBdr>
            <w:top w:val="none" w:sz="0" w:space="0" w:color="auto"/>
            <w:left w:val="none" w:sz="0" w:space="0" w:color="auto"/>
            <w:bottom w:val="none" w:sz="0" w:space="0" w:color="auto"/>
            <w:right w:val="none" w:sz="0" w:space="0" w:color="auto"/>
          </w:divBdr>
        </w:div>
        <w:div w:id="129134058">
          <w:marLeft w:val="1800"/>
          <w:marRight w:val="0"/>
          <w:marTop w:val="100"/>
          <w:marBottom w:val="0"/>
          <w:divBdr>
            <w:top w:val="none" w:sz="0" w:space="0" w:color="auto"/>
            <w:left w:val="none" w:sz="0" w:space="0" w:color="auto"/>
            <w:bottom w:val="none" w:sz="0" w:space="0" w:color="auto"/>
            <w:right w:val="none" w:sz="0" w:space="0" w:color="auto"/>
          </w:divBdr>
        </w:div>
        <w:div w:id="862092600">
          <w:marLeft w:val="1800"/>
          <w:marRight w:val="0"/>
          <w:marTop w:val="100"/>
          <w:marBottom w:val="0"/>
          <w:divBdr>
            <w:top w:val="none" w:sz="0" w:space="0" w:color="auto"/>
            <w:left w:val="none" w:sz="0" w:space="0" w:color="auto"/>
            <w:bottom w:val="none" w:sz="0" w:space="0" w:color="auto"/>
            <w:right w:val="none" w:sz="0" w:space="0" w:color="auto"/>
          </w:divBdr>
        </w:div>
        <w:div w:id="1803691137">
          <w:marLeft w:val="1800"/>
          <w:marRight w:val="0"/>
          <w:marTop w:val="100"/>
          <w:marBottom w:val="0"/>
          <w:divBdr>
            <w:top w:val="none" w:sz="0" w:space="0" w:color="auto"/>
            <w:left w:val="none" w:sz="0" w:space="0" w:color="auto"/>
            <w:bottom w:val="none" w:sz="0" w:space="0" w:color="auto"/>
            <w:right w:val="none" w:sz="0" w:space="0" w:color="auto"/>
          </w:divBdr>
        </w:div>
        <w:div w:id="1887795250">
          <w:marLeft w:val="1800"/>
          <w:marRight w:val="0"/>
          <w:marTop w:val="100"/>
          <w:marBottom w:val="0"/>
          <w:divBdr>
            <w:top w:val="none" w:sz="0" w:space="0" w:color="auto"/>
            <w:left w:val="none" w:sz="0" w:space="0" w:color="auto"/>
            <w:bottom w:val="none" w:sz="0" w:space="0" w:color="auto"/>
            <w:right w:val="none" w:sz="0" w:space="0" w:color="auto"/>
          </w:divBdr>
        </w:div>
        <w:div w:id="1130901485">
          <w:marLeft w:val="1800"/>
          <w:marRight w:val="0"/>
          <w:marTop w:val="100"/>
          <w:marBottom w:val="0"/>
          <w:divBdr>
            <w:top w:val="none" w:sz="0" w:space="0" w:color="auto"/>
            <w:left w:val="none" w:sz="0" w:space="0" w:color="auto"/>
            <w:bottom w:val="none" w:sz="0" w:space="0" w:color="auto"/>
            <w:right w:val="none" w:sz="0" w:space="0" w:color="auto"/>
          </w:divBdr>
        </w:div>
        <w:div w:id="1670909554">
          <w:marLeft w:val="1800"/>
          <w:marRight w:val="0"/>
          <w:marTop w:val="100"/>
          <w:marBottom w:val="0"/>
          <w:divBdr>
            <w:top w:val="none" w:sz="0" w:space="0" w:color="auto"/>
            <w:left w:val="none" w:sz="0" w:space="0" w:color="auto"/>
            <w:bottom w:val="none" w:sz="0" w:space="0" w:color="auto"/>
            <w:right w:val="none" w:sz="0" w:space="0" w:color="auto"/>
          </w:divBdr>
        </w:div>
        <w:div w:id="2046711431">
          <w:marLeft w:val="1800"/>
          <w:marRight w:val="0"/>
          <w:marTop w:val="100"/>
          <w:marBottom w:val="0"/>
          <w:divBdr>
            <w:top w:val="none" w:sz="0" w:space="0" w:color="auto"/>
            <w:left w:val="none" w:sz="0" w:space="0" w:color="auto"/>
            <w:bottom w:val="none" w:sz="0" w:space="0" w:color="auto"/>
            <w:right w:val="none" w:sz="0" w:space="0" w:color="auto"/>
          </w:divBdr>
        </w:div>
      </w:divsChild>
    </w:div>
    <w:div w:id="784151073">
      <w:bodyDiv w:val="1"/>
      <w:marLeft w:val="0"/>
      <w:marRight w:val="0"/>
      <w:marTop w:val="0"/>
      <w:marBottom w:val="0"/>
      <w:divBdr>
        <w:top w:val="none" w:sz="0" w:space="0" w:color="auto"/>
        <w:left w:val="none" w:sz="0" w:space="0" w:color="auto"/>
        <w:bottom w:val="none" w:sz="0" w:space="0" w:color="auto"/>
        <w:right w:val="none" w:sz="0" w:space="0" w:color="auto"/>
      </w:divBdr>
    </w:div>
    <w:div w:id="841355237">
      <w:bodyDiv w:val="1"/>
      <w:marLeft w:val="0"/>
      <w:marRight w:val="0"/>
      <w:marTop w:val="0"/>
      <w:marBottom w:val="0"/>
      <w:divBdr>
        <w:top w:val="none" w:sz="0" w:space="0" w:color="auto"/>
        <w:left w:val="none" w:sz="0" w:space="0" w:color="auto"/>
        <w:bottom w:val="none" w:sz="0" w:space="0" w:color="auto"/>
        <w:right w:val="none" w:sz="0" w:space="0" w:color="auto"/>
      </w:divBdr>
    </w:div>
    <w:div w:id="843056428">
      <w:bodyDiv w:val="1"/>
      <w:marLeft w:val="0"/>
      <w:marRight w:val="0"/>
      <w:marTop w:val="0"/>
      <w:marBottom w:val="0"/>
      <w:divBdr>
        <w:top w:val="none" w:sz="0" w:space="0" w:color="auto"/>
        <w:left w:val="none" w:sz="0" w:space="0" w:color="auto"/>
        <w:bottom w:val="none" w:sz="0" w:space="0" w:color="auto"/>
        <w:right w:val="none" w:sz="0" w:space="0" w:color="auto"/>
      </w:divBdr>
    </w:div>
    <w:div w:id="850337652">
      <w:bodyDiv w:val="1"/>
      <w:marLeft w:val="0"/>
      <w:marRight w:val="0"/>
      <w:marTop w:val="0"/>
      <w:marBottom w:val="0"/>
      <w:divBdr>
        <w:top w:val="none" w:sz="0" w:space="0" w:color="auto"/>
        <w:left w:val="none" w:sz="0" w:space="0" w:color="auto"/>
        <w:bottom w:val="none" w:sz="0" w:space="0" w:color="auto"/>
        <w:right w:val="none" w:sz="0" w:space="0" w:color="auto"/>
      </w:divBdr>
      <w:divsChild>
        <w:div w:id="513423857">
          <w:marLeft w:val="720"/>
          <w:marRight w:val="0"/>
          <w:marTop w:val="200"/>
          <w:marBottom w:val="0"/>
          <w:divBdr>
            <w:top w:val="none" w:sz="0" w:space="0" w:color="auto"/>
            <w:left w:val="none" w:sz="0" w:space="0" w:color="auto"/>
            <w:bottom w:val="none" w:sz="0" w:space="0" w:color="auto"/>
            <w:right w:val="none" w:sz="0" w:space="0" w:color="auto"/>
          </w:divBdr>
        </w:div>
        <w:div w:id="365788759">
          <w:marLeft w:val="720"/>
          <w:marRight w:val="0"/>
          <w:marTop w:val="200"/>
          <w:marBottom w:val="0"/>
          <w:divBdr>
            <w:top w:val="none" w:sz="0" w:space="0" w:color="auto"/>
            <w:left w:val="none" w:sz="0" w:space="0" w:color="auto"/>
            <w:bottom w:val="none" w:sz="0" w:space="0" w:color="auto"/>
            <w:right w:val="none" w:sz="0" w:space="0" w:color="auto"/>
          </w:divBdr>
        </w:div>
        <w:div w:id="314724372">
          <w:marLeft w:val="720"/>
          <w:marRight w:val="0"/>
          <w:marTop w:val="200"/>
          <w:marBottom w:val="0"/>
          <w:divBdr>
            <w:top w:val="none" w:sz="0" w:space="0" w:color="auto"/>
            <w:left w:val="none" w:sz="0" w:space="0" w:color="auto"/>
            <w:bottom w:val="none" w:sz="0" w:space="0" w:color="auto"/>
            <w:right w:val="none" w:sz="0" w:space="0" w:color="auto"/>
          </w:divBdr>
        </w:div>
      </w:divsChild>
    </w:div>
    <w:div w:id="865867856">
      <w:bodyDiv w:val="1"/>
      <w:marLeft w:val="0"/>
      <w:marRight w:val="0"/>
      <w:marTop w:val="0"/>
      <w:marBottom w:val="0"/>
      <w:divBdr>
        <w:top w:val="none" w:sz="0" w:space="0" w:color="auto"/>
        <w:left w:val="none" w:sz="0" w:space="0" w:color="auto"/>
        <w:bottom w:val="none" w:sz="0" w:space="0" w:color="auto"/>
        <w:right w:val="none" w:sz="0" w:space="0" w:color="auto"/>
      </w:divBdr>
      <w:divsChild>
        <w:div w:id="1186747265">
          <w:marLeft w:val="720"/>
          <w:marRight w:val="0"/>
          <w:marTop w:val="0"/>
          <w:marBottom w:val="0"/>
          <w:divBdr>
            <w:top w:val="none" w:sz="0" w:space="0" w:color="auto"/>
            <w:left w:val="none" w:sz="0" w:space="0" w:color="auto"/>
            <w:bottom w:val="none" w:sz="0" w:space="0" w:color="auto"/>
            <w:right w:val="none" w:sz="0" w:space="0" w:color="auto"/>
          </w:divBdr>
        </w:div>
        <w:div w:id="864293706">
          <w:marLeft w:val="720"/>
          <w:marRight w:val="0"/>
          <w:marTop w:val="0"/>
          <w:marBottom w:val="0"/>
          <w:divBdr>
            <w:top w:val="none" w:sz="0" w:space="0" w:color="auto"/>
            <w:left w:val="none" w:sz="0" w:space="0" w:color="auto"/>
            <w:bottom w:val="none" w:sz="0" w:space="0" w:color="auto"/>
            <w:right w:val="none" w:sz="0" w:space="0" w:color="auto"/>
          </w:divBdr>
        </w:div>
        <w:div w:id="1922372680">
          <w:marLeft w:val="720"/>
          <w:marRight w:val="0"/>
          <w:marTop w:val="0"/>
          <w:marBottom w:val="0"/>
          <w:divBdr>
            <w:top w:val="none" w:sz="0" w:space="0" w:color="auto"/>
            <w:left w:val="none" w:sz="0" w:space="0" w:color="auto"/>
            <w:bottom w:val="none" w:sz="0" w:space="0" w:color="auto"/>
            <w:right w:val="none" w:sz="0" w:space="0" w:color="auto"/>
          </w:divBdr>
        </w:div>
        <w:div w:id="1086609222">
          <w:marLeft w:val="720"/>
          <w:marRight w:val="0"/>
          <w:marTop w:val="0"/>
          <w:marBottom w:val="0"/>
          <w:divBdr>
            <w:top w:val="none" w:sz="0" w:space="0" w:color="auto"/>
            <w:left w:val="none" w:sz="0" w:space="0" w:color="auto"/>
            <w:bottom w:val="none" w:sz="0" w:space="0" w:color="auto"/>
            <w:right w:val="none" w:sz="0" w:space="0" w:color="auto"/>
          </w:divBdr>
        </w:div>
      </w:divsChild>
    </w:div>
    <w:div w:id="872689343">
      <w:bodyDiv w:val="1"/>
      <w:marLeft w:val="0"/>
      <w:marRight w:val="0"/>
      <w:marTop w:val="0"/>
      <w:marBottom w:val="0"/>
      <w:divBdr>
        <w:top w:val="none" w:sz="0" w:space="0" w:color="auto"/>
        <w:left w:val="none" w:sz="0" w:space="0" w:color="auto"/>
        <w:bottom w:val="none" w:sz="0" w:space="0" w:color="auto"/>
        <w:right w:val="none" w:sz="0" w:space="0" w:color="auto"/>
      </w:divBdr>
      <w:divsChild>
        <w:div w:id="805509020">
          <w:marLeft w:val="720"/>
          <w:marRight w:val="0"/>
          <w:marTop w:val="200"/>
          <w:marBottom w:val="0"/>
          <w:divBdr>
            <w:top w:val="none" w:sz="0" w:space="0" w:color="auto"/>
            <w:left w:val="none" w:sz="0" w:space="0" w:color="auto"/>
            <w:bottom w:val="none" w:sz="0" w:space="0" w:color="auto"/>
            <w:right w:val="none" w:sz="0" w:space="0" w:color="auto"/>
          </w:divBdr>
        </w:div>
        <w:div w:id="459419731">
          <w:marLeft w:val="720"/>
          <w:marRight w:val="0"/>
          <w:marTop w:val="200"/>
          <w:marBottom w:val="0"/>
          <w:divBdr>
            <w:top w:val="none" w:sz="0" w:space="0" w:color="auto"/>
            <w:left w:val="none" w:sz="0" w:space="0" w:color="auto"/>
            <w:bottom w:val="none" w:sz="0" w:space="0" w:color="auto"/>
            <w:right w:val="none" w:sz="0" w:space="0" w:color="auto"/>
          </w:divBdr>
        </w:div>
        <w:div w:id="1490248238">
          <w:marLeft w:val="720"/>
          <w:marRight w:val="0"/>
          <w:marTop w:val="200"/>
          <w:marBottom w:val="0"/>
          <w:divBdr>
            <w:top w:val="none" w:sz="0" w:space="0" w:color="auto"/>
            <w:left w:val="none" w:sz="0" w:space="0" w:color="auto"/>
            <w:bottom w:val="none" w:sz="0" w:space="0" w:color="auto"/>
            <w:right w:val="none" w:sz="0" w:space="0" w:color="auto"/>
          </w:divBdr>
        </w:div>
      </w:divsChild>
    </w:div>
    <w:div w:id="958028894">
      <w:bodyDiv w:val="1"/>
      <w:marLeft w:val="0"/>
      <w:marRight w:val="0"/>
      <w:marTop w:val="0"/>
      <w:marBottom w:val="0"/>
      <w:divBdr>
        <w:top w:val="none" w:sz="0" w:space="0" w:color="auto"/>
        <w:left w:val="none" w:sz="0" w:space="0" w:color="auto"/>
        <w:bottom w:val="none" w:sz="0" w:space="0" w:color="auto"/>
        <w:right w:val="none" w:sz="0" w:space="0" w:color="auto"/>
      </w:divBdr>
      <w:divsChild>
        <w:div w:id="351810170">
          <w:marLeft w:val="446"/>
          <w:marRight w:val="0"/>
          <w:marTop w:val="200"/>
          <w:marBottom w:val="160"/>
          <w:divBdr>
            <w:top w:val="none" w:sz="0" w:space="0" w:color="auto"/>
            <w:left w:val="none" w:sz="0" w:space="0" w:color="auto"/>
            <w:bottom w:val="none" w:sz="0" w:space="0" w:color="auto"/>
            <w:right w:val="none" w:sz="0" w:space="0" w:color="auto"/>
          </w:divBdr>
        </w:div>
        <w:div w:id="861750395">
          <w:marLeft w:val="446"/>
          <w:marRight w:val="0"/>
          <w:marTop w:val="200"/>
          <w:marBottom w:val="160"/>
          <w:divBdr>
            <w:top w:val="none" w:sz="0" w:space="0" w:color="auto"/>
            <w:left w:val="none" w:sz="0" w:space="0" w:color="auto"/>
            <w:bottom w:val="none" w:sz="0" w:space="0" w:color="auto"/>
            <w:right w:val="none" w:sz="0" w:space="0" w:color="auto"/>
          </w:divBdr>
        </w:div>
        <w:div w:id="954406604">
          <w:marLeft w:val="446"/>
          <w:marRight w:val="0"/>
          <w:marTop w:val="200"/>
          <w:marBottom w:val="160"/>
          <w:divBdr>
            <w:top w:val="none" w:sz="0" w:space="0" w:color="auto"/>
            <w:left w:val="none" w:sz="0" w:space="0" w:color="auto"/>
            <w:bottom w:val="none" w:sz="0" w:space="0" w:color="auto"/>
            <w:right w:val="none" w:sz="0" w:space="0" w:color="auto"/>
          </w:divBdr>
        </w:div>
        <w:div w:id="2126121363">
          <w:marLeft w:val="446"/>
          <w:marRight w:val="0"/>
          <w:marTop w:val="200"/>
          <w:marBottom w:val="160"/>
          <w:divBdr>
            <w:top w:val="none" w:sz="0" w:space="0" w:color="auto"/>
            <w:left w:val="none" w:sz="0" w:space="0" w:color="auto"/>
            <w:bottom w:val="none" w:sz="0" w:space="0" w:color="auto"/>
            <w:right w:val="none" w:sz="0" w:space="0" w:color="auto"/>
          </w:divBdr>
        </w:div>
        <w:div w:id="1423642103">
          <w:marLeft w:val="446"/>
          <w:marRight w:val="0"/>
          <w:marTop w:val="200"/>
          <w:marBottom w:val="160"/>
          <w:divBdr>
            <w:top w:val="none" w:sz="0" w:space="0" w:color="auto"/>
            <w:left w:val="none" w:sz="0" w:space="0" w:color="auto"/>
            <w:bottom w:val="none" w:sz="0" w:space="0" w:color="auto"/>
            <w:right w:val="none" w:sz="0" w:space="0" w:color="auto"/>
          </w:divBdr>
        </w:div>
      </w:divsChild>
    </w:div>
    <w:div w:id="962228692">
      <w:bodyDiv w:val="1"/>
      <w:marLeft w:val="0"/>
      <w:marRight w:val="0"/>
      <w:marTop w:val="0"/>
      <w:marBottom w:val="0"/>
      <w:divBdr>
        <w:top w:val="none" w:sz="0" w:space="0" w:color="auto"/>
        <w:left w:val="none" w:sz="0" w:space="0" w:color="auto"/>
        <w:bottom w:val="none" w:sz="0" w:space="0" w:color="auto"/>
        <w:right w:val="none" w:sz="0" w:space="0" w:color="auto"/>
      </w:divBdr>
      <w:divsChild>
        <w:div w:id="112335303">
          <w:marLeft w:val="720"/>
          <w:marRight w:val="0"/>
          <w:marTop w:val="200"/>
          <w:marBottom w:val="0"/>
          <w:divBdr>
            <w:top w:val="none" w:sz="0" w:space="0" w:color="auto"/>
            <w:left w:val="none" w:sz="0" w:space="0" w:color="auto"/>
            <w:bottom w:val="none" w:sz="0" w:space="0" w:color="auto"/>
            <w:right w:val="none" w:sz="0" w:space="0" w:color="auto"/>
          </w:divBdr>
        </w:div>
        <w:div w:id="1208569402">
          <w:marLeft w:val="720"/>
          <w:marRight w:val="0"/>
          <w:marTop w:val="200"/>
          <w:marBottom w:val="0"/>
          <w:divBdr>
            <w:top w:val="none" w:sz="0" w:space="0" w:color="auto"/>
            <w:left w:val="none" w:sz="0" w:space="0" w:color="auto"/>
            <w:bottom w:val="none" w:sz="0" w:space="0" w:color="auto"/>
            <w:right w:val="none" w:sz="0" w:space="0" w:color="auto"/>
          </w:divBdr>
        </w:div>
        <w:div w:id="1323656998">
          <w:marLeft w:val="720"/>
          <w:marRight w:val="0"/>
          <w:marTop w:val="200"/>
          <w:marBottom w:val="0"/>
          <w:divBdr>
            <w:top w:val="none" w:sz="0" w:space="0" w:color="auto"/>
            <w:left w:val="none" w:sz="0" w:space="0" w:color="auto"/>
            <w:bottom w:val="none" w:sz="0" w:space="0" w:color="auto"/>
            <w:right w:val="none" w:sz="0" w:space="0" w:color="auto"/>
          </w:divBdr>
        </w:div>
      </w:divsChild>
    </w:div>
    <w:div w:id="964388566">
      <w:bodyDiv w:val="1"/>
      <w:marLeft w:val="0"/>
      <w:marRight w:val="0"/>
      <w:marTop w:val="0"/>
      <w:marBottom w:val="0"/>
      <w:divBdr>
        <w:top w:val="none" w:sz="0" w:space="0" w:color="auto"/>
        <w:left w:val="none" w:sz="0" w:space="0" w:color="auto"/>
        <w:bottom w:val="none" w:sz="0" w:space="0" w:color="auto"/>
        <w:right w:val="none" w:sz="0" w:space="0" w:color="auto"/>
      </w:divBdr>
      <w:divsChild>
        <w:div w:id="30615916">
          <w:marLeft w:val="360"/>
          <w:marRight w:val="0"/>
          <w:marTop w:val="200"/>
          <w:marBottom w:val="0"/>
          <w:divBdr>
            <w:top w:val="none" w:sz="0" w:space="0" w:color="auto"/>
            <w:left w:val="none" w:sz="0" w:space="0" w:color="auto"/>
            <w:bottom w:val="none" w:sz="0" w:space="0" w:color="auto"/>
            <w:right w:val="none" w:sz="0" w:space="0" w:color="auto"/>
          </w:divBdr>
        </w:div>
        <w:div w:id="1758598641">
          <w:marLeft w:val="360"/>
          <w:marRight w:val="0"/>
          <w:marTop w:val="200"/>
          <w:marBottom w:val="0"/>
          <w:divBdr>
            <w:top w:val="none" w:sz="0" w:space="0" w:color="auto"/>
            <w:left w:val="none" w:sz="0" w:space="0" w:color="auto"/>
            <w:bottom w:val="none" w:sz="0" w:space="0" w:color="auto"/>
            <w:right w:val="none" w:sz="0" w:space="0" w:color="auto"/>
          </w:divBdr>
        </w:div>
        <w:div w:id="1248225870">
          <w:marLeft w:val="360"/>
          <w:marRight w:val="0"/>
          <w:marTop w:val="200"/>
          <w:marBottom w:val="0"/>
          <w:divBdr>
            <w:top w:val="none" w:sz="0" w:space="0" w:color="auto"/>
            <w:left w:val="none" w:sz="0" w:space="0" w:color="auto"/>
            <w:bottom w:val="none" w:sz="0" w:space="0" w:color="auto"/>
            <w:right w:val="none" w:sz="0" w:space="0" w:color="auto"/>
          </w:divBdr>
        </w:div>
        <w:div w:id="2101481999">
          <w:marLeft w:val="360"/>
          <w:marRight w:val="0"/>
          <w:marTop w:val="200"/>
          <w:marBottom w:val="0"/>
          <w:divBdr>
            <w:top w:val="none" w:sz="0" w:space="0" w:color="auto"/>
            <w:left w:val="none" w:sz="0" w:space="0" w:color="auto"/>
            <w:bottom w:val="none" w:sz="0" w:space="0" w:color="auto"/>
            <w:right w:val="none" w:sz="0" w:space="0" w:color="auto"/>
          </w:divBdr>
        </w:div>
        <w:div w:id="571280046">
          <w:marLeft w:val="360"/>
          <w:marRight w:val="0"/>
          <w:marTop w:val="200"/>
          <w:marBottom w:val="0"/>
          <w:divBdr>
            <w:top w:val="none" w:sz="0" w:space="0" w:color="auto"/>
            <w:left w:val="none" w:sz="0" w:space="0" w:color="auto"/>
            <w:bottom w:val="none" w:sz="0" w:space="0" w:color="auto"/>
            <w:right w:val="none" w:sz="0" w:space="0" w:color="auto"/>
          </w:divBdr>
        </w:div>
        <w:div w:id="131414436">
          <w:marLeft w:val="360"/>
          <w:marRight w:val="0"/>
          <w:marTop w:val="200"/>
          <w:marBottom w:val="0"/>
          <w:divBdr>
            <w:top w:val="none" w:sz="0" w:space="0" w:color="auto"/>
            <w:left w:val="none" w:sz="0" w:space="0" w:color="auto"/>
            <w:bottom w:val="none" w:sz="0" w:space="0" w:color="auto"/>
            <w:right w:val="none" w:sz="0" w:space="0" w:color="auto"/>
          </w:divBdr>
        </w:div>
        <w:div w:id="995648030">
          <w:marLeft w:val="360"/>
          <w:marRight w:val="0"/>
          <w:marTop w:val="200"/>
          <w:marBottom w:val="0"/>
          <w:divBdr>
            <w:top w:val="none" w:sz="0" w:space="0" w:color="auto"/>
            <w:left w:val="none" w:sz="0" w:space="0" w:color="auto"/>
            <w:bottom w:val="none" w:sz="0" w:space="0" w:color="auto"/>
            <w:right w:val="none" w:sz="0" w:space="0" w:color="auto"/>
          </w:divBdr>
        </w:div>
        <w:div w:id="1282762821">
          <w:marLeft w:val="360"/>
          <w:marRight w:val="0"/>
          <w:marTop w:val="200"/>
          <w:marBottom w:val="0"/>
          <w:divBdr>
            <w:top w:val="none" w:sz="0" w:space="0" w:color="auto"/>
            <w:left w:val="none" w:sz="0" w:space="0" w:color="auto"/>
            <w:bottom w:val="none" w:sz="0" w:space="0" w:color="auto"/>
            <w:right w:val="none" w:sz="0" w:space="0" w:color="auto"/>
          </w:divBdr>
        </w:div>
        <w:div w:id="1597131769">
          <w:marLeft w:val="360"/>
          <w:marRight w:val="0"/>
          <w:marTop w:val="200"/>
          <w:marBottom w:val="0"/>
          <w:divBdr>
            <w:top w:val="none" w:sz="0" w:space="0" w:color="auto"/>
            <w:left w:val="none" w:sz="0" w:space="0" w:color="auto"/>
            <w:bottom w:val="none" w:sz="0" w:space="0" w:color="auto"/>
            <w:right w:val="none" w:sz="0" w:space="0" w:color="auto"/>
          </w:divBdr>
        </w:div>
      </w:divsChild>
    </w:div>
    <w:div w:id="1020199910">
      <w:bodyDiv w:val="1"/>
      <w:marLeft w:val="0"/>
      <w:marRight w:val="0"/>
      <w:marTop w:val="0"/>
      <w:marBottom w:val="0"/>
      <w:divBdr>
        <w:top w:val="none" w:sz="0" w:space="0" w:color="auto"/>
        <w:left w:val="none" w:sz="0" w:space="0" w:color="auto"/>
        <w:bottom w:val="none" w:sz="0" w:space="0" w:color="auto"/>
        <w:right w:val="none" w:sz="0" w:space="0" w:color="auto"/>
      </w:divBdr>
      <w:divsChild>
        <w:div w:id="924993309">
          <w:marLeft w:val="1800"/>
          <w:marRight w:val="0"/>
          <w:marTop w:val="100"/>
          <w:marBottom w:val="0"/>
          <w:divBdr>
            <w:top w:val="none" w:sz="0" w:space="0" w:color="auto"/>
            <w:left w:val="none" w:sz="0" w:space="0" w:color="auto"/>
            <w:bottom w:val="none" w:sz="0" w:space="0" w:color="auto"/>
            <w:right w:val="none" w:sz="0" w:space="0" w:color="auto"/>
          </w:divBdr>
        </w:div>
        <w:div w:id="586768941">
          <w:marLeft w:val="1800"/>
          <w:marRight w:val="0"/>
          <w:marTop w:val="100"/>
          <w:marBottom w:val="0"/>
          <w:divBdr>
            <w:top w:val="none" w:sz="0" w:space="0" w:color="auto"/>
            <w:left w:val="none" w:sz="0" w:space="0" w:color="auto"/>
            <w:bottom w:val="none" w:sz="0" w:space="0" w:color="auto"/>
            <w:right w:val="none" w:sz="0" w:space="0" w:color="auto"/>
          </w:divBdr>
        </w:div>
        <w:div w:id="72552145">
          <w:marLeft w:val="1800"/>
          <w:marRight w:val="0"/>
          <w:marTop w:val="100"/>
          <w:marBottom w:val="0"/>
          <w:divBdr>
            <w:top w:val="none" w:sz="0" w:space="0" w:color="auto"/>
            <w:left w:val="none" w:sz="0" w:space="0" w:color="auto"/>
            <w:bottom w:val="none" w:sz="0" w:space="0" w:color="auto"/>
            <w:right w:val="none" w:sz="0" w:space="0" w:color="auto"/>
          </w:divBdr>
        </w:div>
        <w:div w:id="2025353167">
          <w:marLeft w:val="1800"/>
          <w:marRight w:val="0"/>
          <w:marTop w:val="100"/>
          <w:marBottom w:val="0"/>
          <w:divBdr>
            <w:top w:val="none" w:sz="0" w:space="0" w:color="auto"/>
            <w:left w:val="none" w:sz="0" w:space="0" w:color="auto"/>
            <w:bottom w:val="none" w:sz="0" w:space="0" w:color="auto"/>
            <w:right w:val="none" w:sz="0" w:space="0" w:color="auto"/>
          </w:divBdr>
        </w:div>
        <w:div w:id="393281840">
          <w:marLeft w:val="1800"/>
          <w:marRight w:val="0"/>
          <w:marTop w:val="100"/>
          <w:marBottom w:val="0"/>
          <w:divBdr>
            <w:top w:val="none" w:sz="0" w:space="0" w:color="auto"/>
            <w:left w:val="none" w:sz="0" w:space="0" w:color="auto"/>
            <w:bottom w:val="none" w:sz="0" w:space="0" w:color="auto"/>
            <w:right w:val="none" w:sz="0" w:space="0" w:color="auto"/>
          </w:divBdr>
        </w:div>
        <w:div w:id="1766881214">
          <w:marLeft w:val="1800"/>
          <w:marRight w:val="0"/>
          <w:marTop w:val="100"/>
          <w:marBottom w:val="0"/>
          <w:divBdr>
            <w:top w:val="none" w:sz="0" w:space="0" w:color="auto"/>
            <w:left w:val="none" w:sz="0" w:space="0" w:color="auto"/>
            <w:bottom w:val="none" w:sz="0" w:space="0" w:color="auto"/>
            <w:right w:val="none" w:sz="0" w:space="0" w:color="auto"/>
          </w:divBdr>
        </w:div>
        <w:div w:id="1997950497">
          <w:marLeft w:val="1800"/>
          <w:marRight w:val="0"/>
          <w:marTop w:val="100"/>
          <w:marBottom w:val="0"/>
          <w:divBdr>
            <w:top w:val="none" w:sz="0" w:space="0" w:color="auto"/>
            <w:left w:val="none" w:sz="0" w:space="0" w:color="auto"/>
            <w:bottom w:val="none" w:sz="0" w:space="0" w:color="auto"/>
            <w:right w:val="none" w:sz="0" w:space="0" w:color="auto"/>
          </w:divBdr>
        </w:div>
        <w:div w:id="2973454">
          <w:marLeft w:val="1800"/>
          <w:marRight w:val="0"/>
          <w:marTop w:val="100"/>
          <w:marBottom w:val="0"/>
          <w:divBdr>
            <w:top w:val="none" w:sz="0" w:space="0" w:color="auto"/>
            <w:left w:val="none" w:sz="0" w:space="0" w:color="auto"/>
            <w:bottom w:val="none" w:sz="0" w:space="0" w:color="auto"/>
            <w:right w:val="none" w:sz="0" w:space="0" w:color="auto"/>
          </w:divBdr>
        </w:div>
      </w:divsChild>
    </w:div>
    <w:div w:id="1085305291">
      <w:bodyDiv w:val="1"/>
      <w:marLeft w:val="0"/>
      <w:marRight w:val="0"/>
      <w:marTop w:val="0"/>
      <w:marBottom w:val="0"/>
      <w:divBdr>
        <w:top w:val="none" w:sz="0" w:space="0" w:color="auto"/>
        <w:left w:val="none" w:sz="0" w:space="0" w:color="auto"/>
        <w:bottom w:val="none" w:sz="0" w:space="0" w:color="auto"/>
        <w:right w:val="none" w:sz="0" w:space="0" w:color="auto"/>
      </w:divBdr>
    </w:div>
    <w:div w:id="1194228933">
      <w:bodyDiv w:val="1"/>
      <w:marLeft w:val="0"/>
      <w:marRight w:val="0"/>
      <w:marTop w:val="0"/>
      <w:marBottom w:val="0"/>
      <w:divBdr>
        <w:top w:val="none" w:sz="0" w:space="0" w:color="auto"/>
        <w:left w:val="none" w:sz="0" w:space="0" w:color="auto"/>
        <w:bottom w:val="none" w:sz="0" w:space="0" w:color="auto"/>
        <w:right w:val="none" w:sz="0" w:space="0" w:color="auto"/>
      </w:divBdr>
      <w:divsChild>
        <w:div w:id="1291978919">
          <w:marLeft w:val="446"/>
          <w:marRight w:val="0"/>
          <w:marTop w:val="200"/>
          <w:marBottom w:val="160"/>
          <w:divBdr>
            <w:top w:val="none" w:sz="0" w:space="0" w:color="auto"/>
            <w:left w:val="none" w:sz="0" w:space="0" w:color="auto"/>
            <w:bottom w:val="none" w:sz="0" w:space="0" w:color="auto"/>
            <w:right w:val="none" w:sz="0" w:space="0" w:color="auto"/>
          </w:divBdr>
        </w:div>
        <w:div w:id="1997996811">
          <w:marLeft w:val="446"/>
          <w:marRight w:val="0"/>
          <w:marTop w:val="200"/>
          <w:marBottom w:val="160"/>
          <w:divBdr>
            <w:top w:val="none" w:sz="0" w:space="0" w:color="auto"/>
            <w:left w:val="none" w:sz="0" w:space="0" w:color="auto"/>
            <w:bottom w:val="none" w:sz="0" w:space="0" w:color="auto"/>
            <w:right w:val="none" w:sz="0" w:space="0" w:color="auto"/>
          </w:divBdr>
        </w:div>
        <w:div w:id="527986007">
          <w:marLeft w:val="446"/>
          <w:marRight w:val="0"/>
          <w:marTop w:val="200"/>
          <w:marBottom w:val="160"/>
          <w:divBdr>
            <w:top w:val="none" w:sz="0" w:space="0" w:color="auto"/>
            <w:left w:val="none" w:sz="0" w:space="0" w:color="auto"/>
            <w:bottom w:val="none" w:sz="0" w:space="0" w:color="auto"/>
            <w:right w:val="none" w:sz="0" w:space="0" w:color="auto"/>
          </w:divBdr>
        </w:div>
        <w:div w:id="461384058">
          <w:marLeft w:val="446"/>
          <w:marRight w:val="0"/>
          <w:marTop w:val="200"/>
          <w:marBottom w:val="160"/>
          <w:divBdr>
            <w:top w:val="none" w:sz="0" w:space="0" w:color="auto"/>
            <w:left w:val="none" w:sz="0" w:space="0" w:color="auto"/>
            <w:bottom w:val="none" w:sz="0" w:space="0" w:color="auto"/>
            <w:right w:val="none" w:sz="0" w:space="0" w:color="auto"/>
          </w:divBdr>
        </w:div>
      </w:divsChild>
    </w:div>
    <w:div w:id="1196189469">
      <w:bodyDiv w:val="1"/>
      <w:marLeft w:val="0"/>
      <w:marRight w:val="0"/>
      <w:marTop w:val="0"/>
      <w:marBottom w:val="0"/>
      <w:divBdr>
        <w:top w:val="none" w:sz="0" w:space="0" w:color="auto"/>
        <w:left w:val="none" w:sz="0" w:space="0" w:color="auto"/>
        <w:bottom w:val="none" w:sz="0" w:space="0" w:color="auto"/>
        <w:right w:val="none" w:sz="0" w:space="0" w:color="auto"/>
      </w:divBdr>
      <w:divsChild>
        <w:div w:id="734595301">
          <w:marLeft w:val="720"/>
          <w:marRight w:val="0"/>
          <w:marTop w:val="240"/>
          <w:marBottom w:val="40"/>
          <w:divBdr>
            <w:top w:val="none" w:sz="0" w:space="0" w:color="auto"/>
            <w:left w:val="none" w:sz="0" w:space="0" w:color="auto"/>
            <w:bottom w:val="none" w:sz="0" w:space="0" w:color="auto"/>
            <w:right w:val="none" w:sz="0" w:space="0" w:color="auto"/>
          </w:divBdr>
        </w:div>
        <w:div w:id="2075808363">
          <w:marLeft w:val="1512"/>
          <w:marRight w:val="0"/>
          <w:marTop w:val="40"/>
          <w:marBottom w:val="80"/>
          <w:divBdr>
            <w:top w:val="none" w:sz="0" w:space="0" w:color="auto"/>
            <w:left w:val="none" w:sz="0" w:space="0" w:color="auto"/>
            <w:bottom w:val="none" w:sz="0" w:space="0" w:color="auto"/>
            <w:right w:val="none" w:sz="0" w:space="0" w:color="auto"/>
          </w:divBdr>
        </w:div>
        <w:div w:id="476142746">
          <w:marLeft w:val="1512"/>
          <w:marRight w:val="0"/>
          <w:marTop w:val="40"/>
          <w:marBottom w:val="80"/>
          <w:divBdr>
            <w:top w:val="none" w:sz="0" w:space="0" w:color="auto"/>
            <w:left w:val="none" w:sz="0" w:space="0" w:color="auto"/>
            <w:bottom w:val="none" w:sz="0" w:space="0" w:color="auto"/>
            <w:right w:val="none" w:sz="0" w:space="0" w:color="auto"/>
          </w:divBdr>
        </w:div>
        <w:div w:id="68964653">
          <w:marLeft w:val="1512"/>
          <w:marRight w:val="0"/>
          <w:marTop w:val="40"/>
          <w:marBottom w:val="80"/>
          <w:divBdr>
            <w:top w:val="none" w:sz="0" w:space="0" w:color="auto"/>
            <w:left w:val="none" w:sz="0" w:space="0" w:color="auto"/>
            <w:bottom w:val="none" w:sz="0" w:space="0" w:color="auto"/>
            <w:right w:val="none" w:sz="0" w:space="0" w:color="auto"/>
          </w:divBdr>
        </w:div>
        <w:div w:id="833036254">
          <w:marLeft w:val="720"/>
          <w:marRight w:val="0"/>
          <w:marTop w:val="240"/>
          <w:marBottom w:val="40"/>
          <w:divBdr>
            <w:top w:val="none" w:sz="0" w:space="0" w:color="auto"/>
            <w:left w:val="none" w:sz="0" w:space="0" w:color="auto"/>
            <w:bottom w:val="none" w:sz="0" w:space="0" w:color="auto"/>
            <w:right w:val="none" w:sz="0" w:space="0" w:color="auto"/>
          </w:divBdr>
        </w:div>
        <w:div w:id="1180315796">
          <w:marLeft w:val="1512"/>
          <w:marRight w:val="0"/>
          <w:marTop w:val="40"/>
          <w:marBottom w:val="80"/>
          <w:divBdr>
            <w:top w:val="none" w:sz="0" w:space="0" w:color="auto"/>
            <w:left w:val="none" w:sz="0" w:space="0" w:color="auto"/>
            <w:bottom w:val="none" w:sz="0" w:space="0" w:color="auto"/>
            <w:right w:val="none" w:sz="0" w:space="0" w:color="auto"/>
          </w:divBdr>
        </w:div>
        <w:div w:id="1849828933">
          <w:marLeft w:val="720"/>
          <w:marRight w:val="0"/>
          <w:marTop w:val="240"/>
          <w:marBottom w:val="40"/>
          <w:divBdr>
            <w:top w:val="none" w:sz="0" w:space="0" w:color="auto"/>
            <w:left w:val="none" w:sz="0" w:space="0" w:color="auto"/>
            <w:bottom w:val="none" w:sz="0" w:space="0" w:color="auto"/>
            <w:right w:val="none" w:sz="0" w:space="0" w:color="auto"/>
          </w:divBdr>
        </w:div>
      </w:divsChild>
    </w:div>
    <w:div w:id="1208302906">
      <w:bodyDiv w:val="1"/>
      <w:marLeft w:val="0"/>
      <w:marRight w:val="0"/>
      <w:marTop w:val="0"/>
      <w:marBottom w:val="0"/>
      <w:divBdr>
        <w:top w:val="none" w:sz="0" w:space="0" w:color="auto"/>
        <w:left w:val="none" w:sz="0" w:space="0" w:color="auto"/>
        <w:bottom w:val="none" w:sz="0" w:space="0" w:color="auto"/>
        <w:right w:val="none" w:sz="0" w:space="0" w:color="auto"/>
      </w:divBdr>
    </w:div>
    <w:div w:id="1231770310">
      <w:bodyDiv w:val="1"/>
      <w:marLeft w:val="0"/>
      <w:marRight w:val="0"/>
      <w:marTop w:val="0"/>
      <w:marBottom w:val="0"/>
      <w:divBdr>
        <w:top w:val="none" w:sz="0" w:space="0" w:color="auto"/>
        <w:left w:val="none" w:sz="0" w:space="0" w:color="auto"/>
        <w:bottom w:val="none" w:sz="0" w:space="0" w:color="auto"/>
        <w:right w:val="none" w:sz="0" w:space="0" w:color="auto"/>
      </w:divBdr>
      <w:divsChild>
        <w:div w:id="42219913">
          <w:marLeft w:val="360"/>
          <w:marRight w:val="0"/>
          <w:marTop w:val="200"/>
          <w:marBottom w:val="0"/>
          <w:divBdr>
            <w:top w:val="none" w:sz="0" w:space="0" w:color="auto"/>
            <w:left w:val="none" w:sz="0" w:space="0" w:color="auto"/>
            <w:bottom w:val="none" w:sz="0" w:space="0" w:color="auto"/>
            <w:right w:val="none" w:sz="0" w:space="0" w:color="auto"/>
          </w:divBdr>
        </w:div>
      </w:divsChild>
    </w:div>
    <w:div w:id="1253127424">
      <w:bodyDiv w:val="1"/>
      <w:marLeft w:val="0"/>
      <w:marRight w:val="0"/>
      <w:marTop w:val="0"/>
      <w:marBottom w:val="0"/>
      <w:divBdr>
        <w:top w:val="none" w:sz="0" w:space="0" w:color="auto"/>
        <w:left w:val="none" w:sz="0" w:space="0" w:color="auto"/>
        <w:bottom w:val="none" w:sz="0" w:space="0" w:color="auto"/>
        <w:right w:val="none" w:sz="0" w:space="0" w:color="auto"/>
      </w:divBdr>
      <w:divsChild>
        <w:div w:id="871189536">
          <w:marLeft w:val="360"/>
          <w:marRight w:val="0"/>
          <w:marTop w:val="200"/>
          <w:marBottom w:val="0"/>
          <w:divBdr>
            <w:top w:val="none" w:sz="0" w:space="0" w:color="auto"/>
            <w:left w:val="none" w:sz="0" w:space="0" w:color="auto"/>
            <w:bottom w:val="none" w:sz="0" w:space="0" w:color="auto"/>
            <w:right w:val="none" w:sz="0" w:space="0" w:color="auto"/>
          </w:divBdr>
        </w:div>
        <w:div w:id="1494296491">
          <w:marLeft w:val="360"/>
          <w:marRight w:val="0"/>
          <w:marTop w:val="200"/>
          <w:marBottom w:val="0"/>
          <w:divBdr>
            <w:top w:val="none" w:sz="0" w:space="0" w:color="auto"/>
            <w:left w:val="none" w:sz="0" w:space="0" w:color="auto"/>
            <w:bottom w:val="none" w:sz="0" w:space="0" w:color="auto"/>
            <w:right w:val="none" w:sz="0" w:space="0" w:color="auto"/>
          </w:divBdr>
        </w:div>
        <w:div w:id="1098252887">
          <w:marLeft w:val="360"/>
          <w:marRight w:val="0"/>
          <w:marTop w:val="200"/>
          <w:marBottom w:val="0"/>
          <w:divBdr>
            <w:top w:val="none" w:sz="0" w:space="0" w:color="auto"/>
            <w:left w:val="none" w:sz="0" w:space="0" w:color="auto"/>
            <w:bottom w:val="none" w:sz="0" w:space="0" w:color="auto"/>
            <w:right w:val="none" w:sz="0" w:space="0" w:color="auto"/>
          </w:divBdr>
        </w:div>
        <w:div w:id="1111897008">
          <w:marLeft w:val="360"/>
          <w:marRight w:val="0"/>
          <w:marTop w:val="200"/>
          <w:marBottom w:val="0"/>
          <w:divBdr>
            <w:top w:val="none" w:sz="0" w:space="0" w:color="auto"/>
            <w:left w:val="none" w:sz="0" w:space="0" w:color="auto"/>
            <w:bottom w:val="none" w:sz="0" w:space="0" w:color="auto"/>
            <w:right w:val="none" w:sz="0" w:space="0" w:color="auto"/>
          </w:divBdr>
        </w:div>
        <w:div w:id="794983254">
          <w:marLeft w:val="360"/>
          <w:marRight w:val="0"/>
          <w:marTop w:val="200"/>
          <w:marBottom w:val="0"/>
          <w:divBdr>
            <w:top w:val="none" w:sz="0" w:space="0" w:color="auto"/>
            <w:left w:val="none" w:sz="0" w:space="0" w:color="auto"/>
            <w:bottom w:val="none" w:sz="0" w:space="0" w:color="auto"/>
            <w:right w:val="none" w:sz="0" w:space="0" w:color="auto"/>
          </w:divBdr>
        </w:div>
        <w:div w:id="458306136">
          <w:marLeft w:val="360"/>
          <w:marRight w:val="0"/>
          <w:marTop w:val="200"/>
          <w:marBottom w:val="0"/>
          <w:divBdr>
            <w:top w:val="none" w:sz="0" w:space="0" w:color="auto"/>
            <w:left w:val="none" w:sz="0" w:space="0" w:color="auto"/>
            <w:bottom w:val="none" w:sz="0" w:space="0" w:color="auto"/>
            <w:right w:val="none" w:sz="0" w:space="0" w:color="auto"/>
          </w:divBdr>
        </w:div>
        <w:div w:id="160510896">
          <w:marLeft w:val="360"/>
          <w:marRight w:val="0"/>
          <w:marTop w:val="200"/>
          <w:marBottom w:val="0"/>
          <w:divBdr>
            <w:top w:val="none" w:sz="0" w:space="0" w:color="auto"/>
            <w:left w:val="none" w:sz="0" w:space="0" w:color="auto"/>
            <w:bottom w:val="none" w:sz="0" w:space="0" w:color="auto"/>
            <w:right w:val="none" w:sz="0" w:space="0" w:color="auto"/>
          </w:divBdr>
        </w:div>
        <w:div w:id="1323655587">
          <w:marLeft w:val="360"/>
          <w:marRight w:val="0"/>
          <w:marTop w:val="200"/>
          <w:marBottom w:val="0"/>
          <w:divBdr>
            <w:top w:val="none" w:sz="0" w:space="0" w:color="auto"/>
            <w:left w:val="none" w:sz="0" w:space="0" w:color="auto"/>
            <w:bottom w:val="none" w:sz="0" w:space="0" w:color="auto"/>
            <w:right w:val="none" w:sz="0" w:space="0" w:color="auto"/>
          </w:divBdr>
        </w:div>
      </w:divsChild>
    </w:div>
    <w:div w:id="1254708015">
      <w:bodyDiv w:val="1"/>
      <w:marLeft w:val="0"/>
      <w:marRight w:val="0"/>
      <w:marTop w:val="0"/>
      <w:marBottom w:val="0"/>
      <w:divBdr>
        <w:top w:val="none" w:sz="0" w:space="0" w:color="auto"/>
        <w:left w:val="none" w:sz="0" w:space="0" w:color="auto"/>
        <w:bottom w:val="none" w:sz="0" w:space="0" w:color="auto"/>
        <w:right w:val="none" w:sz="0" w:space="0" w:color="auto"/>
      </w:divBdr>
      <w:divsChild>
        <w:div w:id="903415617">
          <w:marLeft w:val="144"/>
          <w:marRight w:val="0"/>
          <w:marTop w:val="240"/>
          <w:marBottom w:val="160"/>
          <w:divBdr>
            <w:top w:val="none" w:sz="0" w:space="0" w:color="auto"/>
            <w:left w:val="none" w:sz="0" w:space="0" w:color="auto"/>
            <w:bottom w:val="none" w:sz="0" w:space="0" w:color="auto"/>
            <w:right w:val="none" w:sz="0" w:space="0" w:color="auto"/>
          </w:divBdr>
        </w:div>
        <w:div w:id="1375084799">
          <w:marLeft w:val="1166"/>
          <w:marRight w:val="0"/>
          <w:marTop w:val="40"/>
          <w:marBottom w:val="80"/>
          <w:divBdr>
            <w:top w:val="none" w:sz="0" w:space="0" w:color="auto"/>
            <w:left w:val="none" w:sz="0" w:space="0" w:color="auto"/>
            <w:bottom w:val="none" w:sz="0" w:space="0" w:color="auto"/>
            <w:right w:val="none" w:sz="0" w:space="0" w:color="auto"/>
          </w:divBdr>
        </w:div>
        <w:div w:id="98454523">
          <w:marLeft w:val="1166"/>
          <w:marRight w:val="0"/>
          <w:marTop w:val="40"/>
          <w:marBottom w:val="80"/>
          <w:divBdr>
            <w:top w:val="none" w:sz="0" w:space="0" w:color="auto"/>
            <w:left w:val="none" w:sz="0" w:space="0" w:color="auto"/>
            <w:bottom w:val="none" w:sz="0" w:space="0" w:color="auto"/>
            <w:right w:val="none" w:sz="0" w:space="0" w:color="auto"/>
          </w:divBdr>
        </w:div>
        <w:div w:id="163396477">
          <w:marLeft w:val="1166"/>
          <w:marRight w:val="0"/>
          <w:marTop w:val="40"/>
          <w:marBottom w:val="160"/>
          <w:divBdr>
            <w:top w:val="none" w:sz="0" w:space="0" w:color="auto"/>
            <w:left w:val="none" w:sz="0" w:space="0" w:color="auto"/>
            <w:bottom w:val="none" w:sz="0" w:space="0" w:color="auto"/>
            <w:right w:val="none" w:sz="0" w:space="0" w:color="auto"/>
          </w:divBdr>
        </w:div>
      </w:divsChild>
    </w:div>
    <w:div w:id="1261719851">
      <w:bodyDiv w:val="1"/>
      <w:marLeft w:val="0"/>
      <w:marRight w:val="0"/>
      <w:marTop w:val="0"/>
      <w:marBottom w:val="0"/>
      <w:divBdr>
        <w:top w:val="none" w:sz="0" w:space="0" w:color="auto"/>
        <w:left w:val="none" w:sz="0" w:space="0" w:color="auto"/>
        <w:bottom w:val="none" w:sz="0" w:space="0" w:color="auto"/>
        <w:right w:val="none" w:sz="0" w:space="0" w:color="auto"/>
      </w:divBdr>
      <w:divsChild>
        <w:div w:id="1813516504">
          <w:marLeft w:val="1800"/>
          <w:marRight w:val="0"/>
          <w:marTop w:val="100"/>
          <w:marBottom w:val="0"/>
          <w:divBdr>
            <w:top w:val="none" w:sz="0" w:space="0" w:color="auto"/>
            <w:left w:val="none" w:sz="0" w:space="0" w:color="auto"/>
            <w:bottom w:val="none" w:sz="0" w:space="0" w:color="auto"/>
            <w:right w:val="none" w:sz="0" w:space="0" w:color="auto"/>
          </w:divBdr>
        </w:div>
        <w:div w:id="45228788">
          <w:marLeft w:val="1800"/>
          <w:marRight w:val="0"/>
          <w:marTop w:val="100"/>
          <w:marBottom w:val="0"/>
          <w:divBdr>
            <w:top w:val="none" w:sz="0" w:space="0" w:color="auto"/>
            <w:left w:val="none" w:sz="0" w:space="0" w:color="auto"/>
            <w:bottom w:val="none" w:sz="0" w:space="0" w:color="auto"/>
            <w:right w:val="none" w:sz="0" w:space="0" w:color="auto"/>
          </w:divBdr>
        </w:div>
        <w:div w:id="1044255007">
          <w:marLeft w:val="1800"/>
          <w:marRight w:val="0"/>
          <w:marTop w:val="100"/>
          <w:marBottom w:val="0"/>
          <w:divBdr>
            <w:top w:val="none" w:sz="0" w:space="0" w:color="auto"/>
            <w:left w:val="none" w:sz="0" w:space="0" w:color="auto"/>
            <w:bottom w:val="none" w:sz="0" w:space="0" w:color="auto"/>
            <w:right w:val="none" w:sz="0" w:space="0" w:color="auto"/>
          </w:divBdr>
        </w:div>
        <w:div w:id="652879343">
          <w:marLeft w:val="1800"/>
          <w:marRight w:val="0"/>
          <w:marTop w:val="100"/>
          <w:marBottom w:val="0"/>
          <w:divBdr>
            <w:top w:val="none" w:sz="0" w:space="0" w:color="auto"/>
            <w:left w:val="none" w:sz="0" w:space="0" w:color="auto"/>
            <w:bottom w:val="none" w:sz="0" w:space="0" w:color="auto"/>
            <w:right w:val="none" w:sz="0" w:space="0" w:color="auto"/>
          </w:divBdr>
        </w:div>
        <w:div w:id="466357214">
          <w:marLeft w:val="1800"/>
          <w:marRight w:val="0"/>
          <w:marTop w:val="100"/>
          <w:marBottom w:val="0"/>
          <w:divBdr>
            <w:top w:val="none" w:sz="0" w:space="0" w:color="auto"/>
            <w:left w:val="none" w:sz="0" w:space="0" w:color="auto"/>
            <w:bottom w:val="none" w:sz="0" w:space="0" w:color="auto"/>
            <w:right w:val="none" w:sz="0" w:space="0" w:color="auto"/>
          </w:divBdr>
        </w:div>
        <w:div w:id="213590488">
          <w:marLeft w:val="1800"/>
          <w:marRight w:val="0"/>
          <w:marTop w:val="100"/>
          <w:marBottom w:val="0"/>
          <w:divBdr>
            <w:top w:val="none" w:sz="0" w:space="0" w:color="auto"/>
            <w:left w:val="none" w:sz="0" w:space="0" w:color="auto"/>
            <w:bottom w:val="none" w:sz="0" w:space="0" w:color="auto"/>
            <w:right w:val="none" w:sz="0" w:space="0" w:color="auto"/>
          </w:divBdr>
        </w:div>
        <w:div w:id="1065252557">
          <w:marLeft w:val="1800"/>
          <w:marRight w:val="0"/>
          <w:marTop w:val="100"/>
          <w:marBottom w:val="0"/>
          <w:divBdr>
            <w:top w:val="none" w:sz="0" w:space="0" w:color="auto"/>
            <w:left w:val="none" w:sz="0" w:space="0" w:color="auto"/>
            <w:bottom w:val="none" w:sz="0" w:space="0" w:color="auto"/>
            <w:right w:val="none" w:sz="0" w:space="0" w:color="auto"/>
          </w:divBdr>
        </w:div>
      </w:divsChild>
    </w:div>
    <w:div w:id="1274942778">
      <w:bodyDiv w:val="1"/>
      <w:marLeft w:val="0"/>
      <w:marRight w:val="0"/>
      <w:marTop w:val="0"/>
      <w:marBottom w:val="0"/>
      <w:divBdr>
        <w:top w:val="none" w:sz="0" w:space="0" w:color="auto"/>
        <w:left w:val="none" w:sz="0" w:space="0" w:color="auto"/>
        <w:bottom w:val="none" w:sz="0" w:space="0" w:color="auto"/>
        <w:right w:val="none" w:sz="0" w:space="0" w:color="auto"/>
      </w:divBdr>
    </w:div>
    <w:div w:id="1337224611">
      <w:bodyDiv w:val="1"/>
      <w:marLeft w:val="0"/>
      <w:marRight w:val="0"/>
      <w:marTop w:val="0"/>
      <w:marBottom w:val="0"/>
      <w:divBdr>
        <w:top w:val="none" w:sz="0" w:space="0" w:color="auto"/>
        <w:left w:val="none" w:sz="0" w:space="0" w:color="auto"/>
        <w:bottom w:val="none" w:sz="0" w:space="0" w:color="auto"/>
        <w:right w:val="none" w:sz="0" w:space="0" w:color="auto"/>
      </w:divBdr>
    </w:div>
    <w:div w:id="1353074472">
      <w:bodyDiv w:val="1"/>
      <w:marLeft w:val="0"/>
      <w:marRight w:val="0"/>
      <w:marTop w:val="0"/>
      <w:marBottom w:val="0"/>
      <w:divBdr>
        <w:top w:val="none" w:sz="0" w:space="0" w:color="auto"/>
        <w:left w:val="none" w:sz="0" w:space="0" w:color="auto"/>
        <w:bottom w:val="none" w:sz="0" w:space="0" w:color="auto"/>
        <w:right w:val="none" w:sz="0" w:space="0" w:color="auto"/>
      </w:divBdr>
    </w:div>
    <w:div w:id="1355420158">
      <w:bodyDiv w:val="1"/>
      <w:marLeft w:val="0"/>
      <w:marRight w:val="0"/>
      <w:marTop w:val="0"/>
      <w:marBottom w:val="0"/>
      <w:divBdr>
        <w:top w:val="none" w:sz="0" w:space="0" w:color="auto"/>
        <w:left w:val="none" w:sz="0" w:space="0" w:color="auto"/>
        <w:bottom w:val="none" w:sz="0" w:space="0" w:color="auto"/>
        <w:right w:val="none" w:sz="0" w:space="0" w:color="auto"/>
      </w:divBdr>
      <w:divsChild>
        <w:div w:id="88934865">
          <w:marLeft w:val="720"/>
          <w:marRight w:val="0"/>
          <w:marTop w:val="200"/>
          <w:marBottom w:val="0"/>
          <w:divBdr>
            <w:top w:val="none" w:sz="0" w:space="0" w:color="auto"/>
            <w:left w:val="none" w:sz="0" w:space="0" w:color="auto"/>
            <w:bottom w:val="none" w:sz="0" w:space="0" w:color="auto"/>
            <w:right w:val="none" w:sz="0" w:space="0" w:color="auto"/>
          </w:divBdr>
        </w:div>
        <w:div w:id="2078749461">
          <w:marLeft w:val="720"/>
          <w:marRight w:val="0"/>
          <w:marTop w:val="200"/>
          <w:marBottom w:val="0"/>
          <w:divBdr>
            <w:top w:val="none" w:sz="0" w:space="0" w:color="auto"/>
            <w:left w:val="none" w:sz="0" w:space="0" w:color="auto"/>
            <w:bottom w:val="none" w:sz="0" w:space="0" w:color="auto"/>
            <w:right w:val="none" w:sz="0" w:space="0" w:color="auto"/>
          </w:divBdr>
        </w:div>
        <w:div w:id="1219440632">
          <w:marLeft w:val="720"/>
          <w:marRight w:val="0"/>
          <w:marTop w:val="200"/>
          <w:marBottom w:val="0"/>
          <w:divBdr>
            <w:top w:val="none" w:sz="0" w:space="0" w:color="auto"/>
            <w:left w:val="none" w:sz="0" w:space="0" w:color="auto"/>
            <w:bottom w:val="none" w:sz="0" w:space="0" w:color="auto"/>
            <w:right w:val="none" w:sz="0" w:space="0" w:color="auto"/>
          </w:divBdr>
        </w:div>
        <w:div w:id="748890454">
          <w:marLeft w:val="720"/>
          <w:marRight w:val="0"/>
          <w:marTop w:val="200"/>
          <w:marBottom w:val="0"/>
          <w:divBdr>
            <w:top w:val="none" w:sz="0" w:space="0" w:color="auto"/>
            <w:left w:val="none" w:sz="0" w:space="0" w:color="auto"/>
            <w:bottom w:val="none" w:sz="0" w:space="0" w:color="auto"/>
            <w:right w:val="none" w:sz="0" w:space="0" w:color="auto"/>
          </w:divBdr>
        </w:div>
      </w:divsChild>
    </w:div>
    <w:div w:id="1384527471">
      <w:bodyDiv w:val="1"/>
      <w:marLeft w:val="0"/>
      <w:marRight w:val="0"/>
      <w:marTop w:val="0"/>
      <w:marBottom w:val="0"/>
      <w:divBdr>
        <w:top w:val="none" w:sz="0" w:space="0" w:color="auto"/>
        <w:left w:val="none" w:sz="0" w:space="0" w:color="auto"/>
        <w:bottom w:val="none" w:sz="0" w:space="0" w:color="auto"/>
        <w:right w:val="none" w:sz="0" w:space="0" w:color="auto"/>
      </w:divBdr>
    </w:div>
    <w:div w:id="1400598090">
      <w:bodyDiv w:val="1"/>
      <w:marLeft w:val="0"/>
      <w:marRight w:val="0"/>
      <w:marTop w:val="0"/>
      <w:marBottom w:val="0"/>
      <w:divBdr>
        <w:top w:val="none" w:sz="0" w:space="0" w:color="auto"/>
        <w:left w:val="none" w:sz="0" w:space="0" w:color="auto"/>
        <w:bottom w:val="none" w:sz="0" w:space="0" w:color="auto"/>
        <w:right w:val="none" w:sz="0" w:space="0" w:color="auto"/>
      </w:divBdr>
      <w:divsChild>
        <w:div w:id="1919097247">
          <w:marLeft w:val="144"/>
          <w:marRight w:val="0"/>
          <w:marTop w:val="240"/>
          <w:marBottom w:val="40"/>
          <w:divBdr>
            <w:top w:val="none" w:sz="0" w:space="0" w:color="auto"/>
            <w:left w:val="none" w:sz="0" w:space="0" w:color="auto"/>
            <w:bottom w:val="none" w:sz="0" w:space="0" w:color="auto"/>
            <w:right w:val="none" w:sz="0" w:space="0" w:color="auto"/>
          </w:divBdr>
        </w:div>
        <w:div w:id="162016075">
          <w:marLeft w:val="144"/>
          <w:marRight w:val="0"/>
          <w:marTop w:val="240"/>
          <w:marBottom w:val="40"/>
          <w:divBdr>
            <w:top w:val="none" w:sz="0" w:space="0" w:color="auto"/>
            <w:left w:val="none" w:sz="0" w:space="0" w:color="auto"/>
            <w:bottom w:val="none" w:sz="0" w:space="0" w:color="auto"/>
            <w:right w:val="none" w:sz="0" w:space="0" w:color="auto"/>
          </w:divBdr>
        </w:div>
        <w:div w:id="236012937">
          <w:marLeft w:val="144"/>
          <w:marRight w:val="0"/>
          <w:marTop w:val="240"/>
          <w:marBottom w:val="40"/>
          <w:divBdr>
            <w:top w:val="none" w:sz="0" w:space="0" w:color="auto"/>
            <w:left w:val="none" w:sz="0" w:space="0" w:color="auto"/>
            <w:bottom w:val="none" w:sz="0" w:space="0" w:color="auto"/>
            <w:right w:val="none" w:sz="0" w:space="0" w:color="auto"/>
          </w:divBdr>
        </w:div>
        <w:div w:id="1009678601">
          <w:marLeft w:val="144"/>
          <w:marRight w:val="0"/>
          <w:marTop w:val="240"/>
          <w:marBottom w:val="40"/>
          <w:divBdr>
            <w:top w:val="none" w:sz="0" w:space="0" w:color="auto"/>
            <w:left w:val="none" w:sz="0" w:space="0" w:color="auto"/>
            <w:bottom w:val="none" w:sz="0" w:space="0" w:color="auto"/>
            <w:right w:val="none" w:sz="0" w:space="0" w:color="auto"/>
          </w:divBdr>
        </w:div>
        <w:div w:id="1592154480">
          <w:marLeft w:val="144"/>
          <w:marRight w:val="0"/>
          <w:marTop w:val="240"/>
          <w:marBottom w:val="40"/>
          <w:divBdr>
            <w:top w:val="none" w:sz="0" w:space="0" w:color="auto"/>
            <w:left w:val="none" w:sz="0" w:space="0" w:color="auto"/>
            <w:bottom w:val="none" w:sz="0" w:space="0" w:color="auto"/>
            <w:right w:val="none" w:sz="0" w:space="0" w:color="auto"/>
          </w:divBdr>
        </w:div>
        <w:div w:id="90470341">
          <w:marLeft w:val="144"/>
          <w:marRight w:val="0"/>
          <w:marTop w:val="240"/>
          <w:marBottom w:val="40"/>
          <w:divBdr>
            <w:top w:val="none" w:sz="0" w:space="0" w:color="auto"/>
            <w:left w:val="none" w:sz="0" w:space="0" w:color="auto"/>
            <w:bottom w:val="none" w:sz="0" w:space="0" w:color="auto"/>
            <w:right w:val="none" w:sz="0" w:space="0" w:color="auto"/>
          </w:divBdr>
        </w:div>
        <w:div w:id="1733457860">
          <w:marLeft w:val="144"/>
          <w:marRight w:val="0"/>
          <w:marTop w:val="240"/>
          <w:marBottom w:val="40"/>
          <w:divBdr>
            <w:top w:val="none" w:sz="0" w:space="0" w:color="auto"/>
            <w:left w:val="none" w:sz="0" w:space="0" w:color="auto"/>
            <w:bottom w:val="none" w:sz="0" w:space="0" w:color="auto"/>
            <w:right w:val="none" w:sz="0" w:space="0" w:color="auto"/>
          </w:divBdr>
        </w:div>
      </w:divsChild>
    </w:div>
    <w:div w:id="1499927457">
      <w:bodyDiv w:val="1"/>
      <w:marLeft w:val="0"/>
      <w:marRight w:val="0"/>
      <w:marTop w:val="0"/>
      <w:marBottom w:val="0"/>
      <w:divBdr>
        <w:top w:val="none" w:sz="0" w:space="0" w:color="auto"/>
        <w:left w:val="none" w:sz="0" w:space="0" w:color="auto"/>
        <w:bottom w:val="none" w:sz="0" w:space="0" w:color="auto"/>
        <w:right w:val="none" w:sz="0" w:space="0" w:color="auto"/>
      </w:divBdr>
    </w:div>
    <w:div w:id="1558586648">
      <w:bodyDiv w:val="1"/>
      <w:marLeft w:val="0"/>
      <w:marRight w:val="0"/>
      <w:marTop w:val="0"/>
      <w:marBottom w:val="0"/>
      <w:divBdr>
        <w:top w:val="none" w:sz="0" w:space="0" w:color="auto"/>
        <w:left w:val="none" w:sz="0" w:space="0" w:color="auto"/>
        <w:bottom w:val="none" w:sz="0" w:space="0" w:color="auto"/>
        <w:right w:val="none" w:sz="0" w:space="0" w:color="auto"/>
      </w:divBdr>
    </w:div>
    <w:div w:id="1588004765">
      <w:bodyDiv w:val="1"/>
      <w:marLeft w:val="0"/>
      <w:marRight w:val="0"/>
      <w:marTop w:val="0"/>
      <w:marBottom w:val="0"/>
      <w:divBdr>
        <w:top w:val="none" w:sz="0" w:space="0" w:color="auto"/>
        <w:left w:val="none" w:sz="0" w:space="0" w:color="auto"/>
        <w:bottom w:val="none" w:sz="0" w:space="0" w:color="auto"/>
        <w:right w:val="none" w:sz="0" w:space="0" w:color="auto"/>
      </w:divBdr>
    </w:div>
    <w:div w:id="1599412419">
      <w:bodyDiv w:val="1"/>
      <w:marLeft w:val="0"/>
      <w:marRight w:val="0"/>
      <w:marTop w:val="0"/>
      <w:marBottom w:val="0"/>
      <w:divBdr>
        <w:top w:val="none" w:sz="0" w:space="0" w:color="auto"/>
        <w:left w:val="none" w:sz="0" w:space="0" w:color="auto"/>
        <w:bottom w:val="none" w:sz="0" w:space="0" w:color="auto"/>
        <w:right w:val="none" w:sz="0" w:space="0" w:color="auto"/>
      </w:divBdr>
    </w:div>
    <w:div w:id="1670474747">
      <w:bodyDiv w:val="1"/>
      <w:marLeft w:val="0"/>
      <w:marRight w:val="0"/>
      <w:marTop w:val="0"/>
      <w:marBottom w:val="0"/>
      <w:divBdr>
        <w:top w:val="none" w:sz="0" w:space="0" w:color="auto"/>
        <w:left w:val="none" w:sz="0" w:space="0" w:color="auto"/>
        <w:bottom w:val="none" w:sz="0" w:space="0" w:color="auto"/>
        <w:right w:val="none" w:sz="0" w:space="0" w:color="auto"/>
      </w:divBdr>
      <w:divsChild>
        <w:div w:id="1634678370">
          <w:marLeft w:val="360"/>
          <w:marRight w:val="0"/>
          <w:marTop w:val="200"/>
          <w:marBottom w:val="0"/>
          <w:divBdr>
            <w:top w:val="none" w:sz="0" w:space="0" w:color="auto"/>
            <w:left w:val="none" w:sz="0" w:space="0" w:color="auto"/>
            <w:bottom w:val="none" w:sz="0" w:space="0" w:color="auto"/>
            <w:right w:val="none" w:sz="0" w:space="0" w:color="auto"/>
          </w:divBdr>
        </w:div>
        <w:div w:id="1872524333">
          <w:marLeft w:val="360"/>
          <w:marRight w:val="0"/>
          <w:marTop w:val="200"/>
          <w:marBottom w:val="0"/>
          <w:divBdr>
            <w:top w:val="none" w:sz="0" w:space="0" w:color="auto"/>
            <w:left w:val="none" w:sz="0" w:space="0" w:color="auto"/>
            <w:bottom w:val="none" w:sz="0" w:space="0" w:color="auto"/>
            <w:right w:val="none" w:sz="0" w:space="0" w:color="auto"/>
          </w:divBdr>
        </w:div>
        <w:div w:id="913127013">
          <w:marLeft w:val="360"/>
          <w:marRight w:val="0"/>
          <w:marTop w:val="200"/>
          <w:marBottom w:val="0"/>
          <w:divBdr>
            <w:top w:val="none" w:sz="0" w:space="0" w:color="auto"/>
            <w:left w:val="none" w:sz="0" w:space="0" w:color="auto"/>
            <w:bottom w:val="none" w:sz="0" w:space="0" w:color="auto"/>
            <w:right w:val="none" w:sz="0" w:space="0" w:color="auto"/>
          </w:divBdr>
        </w:div>
        <w:div w:id="1487013717">
          <w:marLeft w:val="360"/>
          <w:marRight w:val="0"/>
          <w:marTop w:val="200"/>
          <w:marBottom w:val="0"/>
          <w:divBdr>
            <w:top w:val="none" w:sz="0" w:space="0" w:color="auto"/>
            <w:left w:val="none" w:sz="0" w:space="0" w:color="auto"/>
            <w:bottom w:val="none" w:sz="0" w:space="0" w:color="auto"/>
            <w:right w:val="none" w:sz="0" w:space="0" w:color="auto"/>
          </w:divBdr>
        </w:div>
        <w:div w:id="727873335">
          <w:marLeft w:val="360"/>
          <w:marRight w:val="0"/>
          <w:marTop w:val="200"/>
          <w:marBottom w:val="0"/>
          <w:divBdr>
            <w:top w:val="none" w:sz="0" w:space="0" w:color="auto"/>
            <w:left w:val="none" w:sz="0" w:space="0" w:color="auto"/>
            <w:bottom w:val="none" w:sz="0" w:space="0" w:color="auto"/>
            <w:right w:val="none" w:sz="0" w:space="0" w:color="auto"/>
          </w:divBdr>
        </w:div>
        <w:div w:id="1225677216">
          <w:marLeft w:val="360"/>
          <w:marRight w:val="0"/>
          <w:marTop w:val="200"/>
          <w:marBottom w:val="0"/>
          <w:divBdr>
            <w:top w:val="none" w:sz="0" w:space="0" w:color="auto"/>
            <w:left w:val="none" w:sz="0" w:space="0" w:color="auto"/>
            <w:bottom w:val="none" w:sz="0" w:space="0" w:color="auto"/>
            <w:right w:val="none" w:sz="0" w:space="0" w:color="auto"/>
          </w:divBdr>
        </w:div>
        <w:div w:id="1064598799">
          <w:marLeft w:val="360"/>
          <w:marRight w:val="0"/>
          <w:marTop w:val="200"/>
          <w:marBottom w:val="0"/>
          <w:divBdr>
            <w:top w:val="none" w:sz="0" w:space="0" w:color="auto"/>
            <w:left w:val="none" w:sz="0" w:space="0" w:color="auto"/>
            <w:bottom w:val="none" w:sz="0" w:space="0" w:color="auto"/>
            <w:right w:val="none" w:sz="0" w:space="0" w:color="auto"/>
          </w:divBdr>
        </w:div>
      </w:divsChild>
    </w:div>
    <w:div w:id="1672440451">
      <w:bodyDiv w:val="1"/>
      <w:marLeft w:val="0"/>
      <w:marRight w:val="0"/>
      <w:marTop w:val="0"/>
      <w:marBottom w:val="0"/>
      <w:divBdr>
        <w:top w:val="none" w:sz="0" w:space="0" w:color="auto"/>
        <w:left w:val="none" w:sz="0" w:space="0" w:color="auto"/>
        <w:bottom w:val="none" w:sz="0" w:space="0" w:color="auto"/>
        <w:right w:val="none" w:sz="0" w:space="0" w:color="auto"/>
      </w:divBdr>
      <w:divsChild>
        <w:div w:id="551382546">
          <w:marLeft w:val="446"/>
          <w:marRight w:val="0"/>
          <w:marTop w:val="200"/>
          <w:marBottom w:val="0"/>
          <w:divBdr>
            <w:top w:val="none" w:sz="0" w:space="0" w:color="auto"/>
            <w:left w:val="none" w:sz="0" w:space="0" w:color="auto"/>
            <w:bottom w:val="none" w:sz="0" w:space="0" w:color="auto"/>
            <w:right w:val="none" w:sz="0" w:space="0" w:color="auto"/>
          </w:divBdr>
        </w:div>
        <w:div w:id="1887596106">
          <w:marLeft w:val="446"/>
          <w:marRight w:val="0"/>
          <w:marTop w:val="200"/>
          <w:marBottom w:val="0"/>
          <w:divBdr>
            <w:top w:val="none" w:sz="0" w:space="0" w:color="auto"/>
            <w:left w:val="none" w:sz="0" w:space="0" w:color="auto"/>
            <w:bottom w:val="none" w:sz="0" w:space="0" w:color="auto"/>
            <w:right w:val="none" w:sz="0" w:space="0" w:color="auto"/>
          </w:divBdr>
        </w:div>
        <w:div w:id="1300959111">
          <w:marLeft w:val="446"/>
          <w:marRight w:val="0"/>
          <w:marTop w:val="200"/>
          <w:marBottom w:val="0"/>
          <w:divBdr>
            <w:top w:val="none" w:sz="0" w:space="0" w:color="auto"/>
            <w:left w:val="none" w:sz="0" w:space="0" w:color="auto"/>
            <w:bottom w:val="none" w:sz="0" w:space="0" w:color="auto"/>
            <w:right w:val="none" w:sz="0" w:space="0" w:color="auto"/>
          </w:divBdr>
        </w:div>
        <w:div w:id="116728250">
          <w:marLeft w:val="446"/>
          <w:marRight w:val="0"/>
          <w:marTop w:val="200"/>
          <w:marBottom w:val="0"/>
          <w:divBdr>
            <w:top w:val="none" w:sz="0" w:space="0" w:color="auto"/>
            <w:left w:val="none" w:sz="0" w:space="0" w:color="auto"/>
            <w:bottom w:val="none" w:sz="0" w:space="0" w:color="auto"/>
            <w:right w:val="none" w:sz="0" w:space="0" w:color="auto"/>
          </w:divBdr>
        </w:div>
      </w:divsChild>
    </w:div>
    <w:div w:id="1686517589">
      <w:bodyDiv w:val="1"/>
      <w:marLeft w:val="0"/>
      <w:marRight w:val="0"/>
      <w:marTop w:val="0"/>
      <w:marBottom w:val="0"/>
      <w:divBdr>
        <w:top w:val="none" w:sz="0" w:space="0" w:color="auto"/>
        <w:left w:val="none" w:sz="0" w:space="0" w:color="auto"/>
        <w:bottom w:val="none" w:sz="0" w:space="0" w:color="auto"/>
        <w:right w:val="none" w:sz="0" w:space="0" w:color="auto"/>
      </w:divBdr>
    </w:div>
    <w:div w:id="1724055738">
      <w:bodyDiv w:val="1"/>
      <w:marLeft w:val="0"/>
      <w:marRight w:val="0"/>
      <w:marTop w:val="0"/>
      <w:marBottom w:val="0"/>
      <w:divBdr>
        <w:top w:val="none" w:sz="0" w:space="0" w:color="auto"/>
        <w:left w:val="none" w:sz="0" w:space="0" w:color="auto"/>
        <w:bottom w:val="none" w:sz="0" w:space="0" w:color="auto"/>
        <w:right w:val="none" w:sz="0" w:space="0" w:color="auto"/>
      </w:divBdr>
      <w:divsChild>
        <w:div w:id="1038432038">
          <w:marLeft w:val="446"/>
          <w:marRight w:val="0"/>
          <w:marTop w:val="0"/>
          <w:marBottom w:val="0"/>
          <w:divBdr>
            <w:top w:val="none" w:sz="0" w:space="0" w:color="auto"/>
            <w:left w:val="none" w:sz="0" w:space="0" w:color="auto"/>
            <w:bottom w:val="none" w:sz="0" w:space="0" w:color="auto"/>
            <w:right w:val="none" w:sz="0" w:space="0" w:color="auto"/>
          </w:divBdr>
        </w:div>
        <w:div w:id="1972831735">
          <w:marLeft w:val="446"/>
          <w:marRight w:val="0"/>
          <w:marTop w:val="0"/>
          <w:marBottom w:val="0"/>
          <w:divBdr>
            <w:top w:val="none" w:sz="0" w:space="0" w:color="auto"/>
            <w:left w:val="none" w:sz="0" w:space="0" w:color="auto"/>
            <w:bottom w:val="none" w:sz="0" w:space="0" w:color="auto"/>
            <w:right w:val="none" w:sz="0" w:space="0" w:color="auto"/>
          </w:divBdr>
        </w:div>
        <w:div w:id="1736777832">
          <w:marLeft w:val="446"/>
          <w:marRight w:val="0"/>
          <w:marTop w:val="0"/>
          <w:marBottom w:val="0"/>
          <w:divBdr>
            <w:top w:val="none" w:sz="0" w:space="0" w:color="auto"/>
            <w:left w:val="none" w:sz="0" w:space="0" w:color="auto"/>
            <w:bottom w:val="none" w:sz="0" w:space="0" w:color="auto"/>
            <w:right w:val="none" w:sz="0" w:space="0" w:color="auto"/>
          </w:divBdr>
        </w:div>
        <w:div w:id="1658344218">
          <w:marLeft w:val="446"/>
          <w:marRight w:val="0"/>
          <w:marTop w:val="0"/>
          <w:marBottom w:val="0"/>
          <w:divBdr>
            <w:top w:val="none" w:sz="0" w:space="0" w:color="auto"/>
            <w:left w:val="none" w:sz="0" w:space="0" w:color="auto"/>
            <w:bottom w:val="none" w:sz="0" w:space="0" w:color="auto"/>
            <w:right w:val="none" w:sz="0" w:space="0" w:color="auto"/>
          </w:divBdr>
        </w:div>
        <w:div w:id="91052091">
          <w:marLeft w:val="446"/>
          <w:marRight w:val="0"/>
          <w:marTop w:val="0"/>
          <w:marBottom w:val="0"/>
          <w:divBdr>
            <w:top w:val="none" w:sz="0" w:space="0" w:color="auto"/>
            <w:left w:val="none" w:sz="0" w:space="0" w:color="auto"/>
            <w:bottom w:val="none" w:sz="0" w:space="0" w:color="auto"/>
            <w:right w:val="none" w:sz="0" w:space="0" w:color="auto"/>
          </w:divBdr>
        </w:div>
        <w:div w:id="1771586592">
          <w:marLeft w:val="446"/>
          <w:marRight w:val="0"/>
          <w:marTop w:val="0"/>
          <w:marBottom w:val="0"/>
          <w:divBdr>
            <w:top w:val="none" w:sz="0" w:space="0" w:color="auto"/>
            <w:left w:val="none" w:sz="0" w:space="0" w:color="auto"/>
            <w:bottom w:val="none" w:sz="0" w:space="0" w:color="auto"/>
            <w:right w:val="none" w:sz="0" w:space="0" w:color="auto"/>
          </w:divBdr>
        </w:div>
        <w:div w:id="2013608199">
          <w:marLeft w:val="446"/>
          <w:marRight w:val="0"/>
          <w:marTop w:val="0"/>
          <w:marBottom w:val="0"/>
          <w:divBdr>
            <w:top w:val="none" w:sz="0" w:space="0" w:color="auto"/>
            <w:left w:val="none" w:sz="0" w:space="0" w:color="auto"/>
            <w:bottom w:val="none" w:sz="0" w:space="0" w:color="auto"/>
            <w:right w:val="none" w:sz="0" w:space="0" w:color="auto"/>
          </w:divBdr>
        </w:div>
      </w:divsChild>
    </w:div>
    <w:div w:id="1748728593">
      <w:bodyDiv w:val="1"/>
      <w:marLeft w:val="0"/>
      <w:marRight w:val="0"/>
      <w:marTop w:val="0"/>
      <w:marBottom w:val="0"/>
      <w:divBdr>
        <w:top w:val="none" w:sz="0" w:space="0" w:color="auto"/>
        <w:left w:val="none" w:sz="0" w:space="0" w:color="auto"/>
        <w:bottom w:val="none" w:sz="0" w:space="0" w:color="auto"/>
        <w:right w:val="none" w:sz="0" w:space="0" w:color="auto"/>
      </w:divBdr>
      <w:divsChild>
        <w:div w:id="1663316518">
          <w:marLeft w:val="144"/>
          <w:marRight w:val="0"/>
          <w:marTop w:val="240"/>
          <w:marBottom w:val="160"/>
          <w:divBdr>
            <w:top w:val="none" w:sz="0" w:space="0" w:color="auto"/>
            <w:left w:val="none" w:sz="0" w:space="0" w:color="auto"/>
            <w:bottom w:val="none" w:sz="0" w:space="0" w:color="auto"/>
            <w:right w:val="none" w:sz="0" w:space="0" w:color="auto"/>
          </w:divBdr>
        </w:div>
        <w:div w:id="1479032020">
          <w:marLeft w:val="1166"/>
          <w:marRight w:val="0"/>
          <w:marTop w:val="40"/>
          <w:marBottom w:val="160"/>
          <w:divBdr>
            <w:top w:val="none" w:sz="0" w:space="0" w:color="auto"/>
            <w:left w:val="none" w:sz="0" w:space="0" w:color="auto"/>
            <w:bottom w:val="none" w:sz="0" w:space="0" w:color="auto"/>
            <w:right w:val="none" w:sz="0" w:space="0" w:color="auto"/>
          </w:divBdr>
        </w:div>
        <w:div w:id="1202746250">
          <w:marLeft w:val="144"/>
          <w:marRight w:val="0"/>
          <w:marTop w:val="240"/>
          <w:marBottom w:val="160"/>
          <w:divBdr>
            <w:top w:val="none" w:sz="0" w:space="0" w:color="auto"/>
            <w:left w:val="none" w:sz="0" w:space="0" w:color="auto"/>
            <w:bottom w:val="none" w:sz="0" w:space="0" w:color="auto"/>
            <w:right w:val="none" w:sz="0" w:space="0" w:color="auto"/>
          </w:divBdr>
        </w:div>
        <w:div w:id="769743430">
          <w:marLeft w:val="1166"/>
          <w:marRight w:val="0"/>
          <w:marTop w:val="40"/>
          <w:marBottom w:val="80"/>
          <w:divBdr>
            <w:top w:val="none" w:sz="0" w:space="0" w:color="auto"/>
            <w:left w:val="none" w:sz="0" w:space="0" w:color="auto"/>
            <w:bottom w:val="none" w:sz="0" w:space="0" w:color="auto"/>
            <w:right w:val="none" w:sz="0" w:space="0" w:color="auto"/>
          </w:divBdr>
        </w:div>
        <w:div w:id="951204370">
          <w:marLeft w:val="1166"/>
          <w:marRight w:val="0"/>
          <w:marTop w:val="40"/>
          <w:marBottom w:val="160"/>
          <w:divBdr>
            <w:top w:val="none" w:sz="0" w:space="0" w:color="auto"/>
            <w:left w:val="none" w:sz="0" w:space="0" w:color="auto"/>
            <w:bottom w:val="none" w:sz="0" w:space="0" w:color="auto"/>
            <w:right w:val="none" w:sz="0" w:space="0" w:color="auto"/>
          </w:divBdr>
        </w:div>
      </w:divsChild>
    </w:div>
    <w:div w:id="1752002648">
      <w:bodyDiv w:val="1"/>
      <w:marLeft w:val="0"/>
      <w:marRight w:val="0"/>
      <w:marTop w:val="0"/>
      <w:marBottom w:val="0"/>
      <w:divBdr>
        <w:top w:val="none" w:sz="0" w:space="0" w:color="auto"/>
        <w:left w:val="none" w:sz="0" w:space="0" w:color="auto"/>
        <w:bottom w:val="none" w:sz="0" w:space="0" w:color="auto"/>
        <w:right w:val="none" w:sz="0" w:space="0" w:color="auto"/>
      </w:divBdr>
    </w:div>
    <w:div w:id="1862550129">
      <w:bodyDiv w:val="1"/>
      <w:marLeft w:val="0"/>
      <w:marRight w:val="0"/>
      <w:marTop w:val="0"/>
      <w:marBottom w:val="0"/>
      <w:divBdr>
        <w:top w:val="none" w:sz="0" w:space="0" w:color="auto"/>
        <w:left w:val="none" w:sz="0" w:space="0" w:color="auto"/>
        <w:bottom w:val="none" w:sz="0" w:space="0" w:color="auto"/>
        <w:right w:val="none" w:sz="0" w:space="0" w:color="auto"/>
      </w:divBdr>
      <w:divsChild>
        <w:div w:id="1594169589">
          <w:marLeft w:val="1800"/>
          <w:marRight w:val="0"/>
          <w:marTop w:val="100"/>
          <w:marBottom w:val="0"/>
          <w:divBdr>
            <w:top w:val="none" w:sz="0" w:space="0" w:color="auto"/>
            <w:left w:val="none" w:sz="0" w:space="0" w:color="auto"/>
            <w:bottom w:val="none" w:sz="0" w:space="0" w:color="auto"/>
            <w:right w:val="none" w:sz="0" w:space="0" w:color="auto"/>
          </w:divBdr>
        </w:div>
        <w:div w:id="606622394">
          <w:marLeft w:val="1800"/>
          <w:marRight w:val="0"/>
          <w:marTop w:val="100"/>
          <w:marBottom w:val="0"/>
          <w:divBdr>
            <w:top w:val="none" w:sz="0" w:space="0" w:color="auto"/>
            <w:left w:val="none" w:sz="0" w:space="0" w:color="auto"/>
            <w:bottom w:val="none" w:sz="0" w:space="0" w:color="auto"/>
            <w:right w:val="none" w:sz="0" w:space="0" w:color="auto"/>
          </w:divBdr>
        </w:div>
        <w:div w:id="656493508">
          <w:marLeft w:val="1800"/>
          <w:marRight w:val="0"/>
          <w:marTop w:val="100"/>
          <w:marBottom w:val="0"/>
          <w:divBdr>
            <w:top w:val="none" w:sz="0" w:space="0" w:color="auto"/>
            <w:left w:val="none" w:sz="0" w:space="0" w:color="auto"/>
            <w:bottom w:val="none" w:sz="0" w:space="0" w:color="auto"/>
            <w:right w:val="none" w:sz="0" w:space="0" w:color="auto"/>
          </w:divBdr>
        </w:div>
        <w:div w:id="401874674">
          <w:marLeft w:val="1800"/>
          <w:marRight w:val="0"/>
          <w:marTop w:val="100"/>
          <w:marBottom w:val="0"/>
          <w:divBdr>
            <w:top w:val="none" w:sz="0" w:space="0" w:color="auto"/>
            <w:left w:val="none" w:sz="0" w:space="0" w:color="auto"/>
            <w:bottom w:val="none" w:sz="0" w:space="0" w:color="auto"/>
            <w:right w:val="none" w:sz="0" w:space="0" w:color="auto"/>
          </w:divBdr>
        </w:div>
        <w:div w:id="2039353598">
          <w:marLeft w:val="1800"/>
          <w:marRight w:val="0"/>
          <w:marTop w:val="100"/>
          <w:marBottom w:val="0"/>
          <w:divBdr>
            <w:top w:val="none" w:sz="0" w:space="0" w:color="auto"/>
            <w:left w:val="none" w:sz="0" w:space="0" w:color="auto"/>
            <w:bottom w:val="none" w:sz="0" w:space="0" w:color="auto"/>
            <w:right w:val="none" w:sz="0" w:space="0" w:color="auto"/>
          </w:divBdr>
        </w:div>
        <w:div w:id="1492789352">
          <w:marLeft w:val="1800"/>
          <w:marRight w:val="0"/>
          <w:marTop w:val="100"/>
          <w:marBottom w:val="0"/>
          <w:divBdr>
            <w:top w:val="none" w:sz="0" w:space="0" w:color="auto"/>
            <w:left w:val="none" w:sz="0" w:space="0" w:color="auto"/>
            <w:bottom w:val="none" w:sz="0" w:space="0" w:color="auto"/>
            <w:right w:val="none" w:sz="0" w:space="0" w:color="auto"/>
          </w:divBdr>
        </w:div>
        <w:div w:id="2031249349">
          <w:marLeft w:val="1800"/>
          <w:marRight w:val="0"/>
          <w:marTop w:val="100"/>
          <w:marBottom w:val="0"/>
          <w:divBdr>
            <w:top w:val="none" w:sz="0" w:space="0" w:color="auto"/>
            <w:left w:val="none" w:sz="0" w:space="0" w:color="auto"/>
            <w:bottom w:val="none" w:sz="0" w:space="0" w:color="auto"/>
            <w:right w:val="none" w:sz="0" w:space="0" w:color="auto"/>
          </w:divBdr>
        </w:div>
        <w:div w:id="216942627">
          <w:marLeft w:val="1800"/>
          <w:marRight w:val="0"/>
          <w:marTop w:val="100"/>
          <w:marBottom w:val="0"/>
          <w:divBdr>
            <w:top w:val="none" w:sz="0" w:space="0" w:color="auto"/>
            <w:left w:val="none" w:sz="0" w:space="0" w:color="auto"/>
            <w:bottom w:val="none" w:sz="0" w:space="0" w:color="auto"/>
            <w:right w:val="none" w:sz="0" w:space="0" w:color="auto"/>
          </w:divBdr>
        </w:div>
        <w:div w:id="179666929">
          <w:marLeft w:val="1800"/>
          <w:marRight w:val="0"/>
          <w:marTop w:val="100"/>
          <w:marBottom w:val="0"/>
          <w:divBdr>
            <w:top w:val="none" w:sz="0" w:space="0" w:color="auto"/>
            <w:left w:val="none" w:sz="0" w:space="0" w:color="auto"/>
            <w:bottom w:val="none" w:sz="0" w:space="0" w:color="auto"/>
            <w:right w:val="none" w:sz="0" w:space="0" w:color="auto"/>
          </w:divBdr>
        </w:div>
      </w:divsChild>
    </w:div>
    <w:div w:id="1909148983">
      <w:bodyDiv w:val="1"/>
      <w:marLeft w:val="0"/>
      <w:marRight w:val="0"/>
      <w:marTop w:val="0"/>
      <w:marBottom w:val="0"/>
      <w:divBdr>
        <w:top w:val="none" w:sz="0" w:space="0" w:color="auto"/>
        <w:left w:val="none" w:sz="0" w:space="0" w:color="auto"/>
        <w:bottom w:val="none" w:sz="0" w:space="0" w:color="auto"/>
        <w:right w:val="none" w:sz="0" w:space="0" w:color="auto"/>
      </w:divBdr>
      <w:divsChild>
        <w:div w:id="40373341">
          <w:marLeft w:val="720"/>
          <w:marRight w:val="0"/>
          <w:marTop w:val="200"/>
          <w:marBottom w:val="0"/>
          <w:divBdr>
            <w:top w:val="none" w:sz="0" w:space="0" w:color="auto"/>
            <w:left w:val="none" w:sz="0" w:space="0" w:color="auto"/>
            <w:bottom w:val="none" w:sz="0" w:space="0" w:color="auto"/>
            <w:right w:val="none" w:sz="0" w:space="0" w:color="auto"/>
          </w:divBdr>
        </w:div>
        <w:div w:id="106698827">
          <w:marLeft w:val="720"/>
          <w:marRight w:val="0"/>
          <w:marTop w:val="200"/>
          <w:marBottom w:val="0"/>
          <w:divBdr>
            <w:top w:val="none" w:sz="0" w:space="0" w:color="auto"/>
            <w:left w:val="none" w:sz="0" w:space="0" w:color="auto"/>
            <w:bottom w:val="none" w:sz="0" w:space="0" w:color="auto"/>
            <w:right w:val="none" w:sz="0" w:space="0" w:color="auto"/>
          </w:divBdr>
        </w:div>
        <w:div w:id="175771508">
          <w:marLeft w:val="720"/>
          <w:marRight w:val="0"/>
          <w:marTop w:val="200"/>
          <w:marBottom w:val="0"/>
          <w:divBdr>
            <w:top w:val="none" w:sz="0" w:space="0" w:color="auto"/>
            <w:left w:val="none" w:sz="0" w:space="0" w:color="auto"/>
            <w:bottom w:val="none" w:sz="0" w:space="0" w:color="auto"/>
            <w:right w:val="none" w:sz="0" w:space="0" w:color="auto"/>
          </w:divBdr>
        </w:div>
      </w:divsChild>
    </w:div>
    <w:div w:id="1933514064">
      <w:bodyDiv w:val="1"/>
      <w:marLeft w:val="0"/>
      <w:marRight w:val="0"/>
      <w:marTop w:val="0"/>
      <w:marBottom w:val="0"/>
      <w:divBdr>
        <w:top w:val="none" w:sz="0" w:space="0" w:color="auto"/>
        <w:left w:val="none" w:sz="0" w:space="0" w:color="auto"/>
        <w:bottom w:val="none" w:sz="0" w:space="0" w:color="auto"/>
        <w:right w:val="none" w:sz="0" w:space="0" w:color="auto"/>
      </w:divBdr>
      <w:divsChild>
        <w:div w:id="1879658938">
          <w:marLeft w:val="446"/>
          <w:marRight w:val="0"/>
          <w:marTop w:val="0"/>
          <w:marBottom w:val="0"/>
          <w:divBdr>
            <w:top w:val="none" w:sz="0" w:space="0" w:color="auto"/>
            <w:left w:val="none" w:sz="0" w:space="0" w:color="auto"/>
            <w:bottom w:val="none" w:sz="0" w:space="0" w:color="auto"/>
            <w:right w:val="none" w:sz="0" w:space="0" w:color="auto"/>
          </w:divBdr>
        </w:div>
        <w:div w:id="804472456">
          <w:marLeft w:val="446"/>
          <w:marRight w:val="0"/>
          <w:marTop w:val="0"/>
          <w:marBottom w:val="0"/>
          <w:divBdr>
            <w:top w:val="none" w:sz="0" w:space="0" w:color="auto"/>
            <w:left w:val="none" w:sz="0" w:space="0" w:color="auto"/>
            <w:bottom w:val="none" w:sz="0" w:space="0" w:color="auto"/>
            <w:right w:val="none" w:sz="0" w:space="0" w:color="auto"/>
          </w:divBdr>
        </w:div>
        <w:div w:id="156459983">
          <w:marLeft w:val="446"/>
          <w:marRight w:val="0"/>
          <w:marTop w:val="0"/>
          <w:marBottom w:val="0"/>
          <w:divBdr>
            <w:top w:val="none" w:sz="0" w:space="0" w:color="auto"/>
            <w:left w:val="none" w:sz="0" w:space="0" w:color="auto"/>
            <w:bottom w:val="none" w:sz="0" w:space="0" w:color="auto"/>
            <w:right w:val="none" w:sz="0" w:space="0" w:color="auto"/>
          </w:divBdr>
        </w:div>
        <w:div w:id="923492822">
          <w:marLeft w:val="446"/>
          <w:marRight w:val="0"/>
          <w:marTop w:val="0"/>
          <w:marBottom w:val="0"/>
          <w:divBdr>
            <w:top w:val="none" w:sz="0" w:space="0" w:color="auto"/>
            <w:left w:val="none" w:sz="0" w:space="0" w:color="auto"/>
            <w:bottom w:val="none" w:sz="0" w:space="0" w:color="auto"/>
            <w:right w:val="none" w:sz="0" w:space="0" w:color="auto"/>
          </w:divBdr>
        </w:div>
        <w:div w:id="22705488">
          <w:marLeft w:val="446"/>
          <w:marRight w:val="0"/>
          <w:marTop w:val="0"/>
          <w:marBottom w:val="0"/>
          <w:divBdr>
            <w:top w:val="none" w:sz="0" w:space="0" w:color="auto"/>
            <w:left w:val="none" w:sz="0" w:space="0" w:color="auto"/>
            <w:bottom w:val="none" w:sz="0" w:space="0" w:color="auto"/>
            <w:right w:val="none" w:sz="0" w:space="0" w:color="auto"/>
          </w:divBdr>
        </w:div>
        <w:div w:id="1223757576">
          <w:marLeft w:val="446"/>
          <w:marRight w:val="0"/>
          <w:marTop w:val="0"/>
          <w:marBottom w:val="0"/>
          <w:divBdr>
            <w:top w:val="none" w:sz="0" w:space="0" w:color="auto"/>
            <w:left w:val="none" w:sz="0" w:space="0" w:color="auto"/>
            <w:bottom w:val="none" w:sz="0" w:space="0" w:color="auto"/>
            <w:right w:val="none" w:sz="0" w:space="0" w:color="auto"/>
          </w:divBdr>
        </w:div>
        <w:div w:id="2000228235">
          <w:marLeft w:val="446"/>
          <w:marRight w:val="0"/>
          <w:marTop w:val="0"/>
          <w:marBottom w:val="0"/>
          <w:divBdr>
            <w:top w:val="none" w:sz="0" w:space="0" w:color="auto"/>
            <w:left w:val="none" w:sz="0" w:space="0" w:color="auto"/>
            <w:bottom w:val="none" w:sz="0" w:space="0" w:color="auto"/>
            <w:right w:val="none" w:sz="0" w:space="0" w:color="auto"/>
          </w:divBdr>
        </w:div>
        <w:div w:id="1199004468">
          <w:marLeft w:val="446"/>
          <w:marRight w:val="0"/>
          <w:marTop w:val="0"/>
          <w:marBottom w:val="0"/>
          <w:divBdr>
            <w:top w:val="none" w:sz="0" w:space="0" w:color="auto"/>
            <w:left w:val="none" w:sz="0" w:space="0" w:color="auto"/>
            <w:bottom w:val="none" w:sz="0" w:space="0" w:color="auto"/>
            <w:right w:val="none" w:sz="0" w:space="0" w:color="auto"/>
          </w:divBdr>
        </w:div>
      </w:divsChild>
    </w:div>
    <w:div w:id="1963460864">
      <w:bodyDiv w:val="1"/>
      <w:marLeft w:val="0"/>
      <w:marRight w:val="0"/>
      <w:marTop w:val="0"/>
      <w:marBottom w:val="0"/>
      <w:divBdr>
        <w:top w:val="none" w:sz="0" w:space="0" w:color="auto"/>
        <w:left w:val="none" w:sz="0" w:space="0" w:color="auto"/>
        <w:bottom w:val="none" w:sz="0" w:space="0" w:color="auto"/>
        <w:right w:val="none" w:sz="0" w:space="0" w:color="auto"/>
      </w:divBdr>
      <w:divsChild>
        <w:div w:id="623775386">
          <w:marLeft w:val="446"/>
          <w:marRight w:val="0"/>
          <w:marTop w:val="200"/>
          <w:marBottom w:val="160"/>
          <w:divBdr>
            <w:top w:val="none" w:sz="0" w:space="0" w:color="auto"/>
            <w:left w:val="none" w:sz="0" w:space="0" w:color="auto"/>
            <w:bottom w:val="none" w:sz="0" w:space="0" w:color="auto"/>
            <w:right w:val="none" w:sz="0" w:space="0" w:color="auto"/>
          </w:divBdr>
        </w:div>
        <w:div w:id="1324164659">
          <w:marLeft w:val="446"/>
          <w:marRight w:val="0"/>
          <w:marTop w:val="200"/>
          <w:marBottom w:val="160"/>
          <w:divBdr>
            <w:top w:val="none" w:sz="0" w:space="0" w:color="auto"/>
            <w:left w:val="none" w:sz="0" w:space="0" w:color="auto"/>
            <w:bottom w:val="none" w:sz="0" w:space="0" w:color="auto"/>
            <w:right w:val="none" w:sz="0" w:space="0" w:color="auto"/>
          </w:divBdr>
        </w:div>
        <w:div w:id="90587544">
          <w:marLeft w:val="446"/>
          <w:marRight w:val="0"/>
          <w:marTop w:val="200"/>
          <w:marBottom w:val="160"/>
          <w:divBdr>
            <w:top w:val="none" w:sz="0" w:space="0" w:color="auto"/>
            <w:left w:val="none" w:sz="0" w:space="0" w:color="auto"/>
            <w:bottom w:val="none" w:sz="0" w:space="0" w:color="auto"/>
            <w:right w:val="none" w:sz="0" w:space="0" w:color="auto"/>
          </w:divBdr>
        </w:div>
        <w:div w:id="1880314441">
          <w:marLeft w:val="446"/>
          <w:marRight w:val="0"/>
          <w:marTop w:val="200"/>
          <w:marBottom w:val="160"/>
          <w:divBdr>
            <w:top w:val="none" w:sz="0" w:space="0" w:color="auto"/>
            <w:left w:val="none" w:sz="0" w:space="0" w:color="auto"/>
            <w:bottom w:val="none" w:sz="0" w:space="0" w:color="auto"/>
            <w:right w:val="none" w:sz="0" w:space="0" w:color="auto"/>
          </w:divBdr>
        </w:div>
        <w:div w:id="1216964081">
          <w:marLeft w:val="446"/>
          <w:marRight w:val="0"/>
          <w:marTop w:val="200"/>
          <w:marBottom w:val="160"/>
          <w:divBdr>
            <w:top w:val="none" w:sz="0" w:space="0" w:color="auto"/>
            <w:left w:val="none" w:sz="0" w:space="0" w:color="auto"/>
            <w:bottom w:val="none" w:sz="0" w:space="0" w:color="auto"/>
            <w:right w:val="none" w:sz="0" w:space="0" w:color="auto"/>
          </w:divBdr>
        </w:div>
      </w:divsChild>
    </w:div>
    <w:div w:id="1983998374">
      <w:bodyDiv w:val="1"/>
      <w:marLeft w:val="0"/>
      <w:marRight w:val="0"/>
      <w:marTop w:val="0"/>
      <w:marBottom w:val="0"/>
      <w:divBdr>
        <w:top w:val="none" w:sz="0" w:space="0" w:color="auto"/>
        <w:left w:val="none" w:sz="0" w:space="0" w:color="auto"/>
        <w:bottom w:val="none" w:sz="0" w:space="0" w:color="auto"/>
        <w:right w:val="none" w:sz="0" w:space="0" w:color="auto"/>
      </w:divBdr>
    </w:div>
    <w:div w:id="2001426599">
      <w:bodyDiv w:val="1"/>
      <w:marLeft w:val="0"/>
      <w:marRight w:val="0"/>
      <w:marTop w:val="0"/>
      <w:marBottom w:val="0"/>
      <w:divBdr>
        <w:top w:val="none" w:sz="0" w:space="0" w:color="auto"/>
        <w:left w:val="none" w:sz="0" w:space="0" w:color="auto"/>
        <w:bottom w:val="none" w:sz="0" w:space="0" w:color="auto"/>
        <w:right w:val="none" w:sz="0" w:space="0" w:color="auto"/>
      </w:divBdr>
      <w:divsChild>
        <w:div w:id="714502016">
          <w:marLeft w:val="360"/>
          <w:marRight w:val="0"/>
          <w:marTop w:val="200"/>
          <w:marBottom w:val="0"/>
          <w:divBdr>
            <w:top w:val="none" w:sz="0" w:space="0" w:color="auto"/>
            <w:left w:val="none" w:sz="0" w:space="0" w:color="auto"/>
            <w:bottom w:val="none" w:sz="0" w:space="0" w:color="auto"/>
            <w:right w:val="none" w:sz="0" w:space="0" w:color="auto"/>
          </w:divBdr>
        </w:div>
        <w:div w:id="1414663399">
          <w:marLeft w:val="360"/>
          <w:marRight w:val="0"/>
          <w:marTop w:val="200"/>
          <w:marBottom w:val="0"/>
          <w:divBdr>
            <w:top w:val="none" w:sz="0" w:space="0" w:color="auto"/>
            <w:left w:val="none" w:sz="0" w:space="0" w:color="auto"/>
            <w:bottom w:val="none" w:sz="0" w:space="0" w:color="auto"/>
            <w:right w:val="none" w:sz="0" w:space="0" w:color="auto"/>
          </w:divBdr>
        </w:div>
        <w:div w:id="274138293">
          <w:marLeft w:val="360"/>
          <w:marRight w:val="0"/>
          <w:marTop w:val="200"/>
          <w:marBottom w:val="0"/>
          <w:divBdr>
            <w:top w:val="none" w:sz="0" w:space="0" w:color="auto"/>
            <w:left w:val="none" w:sz="0" w:space="0" w:color="auto"/>
            <w:bottom w:val="none" w:sz="0" w:space="0" w:color="auto"/>
            <w:right w:val="none" w:sz="0" w:space="0" w:color="auto"/>
          </w:divBdr>
        </w:div>
        <w:div w:id="2020501890">
          <w:marLeft w:val="360"/>
          <w:marRight w:val="0"/>
          <w:marTop w:val="200"/>
          <w:marBottom w:val="0"/>
          <w:divBdr>
            <w:top w:val="none" w:sz="0" w:space="0" w:color="auto"/>
            <w:left w:val="none" w:sz="0" w:space="0" w:color="auto"/>
            <w:bottom w:val="none" w:sz="0" w:space="0" w:color="auto"/>
            <w:right w:val="none" w:sz="0" w:space="0" w:color="auto"/>
          </w:divBdr>
        </w:div>
        <w:div w:id="847065784">
          <w:marLeft w:val="360"/>
          <w:marRight w:val="0"/>
          <w:marTop w:val="200"/>
          <w:marBottom w:val="0"/>
          <w:divBdr>
            <w:top w:val="none" w:sz="0" w:space="0" w:color="auto"/>
            <w:left w:val="none" w:sz="0" w:space="0" w:color="auto"/>
            <w:bottom w:val="none" w:sz="0" w:space="0" w:color="auto"/>
            <w:right w:val="none" w:sz="0" w:space="0" w:color="auto"/>
          </w:divBdr>
        </w:div>
        <w:div w:id="398327867">
          <w:marLeft w:val="360"/>
          <w:marRight w:val="0"/>
          <w:marTop w:val="200"/>
          <w:marBottom w:val="0"/>
          <w:divBdr>
            <w:top w:val="none" w:sz="0" w:space="0" w:color="auto"/>
            <w:left w:val="none" w:sz="0" w:space="0" w:color="auto"/>
            <w:bottom w:val="none" w:sz="0" w:space="0" w:color="auto"/>
            <w:right w:val="none" w:sz="0" w:space="0" w:color="auto"/>
          </w:divBdr>
        </w:div>
        <w:div w:id="74203740">
          <w:marLeft w:val="360"/>
          <w:marRight w:val="0"/>
          <w:marTop w:val="200"/>
          <w:marBottom w:val="0"/>
          <w:divBdr>
            <w:top w:val="none" w:sz="0" w:space="0" w:color="auto"/>
            <w:left w:val="none" w:sz="0" w:space="0" w:color="auto"/>
            <w:bottom w:val="none" w:sz="0" w:space="0" w:color="auto"/>
            <w:right w:val="none" w:sz="0" w:space="0" w:color="auto"/>
          </w:divBdr>
        </w:div>
        <w:div w:id="962271063">
          <w:marLeft w:val="360"/>
          <w:marRight w:val="0"/>
          <w:marTop w:val="200"/>
          <w:marBottom w:val="0"/>
          <w:divBdr>
            <w:top w:val="none" w:sz="0" w:space="0" w:color="auto"/>
            <w:left w:val="none" w:sz="0" w:space="0" w:color="auto"/>
            <w:bottom w:val="none" w:sz="0" w:space="0" w:color="auto"/>
            <w:right w:val="none" w:sz="0" w:space="0" w:color="auto"/>
          </w:divBdr>
        </w:div>
        <w:div w:id="90002049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c9431e-8695-4d6b-942d-7f5638407fb0" xsi:nil="true"/>
    <lcf76f155ced4ddcb4097134ff3c332f xmlns="c61a1151-4e1f-466e-ab3f-031b28b7b1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742992B16D9D4A80D30121C6774B98" ma:contentTypeVersion="20" ma:contentTypeDescription="Create a new document." ma:contentTypeScope="" ma:versionID="8f986b216d29e781791aff26d7f8b894">
  <xsd:schema xmlns:xsd="http://www.w3.org/2001/XMLSchema" xmlns:xs="http://www.w3.org/2001/XMLSchema" xmlns:p="http://schemas.microsoft.com/office/2006/metadata/properties" xmlns:ns2="f4c9431e-8695-4d6b-942d-7f5638407fb0" xmlns:ns3="c61a1151-4e1f-466e-ab3f-031b28b7b114" targetNamespace="http://schemas.microsoft.com/office/2006/metadata/properties" ma:root="true" ma:fieldsID="f5899deca4de9a8a0b84ecb94393ccad" ns2:_="" ns3:_="">
    <xsd:import namespace="f4c9431e-8695-4d6b-942d-7f5638407fb0"/>
    <xsd:import namespace="c61a1151-4e1f-466e-ab3f-031b28b7b11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ServiceSearchProperties" minOccurs="0"/>
                <xsd:element ref="ns3:lcf76f155ced4ddcb4097134ff3c332f" minOccurs="0"/>
                <xsd:element ref="ns2:TaxCatchAll" minOccurs="0"/>
                <xsd:element ref="ns3:MediaServiceObjectDetectorVersions"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9431e-8695-4d6b-942d-7f5638407f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7f250bae-3e12-4c09-8257-cc88a9aff6cf}" ma:internalName="TaxCatchAll" ma:showField="CatchAllData" ma:web="f4c9431e-8695-4d6b-942d-7f5638407f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a1151-4e1f-466e-ab3f-031b28b7b11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0b8b4a8-1e82-4493-8939-c313be2c50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FA9837-F3BB-4593-9AC0-49FBD0D7DD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BB58F5-0099-4DEB-A699-C039D5250E75}">
  <ds:schemaRefs>
    <ds:schemaRef ds:uri="http://schemas.microsoft.com/sharepoint/v3/contenttype/forms"/>
  </ds:schemaRefs>
</ds:datastoreItem>
</file>

<file path=customXml/itemProps3.xml><?xml version="1.0" encoding="utf-8"?>
<ds:datastoreItem xmlns:ds="http://schemas.openxmlformats.org/officeDocument/2006/customXml" ds:itemID="{0501F907-21B8-40A9-A1F5-78E123B92881}"/>
</file>

<file path=docProps/app.xml><?xml version="1.0" encoding="utf-8"?>
<Properties xmlns="http://schemas.openxmlformats.org/officeDocument/2006/extended-properties" xmlns:vt="http://schemas.openxmlformats.org/officeDocument/2006/docPropsVTypes">
  <Template>Normal</Template>
  <TotalTime>1025</TotalTime>
  <Pages>4</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Jantke</dc:creator>
  <cp:keywords/>
  <dc:description/>
  <cp:lastModifiedBy>Cushla Smyth</cp:lastModifiedBy>
  <cp:revision>48</cp:revision>
  <cp:lastPrinted>2021-07-02T03:05:00Z</cp:lastPrinted>
  <dcterms:created xsi:type="dcterms:W3CDTF">2024-07-08T05:35:00Z</dcterms:created>
  <dcterms:modified xsi:type="dcterms:W3CDTF">2024-08-02T02:34:00Z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0x01010075742992B16D9D4A80D30121C6774B98</vt:lpwstr>
  </property>
</Properties>
</file>